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1F" w:rsidRPr="003C7E1F" w:rsidRDefault="003C7E1F" w:rsidP="003C7E1F">
      <w:pPr>
        <w:pStyle w:val="a8"/>
        <w:jc w:val="center"/>
        <w:rPr>
          <w:rFonts w:ascii="Arial" w:hAnsi="Arial" w:cs="Arial"/>
          <w:b/>
          <w:sz w:val="20"/>
          <w:szCs w:val="20"/>
        </w:rPr>
      </w:pPr>
      <w:r w:rsidRPr="003C7E1F">
        <w:rPr>
          <w:rFonts w:ascii="Arial" w:hAnsi="Arial" w:cs="Arial"/>
          <w:b/>
          <w:sz w:val="20"/>
          <w:szCs w:val="20"/>
        </w:rPr>
        <w:t>Приказ Министра здравоохранения Республики Казахстан № Қ</w:t>
      </w:r>
      <w:proofErr w:type="gramStart"/>
      <w:r w:rsidRPr="003C7E1F">
        <w:rPr>
          <w:rFonts w:ascii="Arial" w:hAnsi="Arial" w:cs="Arial"/>
          <w:b/>
          <w:sz w:val="20"/>
          <w:szCs w:val="20"/>
        </w:rPr>
        <w:t>Р</w:t>
      </w:r>
      <w:proofErr w:type="gramEnd"/>
      <w:r w:rsidRPr="003C7E1F">
        <w:rPr>
          <w:rFonts w:ascii="Arial" w:hAnsi="Arial" w:cs="Arial"/>
          <w:b/>
          <w:sz w:val="20"/>
          <w:szCs w:val="20"/>
        </w:rPr>
        <w:t xml:space="preserve"> ДСМ-105 от 19 июля 2019 года</w:t>
      </w:r>
    </w:p>
    <w:p w:rsidR="003C7E1F" w:rsidRPr="003C7E1F" w:rsidRDefault="003C7E1F" w:rsidP="003C7E1F">
      <w:pPr>
        <w:pStyle w:val="a8"/>
        <w:jc w:val="center"/>
        <w:rPr>
          <w:rFonts w:ascii="Arial" w:hAnsi="Arial" w:cs="Arial"/>
          <w:i/>
          <w:sz w:val="20"/>
          <w:szCs w:val="20"/>
        </w:rPr>
      </w:pPr>
      <w:r w:rsidRPr="003C7E1F">
        <w:rPr>
          <w:rFonts w:ascii="Arial" w:hAnsi="Arial" w:cs="Arial"/>
          <w:i/>
          <w:sz w:val="20"/>
          <w:szCs w:val="20"/>
        </w:rPr>
        <w:t>Зарегистрирован в Министерстве юстиции Республики Казахстан 22 июля 2019 года № 19066</w:t>
      </w:r>
    </w:p>
    <w:p w:rsidR="00C21BF7" w:rsidRPr="003C7E1F" w:rsidRDefault="00C21BF7" w:rsidP="003C7E1F">
      <w:pPr>
        <w:pStyle w:val="a8"/>
        <w:jc w:val="center"/>
        <w:rPr>
          <w:rFonts w:ascii="Arial" w:hAnsi="Arial" w:cs="Arial"/>
          <w:b/>
          <w:sz w:val="20"/>
          <w:szCs w:val="20"/>
        </w:rPr>
      </w:pPr>
      <w:proofErr w:type="gramStart"/>
      <w:r w:rsidRPr="003C7E1F">
        <w:rPr>
          <w:rFonts w:ascii="Arial" w:hAnsi="Arial" w:cs="Arial"/>
          <w:b/>
          <w:sz w:val="20"/>
          <w:szCs w:val="20"/>
        </w:rPr>
        <w:t>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w:t>
      </w:r>
      <w:proofErr w:type="gramEnd"/>
      <w:r w:rsidRPr="003C7E1F">
        <w:rPr>
          <w:rFonts w:ascii="Arial" w:hAnsi="Arial" w:cs="Arial"/>
          <w:b/>
          <w:sz w:val="20"/>
          <w:szCs w:val="20"/>
        </w:rPr>
        <w:t xml:space="preserve"> медицинского страхования"</w:t>
      </w:r>
    </w:p>
    <w:p w:rsidR="003C7E1F" w:rsidRPr="003C7E1F" w:rsidRDefault="00C21BF7" w:rsidP="003C7E1F">
      <w:pPr>
        <w:pStyle w:val="a8"/>
        <w:jc w:val="both"/>
        <w:rPr>
          <w:rFonts w:ascii="Arial" w:hAnsi="Arial" w:cs="Arial"/>
          <w:color w:val="FF0000"/>
          <w:sz w:val="20"/>
          <w:szCs w:val="20"/>
        </w:rPr>
      </w:pPr>
      <w:r w:rsidRPr="003C7E1F">
        <w:rPr>
          <w:rFonts w:ascii="Arial" w:hAnsi="Arial" w:cs="Arial"/>
          <w:color w:val="FF0000"/>
          <w:sz w:val="20"/>
          <w:szCs w:val="20"/>
        </w:rPr>
        <w:t>Примечание ИЗПИ!</w:t>
      </w:r>
    </w:p>
    <w:p w:rsidR="00C21BF7" w:rsidRPr="003C7E1F" w:rsidRDefault="00C21BF7" w:rsidP="003C7E1F">
      <w:pPr>
        <w:pStyle w:val="a8"/>
        <w:jc w:val="both"/>
        <w:rPr>
          <w:rFonts w:ascii="Arial" w:hAnsi="Arial" w:cs="Arial"/>
          <w:color w:val="FF0000"/>
          <w:sz w:val="20"/>
          <w:szCs w:val="20"/>
        </w:rPr>
      </w:pPr>
      <w:r w:rsidRPr="003C7E1F">
        <w:rPr>
          <w:rFonts w:ascii="Arial" w:hAnsi="Arial" w:cs="Arial"/>
          <w:color w:val="FF0000"/>
          <w:sz w:val="20"/>
          <w:szCs w:val="20"/>
        </w:rPr>
        <w:t>Порядок введения в действие настоящего приказа см. п. 4.</w:t>
      </w:r>
    </w:p>
    <w:p w:rsidR="00C21BF7" w:rsidRPr="003C7E1F" w:rsidRDefault="00C21BF7" w:rsidP="003C7E1F">
      <w:pPr>
        <w:pStyle w:val="a8"/>
        <w:jc w:val="both"/>
        <w:rPr>
          <w:rFonts w:ascii="Arial" w:hAnsi="Arial" w:cs="Arial"/>
          <w:sz w:val="20"/>
          <w:szCs w:val="20"/>
        </w:rPr>
      </w:pPr>
      <w:r w:rsidRPr="003C7E1F">
        <w:rPr>
          <w:rFonts w:ascii="Arial" w:hAnsi="Arial" w:cs="Arial"/>
          <w:sz w:val="20"/>
          <w:szCs w:val="20"/>
        </w:rPr>
        <w:t xml:space="preserve">      В соответствии с пунктом 2 статьи 23 Кодекса Республики Казахстан от 18 сентября 2009 года "О здоровье народа и системе здравоохранения", </w:t>
      </w:r>
      <w:r w:rsidRPr="003C7E1F">
        <w:rPr>
          <w:rFonts w:ascii="Arial" w:hAnsi="Arial" w:cs="Arial"/>
          <w:b/>
          <w:sz w:val="20"/>
          <w:szCs w:val="20"/>
        </w:rPr>
        <w:t>ПРИКАЗЫВАЮ</w:t>
      </w:r>
      <w:r w:rsidRPr="003C7E1F">
        <w:rPr>
          <w:rFonts w:ascii="Arial" w:hAnsi="Arial" w:cs="Arial"/>
          <w:sz w:val="20"/>
          <w:szCs w:val="20"/>
        </w:rPr>
        <w:t>:</w:t>
      </w:r>
    </w:p>
    <w:p w:rsidR="00C21BF7" w:rsidRPr="003C7E1F" w:rsidRDefault="00C21BF7" w:rsidP="003C7E1F">
      <w:pPr>
        <w:pStyle w:val="a8"/>
        <w:jc w:val="both"/>
        <w:rPr>
          <w:rFonts w:ascii="Arial" w:hAnsi="Arial" w:cs="Arial"/>
          <w:sz w:val="20"/>
          <w:szCs w:val="20"/>
        </w:rPr>
      </w:pPr>
      <w:r w:rsidRPr="003C7E1F">
        <w:rPr>
          <w:rFonts w:ascii="Arial" w:hAnsi="Arial" w:cs="Arial"/>
          <w:sz w:val="20"/>
          <w:szCs w:val="20"/>
        </w:rPr>
        <w:t xml:space="preserve">      1. </w:t>
      </w:r>
      <w:proofErr w:type="gramStart"/>
      <w:r w:rsidRPr="003C7E1F">
        <w:rPr>
          <w:rFonts w:ascii="Arial" w:hAnsi="Arial" w:cs="Arial"/>
          <w:sz w:val="20"/>
          <w:szCs w:val="20"/>
        </w:rPr>
        <w:t xml:space="preserve">Внести в </w:t>
      </w:r>
      <w:hyperlink r:id="rId7" w:history="1">
        <w:r w:rsidRPr="003C7E1F">
          <w:rPr>
            <w:rStyle w:val="a4"/>
            <w:rFonts w:ascii="Arial" w:hAnsi="Arial" w:cs="Arial"/>
            <w:sz w:val="20"/>
            <w:szCs w:val="20"/>
          </w:rPr>
          <w:t>приказ Министра здравоохранения Республики Казахстан от 26 ноября 2009 года № 801</w:t>
        </w:r>
      </w:hyperlink>
      <w:r w:rsidRPr="003C7E1F">
        <w:rPr>
          <w:rFonts w:ascii="Arial" w:hAnsi="Arial" w:cs="Arial"/>
          <w:sz w:val="20"/>
          <w:szCs w:val="20"/>
        </w:rPr>
        <w:t xml:space="preserve">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w:t>
      </w:r>
      <w:proofErr w:type="gramEnd"/>
      <w:r w:rsidRPr="003C7E1F">
        <w:rPr>
          <w:rFonts w:ascii="Arial" w:hAnsi="Arial" w:cs="Arial"/>
          <w:sz w:val="20"/>
          <w:szCs w:val="20"/>
        </w:rPr>
        <w:t xml:space="preserve"> </w:t>
      </w:r>
      <w:proofErr w:type="gramStart"/>
      <w:r w:rsidRPr="003C7E1F">
        <w:rPr>
          <w:rFonts w:ascii="Arial" w:hAnsi="Arial" w:cs="Arial"/>
          <w:sz w:val="20"/>
          <w:szCs w:val="20"/>
        </w:rPr>
        <w:t>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 7) следующие изменения и дополнения:</w:t>
      </w:r>
      <w:proofErr w:type="gramEnd"/>
    </w:p>
    <w:p w:rsidR="00C21BF7" w:rsidRPr="003C7E1F" w:rsidRDefault="00C21BF7" w:rsidP="003C7E1F">
      <w:pPr>
        <w:pStyle w:val="a8"/>
        <w:jc w:val="both"/>
        <w:rPr>
          <w:rFonts w:ascii="Arial" w:hAnsi="Arial" w:cs="Arial"/>
          <w:sz w:val="20"/>
          <w:szCs w:val="20"/>
        </w:rPr>
      </w:pPr>
      <w:r w:rsidRPr="003C7E1F">
        <w:rPr>
          <w:rFonts w:ascii="Arial" w:hAnsi="Arial" w:cs="Arial"/>
          <w:sz w:val="20"/>
          <w:szCs w:val="20"/>
        </w:rPr>
        <w:t>      в Правилах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утвержденных указанным приказом: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z7"/>
      <w:bookmarkEnd w:id="0"/>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пункт 2</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В настоящих Правилах используются следующие понятия: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2) административные данные – индивидуальные количественные и (или) качественные данные по физическому или юридическому лицу и данные </w:t>
      </w:r>
      <w:proofErr w:type="spellStart"/>
      <w:r w:rsidRPr="00C21BF7">
        <w:rPr>
          <w:rFonts w:ascii="Times New Roman" w:eastAsia="Times New Roman" w:hAnsi="Times New Roman" w:cs="Times New Roman"/>
          <w:sz w:val="24"/>
          <w:szCs w:val="24"/>
          <w:lang w:eastAsia="ru-RU"/>
        </w:rPr>
        <w:t>похозяйственного</w:t>
      </w:r>
      <w:proofErr w:type="spellEnd"/>
      <w:r w:rsidRPr="00C21BF7">
        <w:rPr>
          <w:rFonts w:ascii="Times New Roman" w:eastAsia="Times New Roman" w:hAnsi="Times New Roman" w:cs="Times New Roman"/>
          <w:sz w:val="24"/>
          <w:szCs w:val="24"/>
          <w:lang w:eastAsia="ru-RU"/>
        </w:rPr>
        <w:t xml:space="preserve"> учета, формируемые административными источниками, за исключением первичных статистических данных;</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3)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C21BF7">
        <w:rPr>
          <w:rFonts w:ascii="Times New Roman" w:eastAsia="Times New Roman" w:hAnsi="Times New Roman" w:cs="Times New Roman"/>
          <w:sz w:val="24"/>
          <w:szCs w:val="24"/>
          <w:lang w:eastAsia="ru-RU"/>
        </w:rPr>
        <w:t>контроля за</w:t>
      </w:r>
      <w:proofErr w:type="gramEnd"/>
      <w:r w:rsidRPr="00C21BF7">
        <w:rPr>
          <w:rFonts w:ascii="Times New Roman" w:eastAsia="Times New Roman" w:hAnsi="Times New Roman" w:cs="Times New Roman"/>
          <w:sz w:val="24"/>
          <w:szCs w:val="24"/>
          <w:lang w:eastAsia="ru-RU"/>
        </w:rPr>
        <w:t xml:space="preserve"> качеством медицинских услуг;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6) пролеченный случай – комплекс медицинских услуг, оказанных пациенту в стационарных и (или) </w:t>
      </w:r>
      <w:proofErr w:type="spellStart"/>
      <w:r w:rsidRPr="00C21BF7">
        <w:rPr>
          <w:rFonts w:ascii="Times New Roman" w:eastAsia="Times New Roman" w:hAnsi="Times New Roman" w:cs="Times New Roman"/>
          <w:sz w:val="24"/>
          <w:szCs w:val="24"/>
          <w:lang w:eastAsia="ru-RU"/>
        </w:rPr>
        <w:t>стационарозамещающих</w:t>
      </w:r>
      <w:proofErr w:type="spellEnd"/>
      <w:r w:rsidRPr="00C21BF7">
        <w:rPr>
          <w:rFonts w:ascii="Times New Roman" w:eastAsia="Times New Roman" w:hAnsi="Times New Roman" w:cs="Times New Roman"/>
          <w:sz w:val="24"/>
          <w:szCs w:val="24"/>
          <w:lang w:eastAsia="ru-RU"/>
        </w:rPr>
        <w:t xml:space="preserve"> условиях с момента поступления до выписки;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7)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hyperlink r:id="rId8" w:anchor="z60" w:history="1">
        <w:r w:rsidRPr="00C21BF7">
          <w:rPr>
            <w:rFonts w:ascii="Times New Roman" w:eastAsia="Times New Roman" w:hAnsi="Times New Roman" w:cs="Times New Roman"/>
            <w:color w:val="0000FF"/>
            <w:sz w:val="24"/>
            <w:szCs w:val="24"/>
            <w:u w:val="single"/>
            <w:lang w:eastAsia="ru-RU"/>
          </w:rPr>
          <w:t>Законом</w:t>
        </w:r>
      </w:hyperlink>
      <w:r w:rsidRPr="00C21BF7">
        <w:rPr>
          <w:rFonts w:ascii="Times New Roman" w:eastAsia="Times New Roman" w:hAnsi="Times New Roman" w:cs="Times New Roman"/>
          <w:sz w:val="24"/>
          <w:szCs w:val="24"/>
          <w:lang w:eastAsia="ru-RU"/>
        </w:rPr>
        <w:t xml:space="preserve"> Республики Казахстан "О государственно-частном партнерстве", заключившие договор государственно-частного партнерства;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8) рабочий орган – юридическое лицо, ответственное за сбор, обработку, хранение, анализ и предоставление информации по вопросам </w:t>
      </w:r>
      <w:proofErr w:type="spellStart"/>
      <w:r w:rsidRPr="00C21BF7">
        <w:rPr>
          <w:rFonts w:ascii="Times New Roman" w:eastAsia="Times New Roman" w:hAnsi="Times New Roman" w:cs="Times New Roman"/>
          <w:sz w:val="24"/>
          <w:szCs w:val="24"/>
          <w:lang w:eastAsia="ru-RU"/>
        </w:rPr>
        <w:t>тарифообразования</w:t>
      </w:r>
      <w:proofErr w:type="spellEnd"/>
      <w:r w:rsidRPr="00C21BF7">
        <w:rPr>
          <w:rFonts w:ascii="Times New Roman" w:eastAsia="Times New Roman" w:hAnsi="Times New Roman" w:cs="Times New Roman"/>
          <w:sz w:val="24"/>
          <w:szCs w:val="24"/>
          <w:lang w:eastAsia="ru-RU"/>
        </w:rPr>
        <w:t xml:space="preserve"> для обеспечения деятельности уполномоченного органа;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9) клинико-затратные группы (далее – КЗГ) – клинически однородные группы заболеваний, сходные по затратам на их лечение;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10)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w:t>
      </w:r>
      <w:proofErr w:type="spellStart"/>
      <w:r w:rsidRPr="00C21BF7">
        <w:rPr>
          <w:rFonts w:ascii="Times New Roman" w:eastAsia="Times New Roman" w:hAnsi="Times New Roman" w:cs="Times New Roman"/>
          <w:sz w:val="24"/>
          <w:szCs w:val="24"/>
          <w:lang w:eastAsia="ru-RU"/>
        </w:rPr>
        <w:t>стационарозамещающую</w:t>
      </w:r>
      <w:proofErr w:type="spellEnd"/>
      <w:r w:rsidRPr="00C21BF7">
        <w:rPr>
          <w:rFonts w:ascii="Times New Roman" w:eastAsia="Times New Roman" w:hAnsi="Times New Roman" w:cs="Times New Roman"/>
          <w:sz w:val="24"/>
          <w:szCs w:val="24"/>
          <w:lang w:eastAsia="ru-RU"/>
        </w:rPr>
        <w:t xml:space="preserve"> медицинскую помощь детям до восемнадцати лет с онкологическими заболеваниями в рамках гарантированного объема бесплатной медицинской помощи;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hyperlink r:id="rId9" w:anchor="z60" w:history="1">
        <w:r w:rsidRPr="00C21BF7">
          <w:rPr>
            <w:rFonts w:ascii="Times New Roman" w:eastAsia="Times New Roman" w:hAnsi="Times New Roman" w:cs="Times New Roman"/>
            <w:color w:val="0000FF"/>
            <w:sz w:val="24"/>
            <w:szCs w:val="24"/>
            <w:u w:val="single"/>
            <w:lang w:eastAsia="ru-RU"/>
          </w:rPr>
          <w:t>Законом</w:t>
        </w:r>
      </w:hyperlink>
      <w:r w:rsidRPr="00C21BF7">
        <w:rPr>
          <w:rFonts w:ascii="Times New Roman" w:eastAsia="Times New Roman" w:hAnsi="Times New Roman" w:cs="Times New Roman"/>
          <w:sz w:val="24"/>
          <w:szCs w:val="24"/>
          <w:lang w:eastAsia="ru-RU"/>
        </w:rPr>
        <w:t xml:space="preserve"> Республики Казахстан "О государственно-частном партнерстве";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12)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13)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14)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15)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16)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внедрения новых тарифов;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xml:space="preserve">      17) </w:t>
      </w:r>
      <w:proofErr w:type="spellStart"/>
      <w:r w:rsidRPr="00C21BF7">
        <w:rPr>
          <w:rFonts w:ascii="Times New Roman" w:eastAsia="Times New Roman" w:hAnsi="Times New Roman" w:cs="Times New Roman"/>
          <w:sz w:val="24"/>
          <w:szCs w:val="24"/>
          <w:lang w:eastAsia="ru-RU"/>
        </w:rPr>
        <w:t>референтный</w:t>
      </w:r>
      <w:proofErr w:type="spellEnd"/>
      <w:r w:rsidRPr="00C21BF7">
        <w:rPr>
          <w:rFonts w:ascii="Times New Roman" w:eastAsia="Times New Roman" w:hAnsi="Times New Roman" w:cs="Times New Roman"/>
          <w:sz w:val="24"/>
          <w:szCs w:val="24"/>
          <w:lang w:eastAsia="ru-RU"/>
        </w:rPr>
        <w:t xml:space="preserve"> субъект – субъе</w:t>
      </w:r>
      <w:proofErr w:type="gramStart"/>
      <w:r w:rsidRPr="00C21BF7">
        <w:rPr>
          <w:rFonts w:ascii="Times New Roman" w:eastAsia="Times New Roman" w:hAnsi="Times New Roman" w:cs="Times New Roman"/>
          <w:sz w:val="24"/>
          <w:szCs w:val="24"/>
          <w:lang w:eastAsia="ru-RU"/>
        </w:rPr>
        <w:t>кт здр</w:t>
      </w:r>
      <w:proofErr w:type="gramEnd"/>
      <w:r w:rsidRPr="00C21BF7">
        <w:rPr>
          <w:rFonts w:ascii="Times New Roman" w:eastAsia="Times New Roman" w:hAnsi="Times New Roman" w:cs="Times New Roman"/>
          <w:sz w:val="24"/>
          <w:szCs w:val="24"/>
          <w:lang w:eastAsia="ru-RU"/>
        </w:rPr>
        <w:t>авоохранения по предоставлению информации для разработки и пересмотра тарифов в рамках гарантированного объема бесплатной медицинской помощи и в системе ОСМС;</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18) медицинская карта стационарного больного – документ, утвержденный </w:t>
      </w:r>
      <w:hyperlink r:id="rId10" w:anchor="z1" w:history="1">
        <w:r w:rsidRPr="00C21BF7">
          <w:rPr>
            <w:rFonts w:ascii="Times New Roman" w:eastAsia="Times New Roman" w:hAnsi="Times New Roman" w:cs="Times New Roman"/>
            <w:color w:val="0000FF"/>
            <w:sz w:val="24"/>
            <w:szCs w:val="24"/>
            <w:u w:val="single"/>
            <w:lang w:eastAsia="ru-RU"/>
          </w:rPr>
          <w:t>приказом</w:t>
        </w:r>
      </w:hyperlink>
      <w:r w:rsidRPr="00C21BF7">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и предназначенный для записи данных о состоянии здоровья пациентов, отражающих характер, объем и качество оказанной медицинской помощи в стационаре;</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19) тариф – расчетная стоимость единицы услуги или комплекса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20) тарификатор – утвержденный уполномоченным органом перечень тарифов на </w:t>
      </w:r>
      <w:r w:rsidRPr="003C7E1F">
        <w:rPr>
          <w:rFonts w:ascii="Times New Roman" w:eastAsia="Times New Roman" w:hAnsi="Times New Roman" w:cs="Times New Roman"/>
          <w:sz w:val="24"/>
          <w:szCs w:val="24"/>
          <w:lang w:eastAsia="ru-RU"/>
        </w:rPr>
        <w:t xml:space="preserve">медицинские услуги согласно </w:t>
      </w:r>
      <w:r w:rsidRPr="003C7E1F">
        <w:rPr>
          <w:rFonts w:ascii="Times New Roman" w:eastAsia="Times New Roman" w:hAnsi="Times New Roman" w:cs="Times New Roman"/>
          <w:sz w:val="24"/>
          <w:szCs w:val="24"/>
          <w:u w:val="single"/>
          <w:lang w:eastAsia="ru-RU"/>
        </w:rPr>
        <w:t>пункту 2</w:t>
      </w:r>
      <w:r w:rsidRPr="003C7E1F">
        <w:rPr>
          <w:rFonts w:ascii="Times New Roman" w:eastAsia="Times New Roman" w:hAnsi="Times New Roman" w:cs="Times New Roman"/>
          <w:sz w:val="24"/>
          <w:szCs w:val="24"/>
          <w:lang w:eastAsia="ru-RU"/>
        </w:rPr>
        <w:t xml:space="preserve"> статьи 23 Кодекса; </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21)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гарантированного объема бесплатной медицинской помощи и (или) в системе ОСМС;</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22)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гарантированного объема бесплатной медицинской помощи и доходов системы ОСМС с обязательствами по оказанию медицинской помощи в рамках гарантированного объема бесплатной медицинской помощи и в системе ОСМС;</w:t>
      </w:r>
      <w:proofErr w:type="gramEnd"/>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23)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w:t>
      </w:r>
      <w:proofErr w:type="spellStart"/>
      <w:r w:rsidRPr="00C21BF7">
        <w:rPr>
          <w:rFonts w:ascii="Times New Roman" w:eastAsia="Times New Roman" w:hAnsi="Times New Roman" w:cs="Times New Roman"/>
          <w:sz w:val="24"/>
          <w:szCs w:val="24"/>
          <w:lang w:eastAsia="ru-RU"/>
        </w:rPr>
        <w:t>оралманам</w:t>
      </w:r>
      <w:proofErr w:type="spellEnd"/>
      <w:r w:rsidRPr="00C21BF7">
        <w:rPr>
          <w:rFonts w:ascii="Times New Roman" w:eastAsia="Times New Roman" w:hAnsi="Times New Roman" w:cs="Times New Roman"/>
          <w:sz w:val="24"/>
          <w:szCs w:val="24"/>
          <w:lang w:eastAsia="ru-RU"/>
        </w:rPr>
        <w:t xml:space="preserve">, а также иностранцам и лицам без гражданства, постоянно проживающим на </w:t>
      </w:r>
      <w:r w:rsidRPr="003C7E1F">
        <w:rPr>
          <w:rFonts w:ascii="Times New Roman" w:eastAsia="Times New Roman" w:hAnsi="Times New Roman" w:cs="Times New Roman"/>
          <w:sz w:val="24"/>
          <w:szCs w:val="24"/>
          <w:lang w:eastAsia="ru-RU"/>
        </w:rPr>
        <w:t xml:space="preserve">территории Республики Казахстан, согласно </w:t>
      </w:r>
      <w:r w:rsidRPr="003C7E1F">
        <w:rPr>
          <w:rFonts w:ascii="Times New Roman" w:eastAsia="Times New Roman" w:hAnsi="Times New Roman" w:cs="Times New Roman"/>
          <w:sz w:val="24"/>
          <w:szCs w:val="24"/>
          <w:u w:val="single"/>
          <w:lang w:eastAsia="ru-RU"/>
        </w:rPr>
        <w:t>пункту 1</w:t>
      </w:r>
      <w:r w:rsidRPr="003C7E1F">
        <w:rPr>
          <w:rFonts w:ascii="Times New Roman" w:eastAsia="Times New Roman" w:hAnsi="Times New Roman" w:cs="Times New Roman"/>
          <w:sz w:val="24"/>
          <w:szCs w:val="24"/>
          <w:lang w:eastAsia="ru-RU"/>
        </w:rPr>
        <w:t xml:space="preserve"> статьи 34 Кодекса;</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24) тариф за койко-день – тариф для оплаты за день, проведенный пациентом в условиях стационара;</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25)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roofErr w:type="gramStart"/>
      <w:r w:rsidRPr="003C7E1F">
        <w:rPr>
          <w:rFonts w:ascii="Times New Roman" w:eastAsia="Times New Roman" w:hAnsi="Times New Roman" w:cs="Times New Roman"/>
          <w:sz w:val="24"/>
          <w:szCs w:val="24"/>
          <w:lang w:eastAsia="ru-RU"/>
        </w:rPr>
        <w:t>."</w:t>
      </w:r>
      <w:proofErr w:type="gramEnd"/>
      <w:r w:rsidRPr="003C7E1F">
        <w:rPr>
          <w:rFonts w:ascii="Times New Roman" w:eastAsia="Times New Roman" w:hAnsi="Times New Roman" w:cs="Times New Roman"/>
          <w:sz w:val="24"/>
          <w:szCs w:val="24"/>
          <w:lang w:eastAsia="ru-RU"/>
        </w:rPr>
        <w:t>;</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z34"/>
      <w:bookmarkEnd w:id="1"/>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пункт 4</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"4. Формирование тарифов на медицинские услуги, оказываемые в рамках ГОБМП и (или) в системе ОСМС, определяется в следующем порядке: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2) отбор </w:t>
      </w:r>
      <w:proofErr w:type="spellStart"/>
      <w:r w:rsidRPr="00C21BF7">
        <w:rPr>
          <w:rFonts w:ascii="Times New Roman" w:eastAsia="Times New Roman" w:hAnsi="Times New Roman" w:cs="Times New Roman"/>
          <w:sz w:val="24"/>
          <w:szCs w:val="24"/>
          <w:lang w:eastAsia="ru-RU"/>
        </w:rPr>
        <w:t>референтных</w:t>
      </w:r>
      <w:proofErr w:type="spellEnd"/>
      <w:r w:rsidRPr="00C21BF7">
        <w:rPr>
          <w:rFonts w:ascii="Times New Roman" w:eastAsia="Times New Roman" w:hAnsi="Times New Roman" w:cs="Times New Roman"/>
          <w:sz w:val="24"/>
          <w:szCs w:val="24"/>
          <w:lang w:eastAsia="ru-RU"/>
        </w:rPr>
        <w:t xml:space="preserve"> субъектов рабочим органом и утверждение перечня </w:t>
      </w:r>
      <w:proofErr w:type="spellStart"/>
      <w:r w:rsidRPr="00C21BF7">
        <w:rPr>
          <w:rFonts w:ascii="Times New Roman" w:eastAsia="Times New Roman" w:hAnsi="Times New Roman" w:cs="Times New Roman"/>
          <w:sz w:val="24"/>
          <w:szCs w:val="24"/>
          <w:lang w:eastAsia="ru-RU"/>
        </w:rPr>
        <w:t>референтных</w:t>
      </w:r>
      <w:proofErr w:type="spellEnd"/>
      <w:r w:rsidRPr="00C21BF7">
        <w:rPr>
          <w:rFonts w:ascii="Times New Roman" w:eastAsia="Times New Roman" w:hAnsi="Times New Roman" w:cs="Times New Roman"/>
          <w:sz w:val="24"/>
          <w:szCs w:val="24"/>
          <w:lang w:eastAsia="ru-RU"/>
        </w:rPr>
        <w:t xml:space="preserve"> субъектов уполномоченным органом (за исключением случаев расчета и моделирования тарифов по инициативе субъекта здравоохранения);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 сбор финансово-экономической, статистической и клинической информации для расчета тарифов;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4) расчет и моделирование тарифов на основе плана или по инициативе субъекта здравоохранения;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5) пилотное тестирование тарифов на основании решения уполномоченного органа;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6) рассмотрение, согласование и утверждение размера тарифов;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7) мониторинг применения тарифов на медицинские услуги (комплекс медицинских услуг), оказываемые в рамках ГОБМП и (или) в системе ОСМС (далее – мониторинг)</w:t>
      </w:r>
      <w:proofErr w:type="gramStart"/>
      <w:r w:rsidRPr="00C21BF7">
        <w:rPr>
          <w:rFonts w:ascii="Times New Roman" w:eastAsia="Times New Roman" w:hAnsi="Times New Roman" w:cs="Times New Roman"/>
          <w:sz w:val="24"/>
          <w:szCs w:val="24"/>
          <w:lang w:eastAsia="ru-RU"/>
        </w:rPr>
        <w:t>."</w:t>
      </w:r>
      <w:proofErr w:type="gramEnd"/>
      <w:r w:rsidRPr="00C21BF7">
        <w:rPr>
          <w:rFonts w:ascii="Times New Roman" w:eastAsia="Times New Roman" w:hAnsi="Times New Roman" w:cs="Times New Roman"/>
          <w:sz w:val="24"/>
          <w:szCs w:val="24"/>
          <w:lang w:eastAsia="ru-RU"/>
        </w:rPr>
        <w:t>;</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z43"/>
      <w:bookmarkEnd w:id="2"/>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пункт 5</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"5. Проект плана ежегодно разрабатывается рабочим органом и утверждается уполномоченным органом до конца года, предшествующего планируемому году, с учетом: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1) приоритетов в области здравоохранения согласно документам системы государственного планирования Республики Казахстан;</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2) внедрения в Республике Казахстан новых методов диагностики, лечения и медицинской реабилитации;</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3) обоснованных предложений медицинских организаций; </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Разработка проекта плана осуществляется в разрезе форм медицинской помощи с определением мероприятий по введению новых и пересмотру действующих тарифов</w:t>
      </w:r>
      <w:proofErr w:type="gramStart"/>
      <w:r w:rsidRPr="003C7E1F">
        <w:rPr>
          <w:rFonts w:ascii="Times New Roman" w:eastAsia="Times New Roman" w:hAnsi="Times New Roman" w:cs="Times New Roman"/>
          <w:sz w:val="24"/>
          <w:szCs w:val="24"/>
          <w:lang w:eastAsia="ru-RU"/>
        </w:rPr>
        <w:t>.";</w:t>
      </w:r>
      <w:proofErr w:type="gramEnd"/>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z50"/>
      <w:bookmarkEnd w:id="3"/>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пункт 12</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"12. </w:t>
      </w:r>
      <w:proofErr w:type="spellStart"/>
      <w:r w:rsidRPr="00C21BF7">
        <w:rPr>
          <w:rFonts w:ascii="Times New Roman" w:eastAsia="Times New Roman" w:hAnsi="Times New Roman" w:cs="Times New Roman"/>
          <w:sz w:val="24"/>
          <w:szCs w:val="24"/>
          <w:lang w:eastAsia="ru-RU"/>
        </w:rPr>
        <w:t>Референтные</w:t>
      </w:r>
      <w:proofErr w:type="spellEnd"/>
      <w:r w:rsidRPr="00C21BF7">
        <w:rPr>
          <w:rFonts w:ascii="Times New Roman" w:eastAsia="Times New Roman" w:hAnsi="Times New Roman" w:cs="Times New Roman"/>
          <w:sz w:val="24"/>
          <w:szCs w:val="24"/>
          <w:lang w:eastAsia="ru-RU"/>
        </w:rPr>
        <w:t xml:space="preserve"> субъекты в течение десяти рабочих дней со дня получения уведомления, предусмотренного пунктом 11 настоящих Правил, предоставляют рабочему органу следующую финансово-экономическую, статистическую и клиническую информацию, подтверждаемую по запросу рабочего органа обосновывающими документами (договорами, счетами-фактурами, финансовыми документами, внутренними документами):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для разработки и (или) пересмотра КЗГ:</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xml:space="preserve">      1) форма, предназначенная для сбора административных данных "Информация по </w:t>
      </w:r>
      <w:r w:rsidRPr="003C7E1F">
        <w:rPr>
          <w:rFonts w:ascii="Times New Roman" w:eastAsia="Times New Roman" w:hAnsi="Times New Roman" w:cs="Times New Roman"/>
          <w:sz w:val="24"/>
          <w:szCs w:val="24"/>
          <w:lang w:eastAsia="ru-RU"/>
        </w:rPr>
        <w:t xml:space="preserve">прямым фактическим затратам на 1 пролеченный случай" согласно </w:t>
      </w:r>
      <w:r w:rsidRPr="003C7E1F">
        <w:rPr>
          <w:rFonts w:ascii="Times New Roman" w:eastAsia="Times New Roman" w:hAnsi="Times New Roman" w:cs="Times New Roman"/>
          <w:sz w:val="24"/>
          <w:szCs w:val="24"/>
          <w:u w:val="single"/>
          <w:lang w:eastAsia="ru-RU"/>
        </w:rPr>
        <w:t>приложению 1</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2) форма, предназначенная для сбора административных данных "Площадь субъекта здравоохранения" согласно </w:t>
      </w:r>
      <w:r w:rsidRPr="003C7E1F">
        <w:rPr>
          <w:rFonts w:ascii="Times New Roman" w:eastAsia="Times New Roman" w:hAnsi="Times New Roman" w:cs="Times New Roman"/>
          <w:sz w:val="24"/>
          <w:szCs w:val="24"/>
          <w:u w:val="single"/>
          <w:lang w:eastAsia="ru-RU"/>
        </w:rPr>
        <w:t>приложению 2</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3) копия технического паспорта объекта;</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4) копия штатного расписания;</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5) информация о коечном фонде, по форме согласно </w:t>
      </w:r>
      <w:r w:rsidRPr="003C7E1F">
        <w:rPr>
          <w:rFonts w:ascii="Times New Roman" w:eastAsia="Times New Roman" w:hAnsi="Times New Roman" w:cs="Times New Roman"/>
          <w:sz w:val="24"/>
          <w:szCs w:val="24"/>
          <w:u w:val="single"/>
          <w:lang w:eastAsia="ru-RU"/>
        </w:rPr>
        <w:t>приложению 3</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6) информация о потреблении лекарственных средств и медицинских изделий (в том числе реагентов), по форме согласно </w:t>
      </w:r>
      <w:r w:rsidRPr="003C7E1F">
        <w:rPr>
          <w:rFonts w:ascii="Times New Roman" w:eastAsia="Times New Roman" w:hAnsi="Times New Roman" w:cs="Times New Roman"/>
          <w:sz w:val="24"/>
          <w:szCs w:val="24"/>
          <w:u w:val="single"/>
          <w:lang w:eastAsia="ru-RU"/>
        </w:rPr>
        <w:t>приложению 4</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7) информация о количестве выполненных медицинских услуг, по форме согласно </w:t>
      </w:r>
      <w:r w:rsidRPr="003C7E1F">
        <w:rPr>
          <w:rFonts w:ascii="Times New Roman" w:eastAsia="Times New Roman" w:hAnsi="Times New Roman" w:cs="Times New Roman"/>
          <w:sz w:val="24"/>
          <w:szCs w:val="24"/>
          <w:u w:val="single"/>
          <w:lang w:eastAsia="ru-RU"/>
        </w:rPr>
        <w:t>приложению 5</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8) информация о выполненных хирургических операциях, по форме согласно </w:t>
      </w:r>
      <w:r w:rsidRPr="003C7E1F">
        <w:rPr>
          <w:rFonts w:ascii="Times New Roman" w:eastAsia="Times New Roman" w:hAnsi="Times New Roman" w:cs="Times New Roman"/>
          <w:sz w:val="24"/>
          <w:szCs w:val="24"/>
          <w:u w:val="single"/>
          <w:lang w:eastAsia="ru-RU"/>
        </w:rPr>
        <w:t>приложению 6</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9) информация о количестве пациентов, поступивших в отделения анестезиологии, реаниматологии и интенсивной терапии, по форме согласно </w:t>
      </w:r>
      <w:r w:rsidRPr="003C7E1F">
        <w:rPr>
          <w:rFonts w:ascii="Times New Roman" w:eastAsia="Times New Roman" w:hAnsi="Times New Roman" w:cs="Times New Roman"/>
          <w:sz w:val="24"/>
          <w:szCs w:val="24"/>
          <w:u w:val="single"/>
          <w:lang w:eastAsia="ru-RU"/>
        </w:rPr>
        <w:t>приложению 7</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10) форма, предназначенная для сбора административных данных "Информация о фактически занимаемых ставках" согласно </w:t>
      </w:r>
      <w:r w:rsidRPr="003C7E1F">
        <w:rPr>
          <w:rFonts w:ascii="Times New Roman" w:eastAsia="Times New Roman" w:hAnsi="Times New Roman" w:cs="Times New Roman"/>
          <w:sz w:val="24"/>
          <w:szCs w:val="24"/>
          <w:u w:val="single"/>
          <w:lang w:eastAsia="ru-RU"/>
        </w:rPr>
        <w:t>приложению 8</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11) информация о расходах на персонал, по форме согласно </w:t>
      </w:r>
      <w:r w:rsidRPr="003C7E1F">
        <w:rPr>
          <w:rFonts w:ascii="Times New Roman" w:eastAsia="Times New Roman" w:hAnsi="Times New Roman" w:cs="Times New Roman"/>
          <w:sz w:val="24"/>
          <w:szCs w:val="24"/>
          <w:u w:val="single"/>
          <w:lang w:eastAsia="ru-RU"/>
        </w:rPr>
        <w:t>приложению 9</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12) форма, предназначенная для сбора административных данных "Информация о расходах, не связанных с персоналом" согласно </w:t>
      </w:r>
      <w:r w:rsidRPr="003C7E1F">
        <w:rPr>
          <w:rFonts w:ascii="Times New Roman" w:eastAsia="Times New Roman" w:hAnsi="Times New Roman" w:cs="Times New Roman"/>
          <w:sz w:val="24"/>
          <w:szCs w:val="24"/>
          <w:u w:val="single"/>
          <w:lang w:eastAsia="ru-RU"/>
        </w:rPr>
        <w:t>приложению 10</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Отбор медицинских карт стационарного больного выписанных пациентов осуществляется рабочим органом по согласованию с уполномоченным органом, по формуле отбора копий медицинских карт стационарного больного выписанных пациентов согласно </w:t>
      </w:r>
      <w:r w:rsidRPr="003C7E1F">
        <w:rPr>
          <w:rFonts w:ascii="Times New Roman" w:eastAsia="Times New Roman" w:hAnsi="Times New Roman" w:cs="Times New Roman"/>
          <w:sz w:val="24"/>
          <w:szCs w:val="24"/>
          <w:u w:val="single"/>
          <w:lang w:eastAsia="ru-RU"/>
        </w:rPr>
        <w:t>приложению 11</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для разработки и (или) пересмотра тарификатора:</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1) калькуляция стоимости медицинских услуг, по форме согласно </w:t>
      </w:r>
      <w:r w:rsidRPr="003C7E1F">
        <w:rPr>
          <w:rFonts w:ascii="Times New Roman" w:eastAsia="Times New Roman" w:hAnsi="Times New Roman" w:cs="Times New Roman"/>
          <w:sz w:val="24"/>
          <w:szCs w:val="24"/>
          <w:u w:val="single"/>
          <w:lang w:eastAsia="ru-RU"/>
        </w:rPr>
        <w:t>приложению 12</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2) форма, предназначенная для сбора административных данных "Структура расходов субъекта здравоохранения для расчета накладных расходов" согласно </w:t>
      </w:r>
      <w:r w:rsidRPr="003C7E1F">
        <w:rPr>
          <w:rFonts w:ascii="Times New Roman" w:eastAsia="Times New Roman" w:hAnsi="Times New Roman" w:cs="Times New Roman"/>
          <w:sz w:val="24"/>
          <w:szCs w:val="24"/>
          <w:u w:val="single"/>
          <w:lang w:eastAsia="ru-RU"/>
        </w:rPr>
        <w:t>приложению 13</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для разработки и (или) совершенствования МЭТ:</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lastRenderedPageBreak/>
        <w:t xml:space="preserve">      1) форма, предназначенная для сбора административных данных "Расчет МЭТ на один пролеченный случай" согласно </w:t>
      </w:r>
      <w:r w:rsidRPr="003C7E1F">
        <w:rPr>
          <w:rFonts w:ascii="Times New Roman" w:eastAsia="Times New Roman" w:hAnsi="Times New Roman" w:cs="Times New Roman"/>
          <w:sz w:val="24"/>
          <w:szCs w:val="24"/>
          <w:u w:val="single"/>
          <w:lang w:eastAsia="ru-RU"/>
        </w:rPr>
        <w:t>приложению 14</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2) форма, предназначенная для сбора административных данных "Расчет затрат по заработной плате медицинского персонала" согласно </w:t>
      </w:r>
      <w:r w:rsidRPr="003C7E1F">
        <w:rPr>
          <w:rFonts w:ascii="Times New Roman" w:eastAsia="Times New Roman" w:hAnsi="Times New Roman" w:cs="Times New Roman"/>
          <w:sz w:val="24"/>
          <w:szCs w:val="24"/>
          <w:u w:val="single"/>
          <w:lang w:eastAsia="ru-RU"/>
        </w:rPr>
        <w:t>приложению 15</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3) форма, предназначенная для сбора административных данных "Расчет затрат на лекарственные средства и медицинских изделий" согласно </w:t>
      </w:r>
      <w:r w:rsidRPr="003C7E1F">
        <w:rPr>
          <w:rFonts w:ascii="Times New Roman" w:eastAsia="Times New Roman" w:hAnsi="Times New Roman" w:cs="Times New Roman"/>
          <w:sz w:val="24"/>
          <w:szCs w:val="24"/>
          <w:u w:val="single"/>
          <w:lang w:eastAsia="ru-RU"/>
        </w:rPr>
        <w:t>приложению 16</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4) форма, предназначенная для сбора административных данных "Расчет затрат на питание пациентов" согласно </w:t>
      </w:r>
      <w:r w:rsidRPr="003C7E1F">
        <w:rPr>
          <w:rFonts w:ascii="Times New Roman" w:eastAsia="Times New Roman" w:hAnsi="Times New Roman" w:cs="Times New Roman"/>
          <w:sz w:val="24"/>
          <w:szCs w:val="24"/>
          <w:u w:val="single"/>
          <w:lang w:eastAsia="ru-RU"/>
        </w:rPr>
        <w:t>приложению 17</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5) форма, предназначенная для сбора административных данных "Расчет затрат на медицинские услуги" согласно </w:t>
      </w:r>
      <w:r w:rsidRPr="003C7E1F">
        <w:rPr>
          <w:rFonts w:ascii="Times New Roman" w:eastAsia="Times New Roman" w:hAnsi="Times New Roman" w:cs="Times New Roman"/>
          <w:sz w:val="24"/>
          <w:szCs w:val="24"/>
          <w:u w:val="single"/>
          <w:lang w:eastAsia="ru-RU"/>
        </w:rPr>
        <w:t>приложению 18</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6) форма, предназначенная для сбора административных данных "Структура расходов субъекта здравоохранения для расчета накладных расходов" согласно </w:t>
      </w:r>
      <w:r w:rsidRPr="003C7E1F">
        <w:rPr>
          <w:rFonts w:ascii="Times New Roman" w:eastAsia="Times New Roman" w:hAnsi="Times New Roman" w:cs="Times New Roman"/>
          <w:sz w:val="24"/>
          <w:szCs w:val="24"/>
          <w:u w:val="single"/>
          <w:lang w:eastAsia="ru-RU"/>
        </w:rPr>
        <w:t>приложению 19</w:t>
      </w:r>
      <w:r w:rsidRPr="003C7E1F">
        <w:rPr>
          <w:rFonts w:ascii="Times New Roman" w:eastAsia="Times New Roman" w:hAnsi="Times New Roman" w:cs="Times New Roman"/>
          <w:sz w:val="24"/>
          <w:szCs w:val="24"/>
          <w:lang w:eastAsia="ru-RU"/>
        </w:rPr>
        <w:t xml:space="preserve"> к настоящим Правилам;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для разработки и пересмотра тарифа за один койко-день:</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информация по объему финансирования и количеству койко-дней на очередной плановый период, по форме согласно </w:t>
      </w:r>
      <w:r w:rsidRPr="003C7E1F">
        <w:rPr>
          <w:rFonts w:ascii="Times New Roman" w:eastAsia="Times New Roman" w:hAnsi="Times New Roman" w:cs="Times New Roman"/>
          <w:sz w:val="24"/>
          <w:szCs w:val="24"/>
          <w:u w:val="single"/>
          <w:lang w:eastAsia="ru-RU"/>
        </w:rPr>
        <w:t>приложению 20</w:t>
      </w:r>
      <w:r w:rsidRPr="003C7E1F">
        <w:rPr>
          <w:rFonts w:ascii="Times New Roman" w:eastAsia="Times New Roman" w:hAnsi="Times New Roman" w:cs="Times New Roman"/>
          <w:sz w:val="24"/>
          <w:szCs w:val="24"/>
          <w:lang w:eastAsia="ru-RU"/>
        </w:rPr>
        <w:t xml:space="preserve"> к настоящим Правилам;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для разработки и пересмотра тарифа на транспортные услуги санитарной авиации: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ценовые предложения поставщиков, оказывающих авиационные транспортные услуги (не менее 3 ценовых предложений)</w:t>
      </w:r>
      <w:proofErr w:type="gramStart"/>
      <w:r w:rsidRPr="00C21BF7">
        <w:rPr>
          <w:rFonts w:ascii="Times New Roman" w:eastAsia="Times New Roman" w:hAnsi="Times New Roman" w:cs="Times New Roman"/>
          <w:sz w:val="24"/>
          <w:szCs w:val="24"/>
          <w:lang w:eastAsia="ru-RU"/>
        </w:rPr>
        <w:t>."</w:t>
      </w:r>
      <w:proofErr w:type="gramEnd"/>
      <w:r w:rsidRPr="00C21BF7">
        <w:rPr>
          <w:rFonts w:ascii="Times New Roman" w:eastAsia="Times New Roman" w:hAnsi="Times New Roman" w:cs="Times New Roman"/>
          <w:sz w:val="24"/>
          <w:szCs w:val="24"/>
          <w:lang w:eastAsia="ru-RU"/>
        </w:rPr>
        <w:t>;</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дополнить пунктом 19-1 следующего содержания: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"19-1. </w:t>
      </w:r>
      <w:proofErr w:type="gramStart"/>
      <w:r w:rsidRPr="00C21BF7">
        <w:rPr>
          <w:rFonts w:ascii="Times New Roman" w:eastAsia="Times New Roman" w:hAnsi="Times New Roman" w:cs="Times New Roman"/>
          <w:sz w:val="24"/>
          <w:szCs w:val="24"/>
          <w:lang w:eastAsia="ru-RU"/>
        </w:rPr>
        <w:t>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медицинского изделия, или международное непатентованное наименование лекарственного средства или техническую характеристику медицинского изделия в рамках ГОБМП и в системе ОСМС.";</w:t>
      </w:r>
      <w:proofErr w:type="gramEnd"/>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z82"/>
      <w:bookmarkEnd w:id="4"/>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пункт 22</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"22. Моделирование результатов расчета тарифов осуществляется рабочим органом в сроки проведения расчета тарифов с учетом информации, предоставленной уполномоченным органом и фондом о фактических и планируемых (прогнозируемых) расходах на оказание медицинских услуг в рамках ГОБМП и (или) в системе ОСМС в трехлетнем периоде, включающем: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текущий финансовый год с учетом освоения до конца года;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два года, последующие за текущим финансовым годом</w:t>
      </w:r>
      <w:proofErr w:type="gramStart"/>
      <w:r w:rsidRPr="00C21BF7">
        <w:rPr>
          <w:rFonts w:ascii="Times New Roman" w:eastAsia="Times New Roman" w:hAnsi="Times New Roman" w:cs="Times New Roman"/>
          <w:sz w:val="24"/>
          <w:szCs w:val="24"/>
          <w:lang w:eastAsia="ru-RU"/>
        </w:rPr>
        <w:t>.";</w:t>
      </w:r>
      <w:proofErr w:type="gramEnd"/>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z86"/>
      <w:bookmarkEnd w:id="5"/>
      <w:r w:rsidRPr="003C7E1F">
        <w:rPr>
          <w:rFonts w:ascii="Times New Roman" w:eastAsia="Times New Roman" w:hAnsi="Times New Roman" w:cs="Times New Roman"/>
          <w:sz w:val="24"/>
          <w:szCs w:val="24"/>
          <w:lang w:eastAsia="ru-RU"/>
        </w:rPr>
        <w:lastRenderedPageBreak/>
        <w:t xml:space="preserve">      </w:t>
      </w:r>
      <w:r w:rsidRPr="003C7E1F">
        <w:rPr>
          <w:rFonts w:ascii="Times New Roman" w:eastAsia="Times New Roman" w:hAnsi="Times New Roman" w:cs="Times New Roman"/>
          <w:sz w:val="24"/>
          <w:szCs w:val="24"/>
          <w:u w:val="single"/>
          <w:lang w:eastAsia="ru-RU"/>
        </w:rPr>
        <w:t>пункт 30</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"30. Решение о доработке новых и (или) пересмотренных тарифов включает конкретные финансово-экономические, статистические и клинические параметры, требующие доработки. </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roofErr w:type="gramStart"/>
      <w:r w:rsidRPr="00C21BF7">
        <w:rPr>
          <w:rFonts w:ascii="Times New Roman" w:eastAsia="Times New Roman" w:hAnsi="Times New Roman" w:cs="Times New Roman"/>
          <w:sz w:val="24"/>
          <w:szCs w:val="24"/>
          <w:lang w:eastAsia="ru-RU"/>
        </w:rPr>
        <w:t>.";</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дополнить пунктом 46-1 следующего содержания: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"46-1. Фонд ежеквартально проводит анализ и мониторинг тарифов в информационных системах на предмет их соответствия тарифам, утвержденным </w:t>
      </w:r>
      <w:hyperlink r:id="rId11" w:history="1">
        <w:r w:rsidRPr="003C7E1F">
          <w:rPr>
            <w:rStyle w:val="a4"/>
            <w:rFonts w:ascii="Times New Roman" w:eastAsia="Times New Roman" w:hAnsi="Times New Roman" w:cs="Times New Roman"/>
            <w:sz w:val="24"/>
            <w:szCs w:val="24"/>
            <w:lang w:eastAsia="ru-RU"/>
          </w:rPr>
          <w:t>приказом Министра здравоохранения Республики Казахстан от 5 сентября 2018 года №Қ</w:t>
        </w:r>
        <w:proofErr w:type="gramStart"/>
        <w:r w:rsidRPr="003C7E1F">
          <w:rPr>
            <w:rStyle w:val="a4"/>
            <w:rFonts w:ascii="Times New Roman" w:eastAsia="Times New Roman" w:hAnsi="Times New Roman" w:cs="Times New Roman"/>
            <w:sz w:val="24"/>
            <w:szCs w:val="24"/>
            <w:lang w:eastAsia="ru-RU"/>
          </w:rPr>
          <w:t>Р</w:t>
        </w:r>
        <w:proofErr w:type="gramEnd"/>
        <w:r w:rsidRPr="003C7E1F">
          <w:rPr>
            <w:rStyle w:val="a4"/>
            <w:rFonts w:ascii="Times New Roman" w:eastAsia="Times New Roman" w:hAnsi="Times New Roman" w:cs="Times New Roman"/>
            <w:sz w:val="24"/>
            <w:szCs w:val="24"/>
            <w:lang w:eastAsia="ru-RU"/>
          </w:rPr>
          <w:t xml:space="preserve"> ДСМ-10</w:t>
        </w:r>
      </w:hyperlink>
      <w:r w:rsidRPr="00C21BF7">
        <w:rPr>
          <w:rFonts w:ascii="Times New Roman" w:eastAsia="Times New Roman" w:hAnsi="Times New Roman" w:cs="Times New Roman"/>
          <w:sz w:val="24"/>
          <w:szCs w:val="24"/>
          <w:lang w:eastAsia="ru-RU"/>
        </w:rPr>
        <w:t xml:space="preserve">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за №17353).";</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z91"/>
      <w:bookmarkEnd w:id="6"/>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пункт 47</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"47. Отчет о мониторинге, включающем предложения по совершенствованию тарифов формируется фондом ежеквартально и по итогам года в ноябре текущего года и предоставляется уполномоченному органу не позднее 20 числа месяца, следующего </w:t>
      </w:r>
      <w:proofErr w:type="gramStart"/>
      <w:r w:rsidRPr="003C7E1F">
        <w:rPr>
          <w:rFonts w:ascii="Times New Roman" w:eastAsia="Times New Roman" w:hAnsi="Times New Roman" w:cs="Times New Roman"/>
          <w:sz w:val="24"/>
          <w:szCs w:val="24"/>
          <w:lang w:eastAsia="ru-RU"/>
        </w:rPr>
        <w:t>за</w:t>
      </w:r>
      <w:proofErr w:type="gramEnd"/>
      <w:r w:rsidRPr="003C7E1F">
        <w:rPr>
          <w:rFonts w:ascii="Times New Roman" w:eastAsia="Times New Roman" w:hAnsi="Times New Roman" w:cs="Times New Roman"/>
          <w:sz w:val="24"/>
          <w:szCs w:val="24"/>
          <w:lang w:eastAsia="ru-RU"/>
        </w:rPr>
        <w:t xml:space="preserve"> отчетным.";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z93"/>
      <w:bookmarkEnd w:id="7"/>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1</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1</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xml:space="preserve">      заголовок </w:t>
      </w:r>
      <w:r w:rsidRPr="003C7E1F">
        <w:rPr>
          <w:rFonts w:ascii="Times New Roman" w:eastAsia="Times New Roman" w:hAnsi="Times New Roman" w:cs="Times New Roman"/>
          <w:sz w:val="24"/>
          <w:szCs w:val="24"/>
          <w:u w:val="single"/>
          <w:lang w:eastAsia="ru-RU"/>
        </w:rPr>
        <w:t>приложения 4</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"Информация о потреблении лекарственных средств и медицинских изделий (в том числе реагентов)";</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z96"/>
      <w:bookmarkEnd w:id="8"/>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10</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2</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z97"/>
      <w:bookmarkEnd w:id="9"/>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12</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3</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z98"/>
      <w:bookmarkEnd w:id="10"/>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13</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4</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z99"/>
      <w:bookmarkEnd w:id="11"/>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14</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5</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z100"/>
      <w:bookmarkEnd w:id="12"/>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16</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6</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z101"/>
      <w:bookmarkEnd w:id="13"/>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19</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7</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z102"/>
      <w:bookmarkEnd w:id="14"/>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20</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8</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z103"/>
      <w:bookmarkEnd w:id="15"/>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приложение 21</w:t>
      </w:r>
      <w:r w:rsidRPr="003C7E1F">
        <w:rPr>
          <w:rFonts w:ascii="Times New Roman" w:eastAsia="Times New Roman" w:hAnsi="Times New Roman" w:cs="Times New Roman"/>
          <w:sz w:val="24"/>
          <w:szCs w:val="24"/>
          <w:lang w:eastAsia="ru-RU"/>
        </w:rPr>
        <w:t xml:space="preserve"> изложить в редакции, согласно </w:t>
      </w:r>
      <w:r w:rsidRPr="003C7E1F">
        <w:rPr>
          <w:rFonts w:ascii="Times New Roman" w:eastAsia="Times New Roman" w:hAnsi="Times New Roman" w:cs="Times New Roman"/>
          <w:sz w:val="24"/>
          <w:szCs w:val="24"/>
          <w:u w:val="single"/>
          <w:lang w:eastAsia="ru-RU"/>
        </w:rPr>
        <w:t>приложению 9</w:t>
      </w:r>
      <w:r w:rsidRPr="003C7E1F">
        <w:rPr>
          <w:rFonts w:ascii="Times New Roman" w:eastAsia="Times New Roman" w:hAnsi="Times New Roman" w:cs="Times New Roman"/>
          <w:sz w:val="24"/>
          <w:szCs w:val="24"/>
          <w:lang w:eastAsia="ru-RU"/>
        </w:rPr>
        <w:t xml:space="preserve"> к настоящему приказу;</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lastRenderedPageBreak/>
        <w:t xml:space="preserve">      в </w:t>
      </w:r>
      <w:r w:rsidRPr="003C7E1F">
        <w:rPr>
          <w:rFonts w:ascii="Times New Roman" w:eastAsia="Times New Roman" w:hAnsi="Times New Roman" w:cs="Times New Roman"/>
          <w:sz w:val="24"/>
          <w:szCs w:val="24"/>
          <w:u w:val="single"/>
          <w:lang w:eastAsia="ru-RU"/>
        </w:rPr>
        <w:t>Методике</w:t>
      </w:r>
      <w:r w:rsidRPr="003C7E1F">
        <w:rPr>
          <w:rFonts w:ascii="Times New Roman" w:eastAsia="Times New Roman" w:hAnsi="Times New Roman" w:cs="Times New Roman"/>
          <w:sz w:val="24"/>
          <w:szCs w:val="24"/>
          <w:lang w:eastAsia="ru-RU"/>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указанным приказом:</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z105"/>
      <w:bookmarkEnd w:id="16"/>
      <w:r w:rsidRPr="003C7E1F">
        <w:rPr>
          <w:rFonts w:ascii="Times New Roman" w:eastAsia="Times New Roman" w:hAnsi="Times New Roman" w:cs="Times New Roman"/>
          <w:sz w:val="24"/>
          <w:szCs w:val="24"/>
          <w:lang w:eastAsia="ru-RU"/>
        </w:rPr>
        <w:t xml:space="preserve">      </w:t>
      </w:r>
      <w:r w:rsidRPr="003C7E1F">
        <w:rPr>
          <w:rFonts w:ascii="Times New Roman" w:eastAsia="Times New Roman" w:hAnsi="Times New Roman" w:cs="Times New Roman"/>
          <w:sz w:val="24"/>
          <w:szCs w:val="24"/>
          <w:u w:val="single"/>
          <w:lang w:eastAsia="ru-RU"/>
        </w:rPr>
        <w:t>пункт 2</w:t>
      </w:r>
      <w:r w:rsidRPr="003C7E1F">
        <w:rPr>
          <w:rFonts w:ascii="Times New Roman" w:eastAsia="Times New Roman" w:hAnsi="Times New Roman" w:cs="Times New Roman"/>
          <w:sz w:val="24"/>
          <w:szCs w:val="24"/>
          <w:lang w:eastAsia="ru-RU"/>
        </w:rPr>
        <w:t xml:space="preserve"> изложить в следующей редакции:</w:t>
      </w:r>
    </w:p>
    <w:p w:rsidR="00C21BF7" w:rsidRPr="003C7E1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7E1F">
        <w:rPr>
          <w:rFonts w:ascii="Times New Roman" w:eastAsia="Times New Roman" w:hAnsi="Times New Roman" w:cs="Times New Roman"/>
          <w:sz w:val="24"/>
          <w:szCs w:val="24"/>
          <w:lang w:eastAsia="ru-RU"/>
        </w:rPr>
        <w:t>      "2. В настоящей Методике используются следующие понятия: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 базовый комплексный </w:t>
      </w:r>
      <w:proofErr w:type="spellStart"/>
      <w:r w:rsidRPr="00C21BF7">
        <w:rPr>
          <w:rFonts w:ascii="Times New Roman" w:eastAsia="Times New Roman" w:hAnsi="Times New Roman" w:cs="Times New Roman"/>
          <w:sz w:val="24"/>
          <w:szCs w:val="24"/>
          <w:lang w:eastAsia="ru-RU"/>
        </w:rPr>
        <w:t>подушевой</w:t>
      </w:r>
      <w:proofErr w:type="spellEnd"/>
      <w:r w:rsidRPr="00C21BF7">
        <w:rPr>
          <w:rFonts w:ascii="Times New Roman" w:eastAsia="Times New Roman" w:hAnsi="Times New Roman" w:cs="Times New Roman"/>
          <w:sz w:val="24"/>
          <w:szCs w:val="24"/>
          <w:lang w:eastAsia="ru-RU"/>
        </w:rPr>
        <w:t xml:space="preserve"> норматив амбулаторно-поликлинической помощи (далее – АПП) – расчетная стоимость комплекса амбулаторно-поликлинических услуг в рамках ГОБМП и (или) в системе ОСМС в формах первичной медико-санитарной помощи (далее – ПМСП) и консультативно-диагностической помощи (далее – КДП) без учета поправочных коэффициентов;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2) гарантированный компонент комплексного </w:t>
      </w:r>
      <w:proofErr w:type="spellStart"/>
      <w:r w:rsidRPr="00C21BF7">
        <w:rPr>
          <w:rFonts w:ascii="Times New Roman" w:eastAsia="Times New Roman" w:hAnsi="Times New Roman" w:cs="Times New Roman"/>
          <w:sz w:val="24"/>
          <w:szCs w:val="24"/>
          <w:lang w:eastAsia="ru-RU"/>
        </w:rPr>
        <w:t>подушевого</w:t>
      </w:r>
      <w:proofErr w:type="spellEnd"/>
      <w:r w:rsidRPr="00C21BF7">
        <w:rPr>
          <w:rFonts w:ascii="Times New Roman" w:eastAsia="Times New Roman" w:hAnsi="Times New Roman" w:cs="Times New Roman"/>
          <w:sz w:val="24"/>
          <w:szCs w:val="24"/>
          <w:lang w:eastAsia="ru-RU"/>
        </w:rPr>
        <w:t xml:space="preserve"> норматива АПП – расчетная стоимость комплекса амбулаторно-поликлинических услуг в рамках ГОБМП и (или) в системе ОСМС, оказанных в форме ПМСП и КДП с учетом поправочных коэффициентов;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3) комплексный </w:t>
      </w:r>
      <w:proofErr w:type="spellStart"/>
      <w:r w:rsidRPr="00C21BF7">
        <w:rPr>
          <w:rFonts w:ascii="Times New Roman" w:eastAsia="Times New Roman" w:hAnsi="Times New Roman" w:cs="Times New Roman"/>
          <w:sz w:val="24"/>
          <w:szCs w:val="24"/>
          <w:lang w:eastAsia="ru-RU"/>
        </w:rPr>
        <w:t>подушевой</w:t>
      </w:r>
      <w:proofErr w:type="spellEnd"/>
      <w:r w:rsidRPr="00C21BF7">
        <w:rPr>
          <w:rFonts w:ascii="Times New Roman" w:eastAsia="Times New Roman" w:hAnsi="Times New Roman" w:cs="Times New Roman"/>
          <w:sz w:val="24"/>
          <w:szCs w:val="24"/>
          <w:lang w:eastAsia="ru-RU"/>
        </w:rPr>
        <w:t xml:space="preserve"> норматив на оказание амбулаторно-поликлинической помощи (далее – КПН АПП) – стоимость комплекса амбулаторно-поликлинических услуг в рамках ГОБМП и (или) в системе ОСМС на одного прикрепленного человека, зарегистрированного в информационной системе "Регистр прикрепленного населения" (далее – ИС "РПН") к субъекту ПМСП, состоящая из гарантированного компонента КПН АПП и стимулирующего компонента КПН;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4) гарантированный компонент комплексного </w:t>
      </w:r>
      <w:proofErr w:type="spellStart"/>
      <w:r w:rsidRPr="00C21BF7">
        <w:rPr>
          <w:rFonts w:ascii="Times New Roman" w:eastAsia="Times New Roman" w:hAnsi="Times New Roman" w:cs="Times New Roman"/>
          <w:sz w:val="24"/>
          <w:szCs w:val="24"/>
          <w:lang w:eastAsia="ru-RU"/>
        </w:rPr>
        <w:t>подушевого</w:t>
      </w:r>
      <w:proofErr w:type="spellEnd"/>
      <w:r w:rsidRPr="00C21BF7">
        <w:rPr>
          <w:rFonts w:ascii="Times New Roman" w:eastAsia="Times New Roman" w:hAnsi="Times New Roman" w:cs="Times New Roman"/>
          <w:sz w:val="24"/>
          <w:szCs w:val="24"/>
          <w:lang w:eastAsia="ru-RU"/>
        </w:rPr>
        <w:t xml:space="preserve"> норматива на сельское население – расчетная стоимость комплекса услуг в рамках ГОБМП и (или) в системе ОСМС, оказываемых прикрепленному сельскому населению, с учетом поправочных коэффициентов;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5) комплексный </w:t>
      </w:r>
      <w:proofErr w:type="spellStart"/>
      <w:r w:rsidRPr="00C21BF7">
        <w:rPr>
          <w:rFonts w:ascii="Times New Roman" w:eastAsia="Times New Roman" w:hAnsi="Times New Roman" w:cs="Times New Roman"/>
          <w:sz w:val="24"/>
          <w:szCs w:val="24"/>
          <w:lang w:eastAsia="ru-RU"/>
        </w:rPr>
        <w:t>подушевой</w:t>
      </w:r>
      <w:proofErr w:type="spellEnd"/>
      <w:r w:rsidRPr="00C21BF7">
        <w:rPr>
          <w:rFonts w:ascii="Times New Roman" w:eastAsia="Times New Roman" w:hAnsi="Times New Roman" w:cs="Times New Roman"/>
          <w:sz w:val="24"/>
          <w:szCs w:val="24"/>
          <w:lang w:eastAsia="ru-RU"/>
        </w:rPr>
        <w:t xml:space="preserve"> норматив на оказание услуг в рамках ГОБМП и (или) в системе ОСМС сельскому населению (далее – комплексный </w:t>
      </w:r>
      <w:proofErr w:type="spellStart"/>
      <w:r w:rsidRPr="00C21BF7">
        <w:rPr>
          <w:rFonts w:ascii="Times New Roman" w:eastAsia="Times New Roman" w:hAnsi="Times New Roman" w:cs="Times New Roman"/>
          <w:sz w:val="24"/>
          <w:szCs w:val="24"/>
          <w:lang w:eastAsia="ru-RU"/>
        </w:rPr>
        <w:t>подушевой</w:t>
      </w:r>
      <w:proofErr w:type="spellEnd"/>
      <w:r w:rsidRPr="00C21BF7">
        <w:rPr>
          <w:rFonts w:ascii="Times New Roman" w:eastAsia="Times New Roman" w:hAnsi="Times New Roman" w:cs="Times New Roman"/>
          <w:sz w:val="24"/>
          <w:szCs w:val="24"/>
          <w:lang w:eastAsia="ru-RU"/>
        </w:rPr>
        <w:t xml:space="preserve"> норматив на сельское население) – стоимость комплекса услуг в рамках ГОБМП и (или) в системе ОСМС в расчете на одного сельского жителя, зарегистрированного в ИС "РПН", состоящая из гарантированного компонента комплексного </w:t>
      </w:r>
      <w:proofErr w:type="spellStart"/>
      <w:r w:rsidRPr="00C21BF7">
        <w:rPr>
          <w:rFonts w:ascii="Times New Roman" w:eastAsia="Times New Roman" w:hAnsi="Times New Roman" w:cs="Times New Roman"/>
          <w:sz w:val="24"/>
          <w:szCs w:val="24"/>
          <w:lang w:eastAsia="ru-RU"/>
        </w:rPr>
        <w:t>подушевого</w:t>
      </w:r>
      <w:proofErr w:type="spellEnd"/>
      <w:r w:rsidRPr="00C21BF7">
        <w:rPr>
          <w:rFonts w:ascii="Times New Roman" w:eastAsia="Times New Roman" w:hAnsi="Times New Roman" w:cs="Times New Roman"/>
          <w:sz w:val="24"/>
          <w:szCs w:val="24"/>
          <w:lang w:eastAsia="ru-RU"/>
        </w:rPr>
        <w:t xml:space="preserve"> норматива на сельское население и стимулирующего компонента комплексного </w:t>
      </w:r>
      <w:proofErr w:type="spellStart"/>
      <w:r w:rsidRPr="00C21BF7">
        <w:rPr>
          <w:rFonts w:ascii="Times New Roman" w:eastAsia="Times New Roman" w:hAnsi="Times New Roman" w:cs="Times New Roman"/>
          <w:sz w:val="24"/>
          <w:szCs w:val="24"/>
          <w:lang w:eastAsia="ru-RU"/>
        </w:rPr>
        <w:t>подушевого</w:t>
      </w:r>
      <w:proofErr w:type="spellEnd"/>
      <w:proofErr w:type="gramEnd"/>
      <w:r w:rsidRPr="00C21BF7">
        <w:rPr>
          <w:rFonts w:ascii="Times New Roman" w:eastAsia="Times New Roman" w:hAnsi="Times New Roman" w:cs="Times New Roman"/>
          <w:sz w:val="24"/>
          <w:szCs w:val="24"/>
          <w:lang w:eastAsia="ru-RU"/>
        </w:rPr>
        <w:t xml:space="preserve"> норматива;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6)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7) базовая ставка – расчетная стоимость комплекса услуг, взятых за единицу измерения, в рамках ГОБМП и (или) в системе ОСМС;</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8)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w:t>
      </w:r>
      <w:r w:rsidRPr="00AE577F">
        <w:rPr>
          <w:rFonts w:ascii="Times New Roman" w:eastAsia="Times New Roman" w:hAnsi="Times New Roman" w:cs="Times New Roman"/>
          <w:sz w:val="24"/>
          <w:szCs w:val="24"/>
          <w:lang w:eastAsia="ru-RU"/>
        </w:rPr>
        <w:lastRenderedPageBreak/>
        <w:t xml:space="preserve">больного СПИД, утвержденная уполномоченным органом согласно </w:t>
      </w:r>
      <w:r w:rsidRPr="00AE577F">
        <w:rPr>
          <w:rFonts w:ascii="Times New Roman" w:eastAsia="Times New Roman" w:hAnsi="Times New Roman" w:cs="Times New Roman"/>
          <w:sz w:val="24"/>
          <w:szCs w:val="24"/>
          <w:u w:val="single"/>
          <w:lang w:eastAsia="ru-RU"/>
        </w:rPr>
        <w:t>пункту 2</w:t>
      </w:r>
      <w:r w:rsidRPr="00AE577F">
        <w:rPr>
          <w:rFonts w:ascii="Times New Roman" w:eastAsia="Times New Roman" w:hAnsi="Times New Roman" w:cs="Times New Roman"/>
          <w:sz w:val="24"/>
          <w:szCs w:val="24"/>
          <w:lang w:eastAsia="ru-RU"/>
        </w:rPr>
        <w:t xml:space="preserve"> статьи 23 Кодекса;</w:t>
      </w:r>
      <w:proofErr w:type="gramEnd"/>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gramStart"/>
      <w:r w:rsidRPr="00AE577F">
        <w:rPr>
          <w:rFonts w:ascii="Times New Roman" w:eastAsia="Times New Roman" w:hAnsi="Times New Roman" w:cs="Times New Roman"/>
          <w:sz w:val="24"/>
          <w:szCs w:val="24"/>
          <w:lang w:eastAsia="ru-RU"/>
        </w:rPr>
        <w:t xml:space="preserve">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за исключением больных со злокачественными новообразованиями лимфоидной и кроветворной тканей и болезней крови, кроветворных органов по кодам МКБ-10 и детей до восемнадцати лет с онкологическими заболеваниями, утвержденная уполномоченным органом согласно </w:t>
      </w:r>
      <w:r w:rsidRPr="00AE577F">
        <w:rPr>
          <w:rFonts w:ascii="Times New Roman" w:eastAsia="Times New Roman" w:hAnsi="Times New Roman" w:cs="Times New Roman"/>
          <w:sz w:val="24"/>
          <w:szCs w:val="24"/>
          <w:u w:val="single"/>
          <w:lang w:eastAsia="ru-RU"/>
        </w:rPr>
        <w:t>пункту 2</w:t>
      </w:r>
      <w:proofErr w:type="gramEnd"/>
      <w:r w:rsidRPr="00AE577F">
        <w:rPr>
          <w:rFonts w:ascii="Times New Roman" w:eastAsia="Times New Roman" w:hAnsi="Times New Roman" w:cs="Times New Roman"/>
          <w:sz w:val="24"/>
          <w:szCs w:val="24"/>
          <w:lang w:eastAsia="ru-RU"/>
        </w:rPr>
        <w:t xml:space="preserve"> статьи 23 Кодекса;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10) уполномоченный орган в области здравоохранения (далее - уполномоченный </w:t>
      </w:r>
      <w:r w:rsidRPr="00C21BF7">
        <w:rPr>
          <w:rFonts w:ascii="Times New Roman" w:eastAsia="Times New Roman" w:hAnsi="Times New Roman" w:cs="Times New Roman"/>
          <w:sz w:val="24"/>
          <w:szCs w:val="24"/>
          <w:lang w:eastAsia="ru-RU"/>
        </w:rPr>
        <w:t xml:space="preserve">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C21BF7">
        <w:rPr>
          <w:rFonts w:ascii="Times New Roman" w:eastAsia="Times New Roman" w:hAnsi="Times New Roman" w:cs="Times New Roman"/>
          <w:sz w:val="24"/>
          <w:szCs w:val="24"/>
          <w:lang w:eastAsia="ru-RU"/>
        </w:rPr>
        <w:t>контроля за</w:t>
      </w:r>
      <w:proofErr w:type="gramEnd"/>
      <w:r w:rsidRPr="00C21BF7">
        <w:rPr>
          <w:rFonts w:ascii="Times New Roman" w:eastAsia="Times New Roman" w:hAnsi="Times New Roman" w:cs="Times New Roman"/>
          <w:sz w:val="24"/>
          <w:szCs w:val="24"/>
          <w:lang w:eastAsia="ru-RU"/>
        </w:rPr>
        <w:t xml:space="preserve"> качеством медицинских услуг;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11) пролеченный случай – комплекс медицинских услуг, оказанных пациенту в стационарных и (или) </w:t>
      </w:r>
      <w:proofErr w:type="spellStart"/>
      <w:r w:rsidRPr="00C21BF7">
        <w:rPr>
          <w:rFonts w:ascii="Times New Roman" w:eastAsia="Times New Roman" w:hAnsi="Times New Roman" w:cs="Times New Roman"/>
          <w:sz w:val="24"/>
          <w:szCs w:val="24"/>
          <w:lang w:eastAsia="ru-RU"/>
        </w:rPr>
        <w:t>стационарозамещающих</w:t>
      </w:r>
      <w:proofErr w:type="spellEnd"/>
      <w:r w:rsidRPr="00C21BF7">
        <w:rPr>
          <w:rFonts w:ascii="Times New Roman" w:eastAsia="Times New Roman" w:hAnsi="Times New Roman" w:cs="Times New Roman"/>
          <w:sz w:val="24"/>
          <w:szCs w:val="24"/>
          <w:lang w:eastAsia="ru-RU"/>
        </w:rPr>
        <w:t xml:space="preserve"> условиях с момента поступления до выписки;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12)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Законом Республики Казахстан "О государственно-частном партнерстве", заключившие договор государственно-частного партнерства;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14) стимулирующий компонент комплексного </w:t>
      </w:r>
      <w:proofErr w:type="spellStart"/>
      <w:r w:rsidRPr="00C21BF7">
        <w:rPr>
          <w:rFonts w:ascii="Times New Roman" w:eastAsia="Times New Roman" w:hAnsi="Times New Roman" w:cs="Times New Roman"/>
          <w:sz w:val="24"/>
          <w:szCs w:val="24"/>
          <w:lang w:eastAsia="ru-RU"/>
        </w:rPr>
        <w:t>подушевого</w:t>
      </w:r>
      <w:proofErr w:type="spellEnd"/>
      <w:r w:rsidRPr="00C21BF7">
        <w:rPr>
          <w:rFonts w:ascii="Times New Roman" w:eastAsia="Times New Roman" w:hAnsi="Times New Roman" w:cs="Times New Roman"/>
          <w:sz w:val="24"/>
          <w:szCs w:val="24"/>
          <w:lang w:eastAsia="ru-RU"/>
        </w:rPr>
        <w:t xml:space="preserve"> норматива (далее – СКПН) – стимулирующая составляющая комплексного </w:t>
      </w:r>
      <w:proofErr w:type="spellStart"/>
      <w:r w:rsidRPr="00C21BF7">
        <w:rPr>
          <w:rFonts w:ascii="Times New Roman" w:eastAsia="Times New Roman" w:hAnsi="Times New Roman" w:cs="Times New Roman"/>
          <w:sz w:val="24"/>
          <w:szCs w:val="24"/>
          <w:lang w:eastAsia="ru-RU"/>
        </w:rPr>
        <w:t>подушевого</w:t>
      </w:r>
      <w:proofErr w:type="spellEnd"/>
      <w:r w:rsidRPr="00C21BF7">
        <w:rPr>
          <w:rFonts w:ascii="Times New Roman" w:eastAsia="Times New Roman" w:hAnsi="Times New Roman" w:cs="Times New Roman"/>
          <w:sz w:val="24"/>
          <w:szCs w:val="24"/>
          <w:lang w:eastAsia="ru-RU"/>
        </w:rPr>
        <w:t xml:space="preserve">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hyperlink r:id="rId12" w:anchor="z18" w:history="1">
        <w:r w:rsidRPr="00C21BF7">
          <w:rPr>
            <w:rFonts w:ascii="Times New Roman" w:eastAsia="Times New Roman" w:hAnsi="Times New Roman" w:cs="Times New Roman"/>
            <w:color w:val="0000FF"/>
            <w:sz w:val="24"/>
            <w:szCs w:val="24"/>
            <w:u w:val="single"/>
            <w:lang w:eastAsia="ru-RU"/>
          </w:rPr>
          <w:t>Правилами</w:t>
        </w:r>
      </w:hyperlink>
      <w:r w:rsidRPr="00C21BF7">
        <w:rPr>
          <w:rFonts w:ascii="Times New Roman" w:eastAsia="Times New Roman" w:hAnsi="Times New Roman" w:cs="Times New Roman"/>
          <w:sz w:val="24"/>
          <w:szCs w:val="24"/>
          <w:lang w:eastAsia="ru-RU"/>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системе обязательного социального медицинского страхования, утвержденными приказом Министра здравоохранения и социального развития Республики</w:t>
      </w:r>
      <w:proofErr w:type="gramEnd"/>
      <w:r w:rsidRPr="00C21BF7">
        <w:rPr>
          <w:rFonts w:ascii="Times New Roman" w:eastAsia="Times New Roman" w:hAnsi="Times New Roman" w:cs="Times New Roman"/>
          <w:sz w:val="24"/>
          <w:szCs w:val="24"/>
          <w:lang w:eastAsia="ru-RU"/>
        </w:rPr>
        <w:t xml:space="preserve"> Казахстан от 29 мая 2015 года № 429 (зарегистрирован в Реестре государственной регистрации нормативных правовых актов за № 11526) (далее – приказ № 429);</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15) клинико-затратные группы (далее – КЗГ) – клинически однородные группы заболеваний, сходные по затратам на их лечение;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16)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xml:space="preserve">      17)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w:t>
      </w:r>
      <w:proofErr w:type="spellStart"/>
      <w:r w:rsidRPr="00C21BF7">
        <w:rPr>
          <w:rFonts w:ascii="Times New Roman" w:eastAsia="Times New Roman" w:hAnsi="Times New Roman" w:cs="Times New Roman"/>
          <w:sz w:val="24"/>
          <w:szCs w:val="24"/>
          <w:lang w:eastAsia="ru-RU"/>
        </w:rPr>
        <w:t>стационарозамещающую</w:t>
      </w:r>
      <w:proofErr w:type="spellEnd"/>
      <w:r w:rsidRPr="00C21BF7">
        <w:rPr>
          <w:rFonts w:ascii="Times New Roman" w:eastAsia="Times New Roman" w:hAnsi="Times New Roman" w:cs="Times New Roman"/>
          <w:sz w:val="24"/>
          <w:szCs w:val="24"/>
          <w:lang w:eastAsia="ru-RU"/>
        </w:rPr>
        <w:t xml:space="preserve"> медицинскую помощь детям до восемнадцати лет с онкологическими заболеваниями в рамках ГОБМП;</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18)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hyperlink r:id="rId13" w:anchor="z60" w:history="1">
        <w:r w:rsidRPr="00C21BF7">
          <w:rPr>
            <w:rFonts w:ascii="Times New Roman" w:eastAsia="Times New Roman" w:hAnsi="Times New Roman" w:cs="Times New Roman"/>
            <w:color w:val="0000FF"/>
            <w:sz w:val="24"/>
            <w:szCs w:val="24"/>
            <w:u w:val="single"/>
            <w:lang w:eastAsia="ru-RU"/>
          </w:rPr>
          <w:t>Законом</w:t>
        </w:r>
      </w:hyperlink>
      <w:r w:rsidRPr="00C21BF7">
        <w:rPr>
          <w:rFonts w:ascii="Times New Roman" w:eastAsia="Times New Roman" w:hAnsi="Times New Roman" w:cs="Times New Roman"/>
          <w:sz w:val="24"/>
          <w:szCs w:val="24"/>
          <w:lang w:eastAsia="ru-RU"/>
        </w:rPr>
        <w:t xml:space="preserve"> Республики Казахстан "О государственно-частном партнерстве";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19) </w:t>
      </w:r>
      <w:proofErr w:type="spellStart"/>
      <w:r w:rsidRPr="00C21BF7">
        <w:rPr>
          <w:rFonts w:ascii="Times New Roman" w:eastAsia="Times New Roman" w:hAnsi="Times New Roman" w:cs="Times New Roman"/>
          <w:sz w:val="24"/>
          <w:szCs w:val="24"/>
          <w:lang w:eastAsia="ru-RU"/>
        </w:rPr>
        <w:t>подушевой</w:t>
      </w:r>
      <w:proofErr w:type="spellEnd"/>
      <w:r w:rsidRPr="00C21BF7">
        <w:rPr>
          <w:rFonts w:ascii="Times New Roman" w:eastAsia="Times New Roman" w:hAnsi="Times New Roman" w:cs="Times New Roman"/>
          <w:sz w:val="24"/>
          <w:szCs w:val="24"/>
          <w:lang w:eastAsia="ru-RU"/>
        </w:rPr>
        <w:t xml:space="preserve"> норматив на оказание ПМСП – норма затрат в расчете на одного человека в форме ПМСП;</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20)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21)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22) комплексный тариф на одного больного с психическими и поведенческими расстройствами, вызванных употреблением </w:t>
      </w:r>
      <w:proofErr w:type="spellStart"/>
      <w:r w:rsidRPr="00C21BF7">
        <w:rPr>
          <w:rFonts w:ascii="Times New Roman" w:eastAsia="Times New Roman" w:hAnsi="Times New Roman" w:cs="Times New Roman"/>
          <w:sz w:val="24"/>
          <w:szCs w:val="24"/>
          <w:lang w:eastAsia="ru-RU"/>
        </w:rPr>
        <w:t>психоактивных</w:t>
      </w:r>
      <w:proofErr w:type="spellEnd"/>
      <w:r w:rsidRPr="00C21BF7">
        <w:rPr>
          <w:rFonts w:ascii="Times New Roman" w:eastAsia="Times New Roman" w:hAnsi="Times New Roman" w:cs="Times New Roman"/>
          <w:sz w:val="24"/>
          <w:szCs w:val="24"/>
          <w:lang w:eastAsia="ru-RU"/>
        </w:rPr>
        <w:t xml:space="preserve"> веществ – стоимость комплекса медико-социальных услуг больным с психическими и поведенческими расстройствами, вызванных употреблением </w:t>
      </w:r>
      <w:proofErr w:type="spellStart"/>
      <w:r w:rsidRPr="00C21BF7">
        <w:rPr>
          <w:rFonts w:ascii="Times New Roman" w:eastAsia="Times New Roman" w:hAnsi="Times New Roman" w:cs="Times New Roman"/>
          <w:sz w:val="24"/>
          <w:szCs w:val="24"/>
          <w:lang w:eastAsia="ru-RU"/>
        </w:rPr>
        <w:t>психоактивных</w:t>
      </w:r>
      <w:proofErr w:type="spellEnd"/>
      <w:r w:rsidRPr="00C21BF7">
        <w:rPr>
          <w:rFonts w:ascii="Times New Roman" w:eastAsia="Times New Roman" w:hAnsi="Times New Roman" w:cs="Times New Roman"/>
          <w:sz w:val="24"/>
          <w:szCs w:val="24"/>
          <w:lang w:eastAsia="ru-RU"/>
        </w:rPr>
        <w:t xml:space="preserve"> веществ, в рамках ГОБМП в расчете на одного больного с психическими и поведенческими расстройствами, вызванных употреблением </w:t>
      </w:r>
      <w:proofErr w:type="spellStart"/>
      <w:r w:rsidRPr="00C21BF7">
        <w:rPr>
          <w:rFonts w:ascii="Times New Roman" w:eastAsia="Times New Roman" w:hAnsi="Times New Roman" w:cs="Times New Roman"/>
          <w:sz w:val="24"/>
          <w:szCs w:val="24"/>
          <w:lang w:eastAsia="ru-RU"/>
        </w:rPr>
        <w:t>психоактивных</w:t>
      </w:r>
      <w:proofErr w:type="spellEnd"/>
      <w:r w:rsidRPr="00C21BF7">
        <w:rPr>
          <w:rFonts w:ascii="Times New Roman" w:eastAsia="Times New Roman" w:hAnsi="Times New Roman" w:cs="Times New Roman"/>
          <w:sz w:val="24"/>
          <w:szCs w:val="24"/>
          <w:lang w:eastAsia="ru-RU"/>
        </w:rPr>
        <w:t xml:space="preserve"> веществ, зарегистрированного в подсистеме "Регистр наркологических больных" информационной системы "Электронный регистр </w:t>
      </w:r>
      <w:r w:rsidRPr="00AE577F">
        <w:rPr>
          <w:rFonts w:ascii="Times New Roman" w:eastAsia="Times New Roman" w:hAnsi="Times New Roman" w:cs="Times New Roman"/>
          <w:sz w:val="24"/>
          <w:szCs w:val="24"/>
          <w:lang w:eastAsia="ru-RU"/>
        </w:rPr>
        <w:t>диспансерных больных", утвержденная уполномоченным</w:t>
      </w:r>
      <w:proofErr w:type="gramEnd"/>
      <w:r w:rsidRPr="00AE577F">
        <w:rPr>
          <w:rFonts w:ascii="Times New Roman" w:eastAsia="Times New Roman" w:hAnsi="Times New Roman" w:cs="Times New Roman"/>
          <w:sz w:val="24"/>
          <w:szCs w:val="24"/>
          <w:lang w:eastAsia="ru-RU"/>
        </w:rPr>
        <w:t xml:space="preserve"> органом согласно </w:t>
      </w:r>
      <w:r w:rsidRPr="00AE577F">
        <w:rPr>
          <w:rFonts w:ascii="Times New Roman" w:eastAsia="Times New Roman" w:hAnsi="Times New Roman" w:cs="Times New Roman"/>
          <w:sz w:val="24"/>
          <w:szCs w:val="24"/>
          <w:u w:val="single"/>
          <w:lang w:eastAsia="ru-RU"/>
        </w:rPr>
        <w:t>пункту 2</w:t>
      </w:r>
      <w:r w:rsidRPr="00AE577F">
        <w:rPr>
          <w:rFonts w:ascii="Times New Roman" w:eastAsia="Times New Roman" w:hAnsi="Times New Roman" w:cs="Times New Roman"/>
          <w:sz w:val="24"/>
          <w:szCs w:val="24"/>
          <w:lang w:eastAsia="ru-RU"/>
        </w:rPr>
        <w:t xml:space="preserve"> статьи 23 Кодекса;</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gramStart"/>
      <w:r w:rsidRPr="00AE577F">
        <w:rPr>
          <w:rFonts w:ascii="Times New Roman" w:eastAsia="Times New Roman" w:hAnsi="Times New Roman" w:cs="Times New Roman"/>
          <w:sz w:val="24"/>
          <w:szCs w:val="24"/>
          <w:lang w:eastAsia="ru-RU"/>
        </w:rPr>
        <w:t xml:space="preserve">23) комплексный тариф на одного больного с психическими и поведенческими расстройствами – стоимость комплекса медико-социальных услуг больным с психическими и поведенческими расстройствами в рамках ГОБМП в расчете на одного больного с психическими и поведенческими расстройствами, зарегистрированного в подсистеме "Регистр психических больных" информационной системы "Электронный регистр диспансерных больных", утвержденная уполномоченным органом согласно </w:t>
      </w:r>
      <w:r w:rsidRPr="00AE577F">
        <w:rPr>
          <w:rFonts w:ascii="Times New Roman" w:eastAsia="Times New Roman" w:hAnsi="Times New Roman" w:cs="Times New Roman"/>
          <w:sz w:val="24"/>
          <w:szCs w:val="24"/>
          <w:u w:val="single"/>
          <w:lang w:eastAsia="ru-RU"/>
        </w:rPr>
        <w:t>пункту 2</w:t>
      </w:r>
      <w:r w:rsidRPr="00AE577F">
        <w:rPr>
          <w:rFonts w:ascii="Times New Roman" w:eastAsia="Times New Roman" w:hAnsi="Times New Roman" w:cs="Times New Roman"/>
          <w:sz w:val="24"/>
          <w:szCs w:val="24"/>
          <w:lang w:eastAsia="ru-RU"/>
        </w:rPr>
        <w:t xml:space="preserve"> статьи 23 Кодекса;</w:t>
      </w:r>
      <w:proofErr w:type="gramEnd"/>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24) тариф – расчетная стоимость единицы услуги или комплекса медицинских услуг в рамках ГОБМП и (или) в системе ОСМС;</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25) тарификатор – утвержденный уполномоченным органом перечень тарифов на медицинские услуги согласно </w:t>
      </w:r>
      <w:r w:rsidRPr="00AE577F">
        <w:rPr>
          <w:rFonts w:ascii="Times New Roman" w:eastAsia="Times New Roman" w:hAnsi="Times New Roman" w:cs="Times New Roman"/>
          <w:sz w:val="24"/>
          <w:szCs w:val="24"/>
          <w:u w:val="single"/>
          <w:lang w:eastAsia="ru-RU"/>
        </w:rPr>
        <w:t>пункту 2</w:t>
      </w:r>
      <w:r w:rsidRPr="00AE577F">
        <w:rPr>
          <w:rFonts w:ascii="Times New Roman" w:eastAsia="Times New Roman" w:hAnsi="Times New Roman" w:cs="Times New Roman"/>
          <w:sz w:val="24"/>
          <w:szCs w:val="24"/>
          <w:lang w:eastAsia="ru-RU"/>
        </w:rPr>
        <w:t xml:space="preserve"> статьи 23 Кодекса;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26) койко-день – день, проведенный больным в условиях стационара;</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27) комплексный тариф на одного больного туберкулезом – стоимость комплекса </w:t>
      </w:r>
      <w:proofErr w:type="gramStart"/>
      <w:r w:rsidRPr="00C21BF7">
        <w:rPr>
          <w:rFonts w:ascii="Times New Roman" w:eastAsia="Times New Roman" w:hAnsi="Times New Roman" w:cs="Times New Roman"/>
          <w:sz w:val="24"/>
          <w:szCs w:val="24"/>
          <w:lang w:eastAsia="ru-RU"/>
        </w:rPr>
        <w:t>медико-социальных</w:t>
      </w:r>
      <w:proofErr w:type="gramEnd"/>
      <w:r w:rsidRPr="00C21BF7">
        <w:rPr>
          <w:rFonts w:ascii="Times New Roman" w:eastAsia="Times New Roman" w:hAnsi="Times New Roman" w:cs="Times New Roman"/>
          <w:sz w:val="24"/>
          <w:szCs w:val="24"/>
          <w:lang w:eastAsia="ru-RU"/>
        </w:rPr>
        <w:t xml:space="preserve">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информационной системы "Электронный регистр диспансерных </w:t>
      </w:r>
      <w:r w:rsidRPr="00AE577F">
        <w:rPr>
          <w:rFonts w:ascii="Times New Roman" w:eastAsia="Times New Roman" w:hAnsi="Times New Roman" w:cs="Times New Roman"/>
          <w:sz w:val="24"/>
          <w:szCs w:val="24"/>
          <w:lang w:eastAsia="ru-RU"/>
        </w:rPr>
        <w:t xml:space="preserve">больных", утвержденная уполномоченным органом согласно </w:t>
      </w:r>
      <w:r w:rsidRPr="00AE577F">
        <w:rPr>
          <w:rFonts w:ascii="Times New Roman" w:eastAsia="Times New Roman" w:hAnsi="Times New Roman" w:cs="Times New Roman"/>
          <w:sz w:val="24"/>
          <w:szCs w:val="24"/>
          <w:u w:val="single"/>
          <w:lang w:eastAsia="ru-RU"/>
        </w:rPr>
        <w:t>пункту 2</w:t>
      </w:r>
      <w:r w:rsidRPr="00AE577F">
        <w:rPr>
          <w:rFonts w:ascii="Times New Roman" w:eastAsia="Times New Roman" w:hAnsi="Times New Roman" w:cs="Times New Roman"/>
          <w:sz w:val="24"/>
          <w:szCs w:val="24"/>
          <w:lang w:eastAsia="ru-RU"/>
        </w:rPr>
        <w:t xml:space="preserve"> статьи 23 Кодекса;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28) поправочные коэффициенты – коэффициенты, применяемые уполномоченным органом с целью корректировки тарифа в соответствии с настоящей Методикой;</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29) стимулирующий компонент участковой службы (далее – СКУС) – доплата на стимулирование работников субъектов ПМСП, имеющих сертификат повышения квалификации кадров и внедривших в работе программу управления заболеваниями (далее – ПУЗ) с охватом не менее 10% пациентов, нуждающихся в динамическом наблюдении с заболеваниями артериальной гипертензии (далее – АГ), хронической сердечной недостаточности (далее – ХСН), сахарным диабетом (далее – СД), и (или) прогрессивный подход по универсально-прогрессивной модели патронажной</w:t>
      </w:r>
      <w:proofErr w:type="gramEnd"/>
      <w:r w:rsidRPr="00C21BF7">
        <w:rPr>
          <w:rFonts w:ascii="Times New Roman" w:eastAsia="Times New Roman" w:hAnsi="Times New Roman" w:cs="Times New Roman"/>
          <w:sz w:val="24"/>
          <w:szCs w:val="24"/>
          <w:lang w:eastAsia="ru-RU"/>
        </w:rPr>
        <w:t xml:space="preserve"> службы (далее – патронаж) с охватом не менее 10% беременных, родильниц, новорожденных и детей до пяти лет каждой категории;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30) коэффициент </w:t>
      </w:r>
      <w:proofErr w:type="spellStart"/>
      <w:r w:rsidRPr="00C21BF7">
        <w:rPr>
          <w:rFonts w:ascii="Times New Roman" w:eastAsia="Times New Roman" w:hAnsi="Times New Roman" w:cs="Times New Roman"/>
          <w:sz w:val="24"/>
          <w:szCs w:val="24"/>
          <w:lang w:eastAsia="ru-RU"/>
        </w:rPr>
        <w:t>затратоемкости</w:t>
      </w:r>
      <w:proofErr w:type="spellEnd"/>
      <w:r w:rsidRPr="00C21BF7">
        <w:rPr>
          <w:rFonts w:ascii="Times New Roman" w:eastAsia="Times New Roman" w:hAnsi="Times New Roman" w:cs="Times New Roman"/>
          <w:sz w:val="24"/>
          <w:szCs w:val="24"/>
          <w:lang w:eastAsia="ru-RU"/>
        </w:rPr>
        <w:t xml:space="preserve"> – коэффициент, определяющий степень </w:t>
      </w:r>
      <w:proofErr w:type="spellStart"/>
      <w:r w:rsidRPr="00C21BF7">
        <w:rPr>
          <w:rFonts w:ascii="Times New Roman" w:eastAsia="Times New Roman" w:hAnsi="Times New Roman" w:cs="Times New Roman"/>
          <w:sz w:val="24"/>
          <w:szCs w:val="24"/>
          <w:lang w:eastAsia="ru-RU"/>
        </w:rPr>
        <w:t>затратности</w:t>
      </w:r>
      <w:proofErr w:type="spellEnd"/>
      <w:r w:rsidRPr="00C21BF7">
        <w:rPr>
          <w:rFonts w:ascii="Times New Roman" w:eastAsia="Times New Roman" w:hAnsi="Times New Roman" w:cs="Times New Roman"/>
          <w:sz w:val="24"/>
          <w:szCs w:val="24"/>
          <w:lang w:eastAsia="ru-RU"/>
        </w:rPr>
        <w:t xml:space="preserve"> КЗГ к стоимости базовой ставки;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31)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32) информационная система "Электронный регистр диспансерных больных" – единая информационная система своевременного выявления, постоянного наблюдения и оздоровления диспансерных больных;</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33)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w:t>
      </w:r>
      <w:proofErr w:type="spellStart"/>
      <w:r w:rsidRPr="00C21BF7">
        <w:rPr>
          <w:rFonts w:ascii="Times New Roman" w:eastAsia="Times New Roman" w:hAnsi="Times New Roman" w:cs="Times New Roman"/>
          <w:sz w:val="24"/>
          <w:szCs w:val="24"/>
          <w:lang w:eastAsia="ru-RU"/>
        </w:rPr>
        <w:t>психоактивных</w:t>
      </w:r>
      <w:proofErr w:type="spellEnd"/>
      <w:r w:rsidRPr="00C21BF7">
        <w:rPr>
          <w:rFonts w:ascii="Times New Roman" w:eastAsia="Times New Roman" w:hAnsi="Times New Roman" w:cs="Times New Roman"/>
          <w:sz w:val="24"/>
          <w:szCs w:val="24"/>
          <w:lang w:eastAsia="ru-RU"/>
        </w:rPr>
        <w:t xml:space="preserve"> веществ;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34)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35)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36) информационная система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w:t>
      </w:r>
      <w:proofErr w:type="gramStart"/>
      <w:r w:rsidRPr="00C21BF7">
        <w:rPr>
          <w:rFonts w:ascii="Times New Roman" w:eastAsia="Times New Roman" w:hAnsi="Times New Roman" w:cs="Times New Roman"/>
          <w:sz w:val="24"/>
          <w:szCs w:val="24"/>
          <w:lang w:eastAsia="ru-RU"/>
        </w:rPr>
        <w:t>.";</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z143"/>
      <w:bookmarkEnd w:id="17"/>
      <w:r w:rsidRPr="00C21BF7">
        <w:rPr>
          <w:rFonts w:ascii="Times New Roman" w:eastAsia="Times New Roman" w:hAnsi="Times New Roman" w:cs="Times New Roman"/>
          <w:sz w:val="24"/>
          <w:szCs w:val="24"/>
          <w:lang w:eastAsia="ru-RU"/>
        </w:rPr>
        <w:t xml:space="preserve">      </w:t>
      </w:r>
      <w:hyperlink r:id="rId14" w:anchor="z2506" w:history="1">
        <w:r w:rsidRPr="00C21BF7">
          <w:rPr>
            <w:rFonts w:ascii="Times New Roman" w:eastAsia="Times New Roman" w:hAnsi="Times New Roman" w:cs="Times New Roman"/>
            <w:color w:val="0000FF"/>
            <w:sz w:val="24"/>
            <w:szCs w:val="24"/>
            <w:u w:val="single"/>
            <w:lang w:eastAsia="ru-RU"/>
          </w:rPr>
          <w:t>подпункт 3)</w:t>
        </w:r>
      </w:hyperlink>
      <w:r w:rsidRPr="00C21BF7">
        <w:rPr>
          <w:rFonts w:ascii="Times New Roman" w:eastAsia="Times New Roman" w:hAnsi="Times New Roman" w:cs="Times New Roman"/>
          <w:sz w:val="24"/>
          <w:szCs w:val="24"/>
          <w:lang w:eastAsia="ru-RU"/>
        </w:rPr>
        <w:t xml:space="preserve"> пункта 3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"3) приобретение (обеспечение) лекарственных средств и медицинских изделий и расходных материалов в соответствии с клиническими протоколами и Казахстанским национальным лекарственным формуляром в соответствии с </w:t>
      </w:r>
      <w:hyperlink r:id="rId15" w:history="1">
        <w:r w:rsidRPr="00AE577F">
          <w:rPr>
            <w:rStyle w:val="a4"/>
            <w:rFonts w:ascii="Times New Roman" w:eastAsia="Times New Roman" w:hAnsi="Times New Roman" w:cs="Times New Roman"/>
            <w:sz w:val="24"/>
            <w:szCs w:val="24"/>
            <w:lang w:eastAsia="ru-RU"/>
          </w:rPr>
          <w:t>приказом Министра здравоохранения Республики Казахстан от 8 декабря 2017 года № 931</w:t>
        </w:r>
      </w:hyperlink>
      <w:r w:rsidRPr="00C21BF7">
        <w:rPr>
          <w:rFonts w:ascii="Times New Roman" w:eastAsia="Times New Roman" w:hAnsi="Times New Roman" w:cs="Times New Roman"/>
          <w:sz w:val="24"/>
          <w:szCs w:val="24"/>
          <w:lang w:eastAsia="ru-RU"/>
        </w:rPr>
        <w:t xml:space="preserve"> "Об утверждении </w:t>
      </w:r>
      <w:r w:rsidRPr="00C21BF7">
        <w:rPr>
          <w:rFonts w:ascii="Times New Roman" w:eastAsia="Times New Roman" w:hAnsi="Times New Roman" w:cs="Times New Roman"/>
          <w:sz w:val="24"/>
          <w:szCs w:val="24"/>
          <w:lang w:eastAsia="ru-RU"/>
        </w:rPr>
        <w:lastRenderedPageBreak/>
        <w:t>Казахстанского национального лекарственного формуляра" (зарегистрирован в Реестре государственной регистрации нормативных правовых актов за № 16141), а также аптечек новорожденного, специализированных лечебных продуктов в соответствии</w:t>
      </w:r>
      <w:proofErr w:type="gramEnd"/>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с </w:t>
      </w:r>
      <w:hyperlink r:id="rId16" w:history="1">
        <w:r w:rsidRPr="00AE577F">
          <w:rPr>
            <w:rStyle w:val="a4"/>
            <w:rFonts w:ascii="Times New Roman" w:eastAsia="Times New Roman" w:hAnsi="Times New Roman" w:cs="Times New Roman"/>
            <w:sz w:val="24"/>
            <w:szCs w:val="24"/>
            <w:lang w:eastAsia="ru-RU"/>
          </w:rPr>
          <w:t>приказом Министра здравоохранения Республики Казахстан от 29 августа 2017 года № 666</w:t>
        </w:r>
      </w:hyperlink>
      <w:r w:rsidRPr="00C21BF7">
        <w:rPr>
          <w:rFonts w:ascii="Times New Roman" w:eastAsia="Times New Roman" w:hAnsi="Times New Roman" w:cs="Times New Roman"/>
          <w:sz w:val="24"/>
          <w:szCs w:val="24"/>
          <w:lang w:eastAsia="ru-RU"/>
        </w:rPr>
        <w:t xml:space="preserve"> "Об утверждении Перечня лекарственных средств и изделий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w:t>
      </w:r>
      <w:proofErr w:type="gramEnd"/>
      <w:r w:rsidRPr="00C21BF7">
        <w:rPr>
          <w:rFonts w:ascii="Times New Roman" w:eastAsia="Times New Roman" w:hAnsi="Times New Roman" w:cs="Times New Roman"/>
          <w:sz w:val="24"/>
          <w:szCs w:val="24"/>
          <w:lang w:eastAsia="ru-RU"/>
        </w:rPr>
        <w:t xml:space="preserve"> № 15724) (далее – приказ № 666);";</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дополнить пунктом 3-1 следующего содержания: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"3-1. В тарифы на медицинские услуги, оказываемые в рамках ГОБМП и в системе ОСМС, не входят платные услуги</w:t>
      </w:r>
      <w:proofErr w:type="gramStart"/>
      <w:r w:rsidRPr="00C21BF7">
        <w:rPr>
          <w:rFonts w:ascii="Times New Roman" w:eastAsia="Times New Roman" w:hAnsi="Times New Roman" w:cs="Times New Roman"/>
          <w:sz w:val="24"/>
          <w:szCs w:val="24"/>
          <w:lang w:eastAsia="ru-RU"/>
        </w:rPr>
        <w:t>.";</w:t>
      </w:r>
      <w:proofErr w:type="gramEnd"/>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абзац второй </w:t>
      </w:r>
      <w:r w:rsidRPr="00AE577F">
        <w:rPr>
          <w:rFonts w:ascii="Times New Roman" w:eastAsia="Times New Roman" w:hAnsi="Times New Roman" w:cs="Times New Roman"/>
          <w:sz w:val="24"/>
          <w:szCs w:val="24"/>
          <w:u w:val="single"/>
          <w:lang w:eastAsia="ru-RU"/>
        </w:rPr>
        <w:t>пункта 4</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"за оказание ПМСП и АПП, в том числе медицинской помощи обучающимся организаций среднего образования, не относящихся к </w:t>
      </w:r>
      <w:proofErr w:type="spellStart"/>
      <w:r w:rsidRPr="00AE577F">
        <w:rPr>
          <w:rFonts w:ascii="Times New Roman" w:eastAsia="Times New Roman" w:hAnsi="Times New Roman" w:cs="Times New Roman"/>
          <w:sz w:val="24"/>
          <w:szCs w:val="24"/>
          <w:lang w:eastAsia="ru-RU"/>
        </w:rPr>
        <w:t>интернатным</w:t>
      </w:r>
      <w:proofErr w:type="spellEnd"/>
      <w:r w:rsidRPr="00AE577F">
        <w:rPr>
          <w:rFonts w:ascii="Times New Roman" w:eastAsia="Times New Roman" w:hAnsi="Times New Roman" w:cs="Times New Roman"/>
          <w:sz w:val="24"/>
          <w:szCs w:val="24"/>
          <w:lang w:eastAsia="ru-RU"/>
        </w:rPr>
        <w:t xml:space="preserve"> организациям за обеспечение специализированными лечебными продуктами для больных </w:t>
      </w:r>
      <w:proofErr w:type="spellStart"/>
      <w:r w:rsidRPr="00AE577F">
        <w:rPr>
          <w:rFonts w:ascii="Times New Roman" w:eastAsia="Times New Roman" w:hAnsi="Times New Roman" w:cs="Times New Roman"/>
          <w:sz w:val="24"/>
          <w:szCs w:val="24"/>
          <w:lang w:eastAsia="ru-RU"/>
        </w:rPr>
        <w:t>фенилкетонурией</w:t>
      </w:r>
      <w:proofErr w:type="spellEnd"/>
      <w:r w:rsidRPr="00AE577F">
        <w:rPr>
          <w:rFonts w:ascii="Times New Roman" w:eastAsia="Times New Roman" w:hAnsi="Times New Roman" w:cs="Times New Roman"/>
          <w:sz w:val="24"/>
          <w:szCs w:val="24"/>
          <w:lang w:eastAsia="ru-RU"/>
        </w:rPr>
        <w:t xml:space="preserve"> по КПН АПП в соответствии с пунктами 5-12 настоящей Методики</w:t>
      </w:r>
      <w:proofErr w:type="gramStart"/>
      <w:r w:rsidRPr="00AE577F">
        <w:rPr>
          <w:rFonts w:ascii="Times New Roman" w:eastAsia="Times New Roman" w:hAnsi="Times New Roman" w:cs="Times New Roman"/>
          <w:sz w:val="24"/>
          <w:szCs w:val="24"/>
          <w:lang w:eastAsia="ru-RU"/>
        </w:rPr>
        <w:t>;"</w:t>
      </w:r>
      <w:proofErr w:type="gramEnd"/>
      <w:r w:rsidRPr="00AE577F">
        <w:rPr>
          <w:rFonts w:ascii="Times New Roman" w:eastAsia="Times New Roman" w:hAnsi="Times New Roman" w:cs="Times New Roman"/>
          <w:sz w:val="24"/>
          <w:szCs w:val="24"/>
          <w:lang w:eastAsia="ru-RU"/>
        </w:rPr>
        <w:t>;</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z149"/>
      <w:bookmarkEnd w:id="18"/>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пункты 12</w:t>
      </w:r>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16</w:t>
      </w:r>
      <w:r w:rsidRPr="00AE577F">
        <w:rPr>
          <w:rFonts w:ascii="Times New Roman" w:eastAsia="Times New Roman" w:hAnsi="Times New Roman" w:cs="Times New Roman"/>
          <w:sz w:val="24"/>
          <w:szCs w:val="24"/>
          <w:lang w:eastAsia="ru-RU"/>
        </w:rPr>
        <w:t xml:space="preserve"> и </w:t>
      </w:r>
      <w:r w:rsidRPr="00AE577F">
        <w:rPr>
          <w:rFonts w:ascii="Times New Roman" w:eastAsia="Times New Roman" w:hAnsi="Times New Roman" w:cs="Times New Roman"/>
          <w:sz w:val="24"/>
          <w:szCs w:val="24"/>
          <w:u w:val="single"/>
          <w:lang w:eastAsia="ru-RU"/>
        </w:rPr>
        <w:t>19</w:t>
      </w:r>
      <w:r w:rsidRPr="00AE577F">
        <w:rPr>
          <w:rFonts w:ascii="Times New Roman" w:eastAsia="Times New Roman" w:hAnsi="Times New Roman" w:cs="Times New Roman"/>
          <w:sz w:val="24"/>
          <w:szCs w:val="24"/>
          <w:lang w:eastAsia="ru-RU"/>
        </w:rPr>
        <w:t xml:space="preserve"> исключить;</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z150"/>
      <w:bookmarkEnd w:id="19"/>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24</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"24. МЭТ на один пролеченный случай, формируемый на основе клинических протоколов, определяется путем нахождения прямых и накладных расходов по следующей формуле:</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Тмэт</w:t>
      </w:r>
      <w:proofErr w:type="spellEnd"/>
      <w:r w:rsidRPr="00AE577F">
        <w:rPr>
          <w:rFonts w:ascii="Times New Roman" w:eastAsia="Times New Roman" w:hAnsi="Times New Roman" w:cs="Times New Roman"/>
          <w:sz w:val="24"/>
          <w:szCs w:val="24"/>
          <w:lang w:eastAsia="ru-RU"/>
        </w:rPr>
        <w:t>=</w:t>
      </w:r>
      <w:proofErr w:type="spellStart"/>
      <w:proofErr w:type="gramStart"/>
      <w:r w:rsidRPr="00AE577F">
        <w:rPr>
          <w:rFonts w:ascii="Times New Roman" w:eastAsia="Times New Roman" w:hAnsi="Times New Roman" w:cs="Times New Roman"/>
          <w:sz w:val="24"/>
          <w:szCs w:val="24"/>
          <w:lang w:eastAsia="ru-RU"/>
        </w:rPr>
        <w:t>P</w:t>
      </w:r>
      <w:proofErr w:type="gramEnd"/>
      <w:r w:rsidRPr="00AE577F">
        <w:rPr>
          <w:rFonts w:ascii="Times New Roman" w:eastAsia="Times New Roman" w:hAnsi="Times New Roman" w:cs="Times New Roman"/>
          <w:sz w:val="24"/>
          <w:szCs w:val="24"/>
          <w:lang w:eastAsia="ru-RU"/>
        </w:rPr>
        <w:t>прямые+Pнакладные</w:t>
      </w:r>
      <w:proofErr w:type="spellEnd"/>
      <w:r w:rsidRPr="00AE577F">
        <w:rPr>
          <w:rFonts w:ascii="Times New Roman" w:eastAsia="Times New Roman" w:hAnsi="Times New Roman" w:cs="Times New Roman"/>
          <w:sz w:val="24"/>
          <w:szCs w:val="24"/>
          <w:lang w:eastAsia="ru-RU"/>
        </w:rPr>
        <w:t>, где:</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Тмэт</w:t>
      </w:r>
      <w:proofErr w:type="spellEnd"/>
      <w:r w:rsidRPr="00AE577F">
        <w:rPr>
          <w:rFonts w:ascii="Times New Roman" w:eastAsia="Times New Roman" w:hAnsi="Times New Roman" w:cs="Times New Roman"/>
          <w:sz w:val="24"/>
          <w:szCs w:val="24"/>
          <w:lang w:eastAsia="ru-RU"/>
        </w:rPr>
        <w:t xml:space="preserve"> – стоимость МЭТ на один пролеченный случай;</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proofErr w:type="gramStart"/>
      <w:r w:rsidRPr="00AE577F">
        <w:rPr>
          <w:rFonts w:ascii="Times New Roman" w:eastAsia="Times New Roman" w:hAnsi="Times New Roman" w:cs="Times New Roman"/>
          <w:sz w:val="24"/>
          <w:szCs w:val="24"/>
          <w:lang w:eastAsia="ru-RU"/>
        </w:rPr>
        <w:t>P</w:t>
      </w:r>
      <w:proofErr w:type="gramEnd"/>
      <w:r w:rsidRPr="00AE577F">
        <w:rPr>
          <w:rFonts w:ascii="Times New Roman" w:eastAsia="Times New Roman" w:hAnsi="Times New Roman" w:cs="Times New Roman"/>
          <w:sz w:val="24"/>
          <w:szCs w:val="24"/>
          <w:lang w:eastAsia="ru-RU"/>
        </w:rPr>
        <w:t>прямые</w:t>
      </w:r>
      <w:proofErr w:type="spellEnd"/>
      <w:r w:rsidRPr="00AE577F">
        <w:rPr>
          <w:rFonts w:ascii="Times New Roman" w:eastAsia="Times New Roman" w:hAnsi="Times New Roman" w:cs="Times New Roman"/>
          <w:sz w:val="24"/>
          <w:szCs w:val="24"/>
          <w:lang w:eastAsia="ru-RU"/>
        </w:rPr>
        <w:t xml:space="preserve"> – сумма прямых затрат на пролеченный случай согласно клиническим протоколам, которая включает затраты, предусмотренные </w:t>
      </w:r>
      <w:r w:rsidRPr="00AE577F">
        <w:rPr>
          <w:rFonts w:ascii="Times New Roman" w:eastAsia="Times New Roman" w:hAnsi="Times New Roman" w:cs="Times New Roman"/>
          <w:sz w:val="24"/>
          <w:szCs w:val="24"/>
          <w:u w:val="single"/>
          <w:lang w:eastAsia="ru-RU"/>
        </w:rPr>
        <w:t>подпунктами 1)</w:t>
      </w:r>
      <w:r w:rsidRPr="00AE577F">
        <w:rPr>
          <w:rFonts w:ascii="Times New Roman" w:eastAsia="Times New Roman" w:hAnsi="Times New Roman" w:cs="Times New Roman"/>
          <w:sz w:val="24"/>
          <w:szCs w:val="24"/>
          <w:lang w:eastAsia="ru-RU"/>
        </w:rPr>
        <w:t xml:space="preserve"> и </w:t>
      </w:r>
      <w:r w:rsidRPr="00AE577F">
        <w:rPr>
          <w:rFonts w:ascii="Times New Roman" w:eastAsia="Times New Roman" w:hAnsi="Times New Roman" w:cs="Times New Roman"/>
          <w:sz w:val="24"/>
          <w:szCs w:val="24"/>
          <w:u w:val="single"/>
          <w:lang w:eastAsia="ru-RU"/>
        </w:rPr>
        <w:t>2)</w:t>
      </w:r>
      <w:r w:rsidRPr="00AE577F">
        <w:rPr>
          <w:rFonts w:ascii="Times New Roman" w:eastAsia="Times New Roman" w:hAnsi="Times New Roman" w:cs="Times New Roman"/>
          <w:sz w:val="24"/>
          <w:szCs w:val="24"/>
          <w:lang w:eastAsia="ru-RU"/>
        </w:rPr>
        <w:t xml:space="preserve"> пункта 3 настоящей Методики на оплату труда основных медицинских работников субъектов здравоохранения, оказывающих медицинские услуги, и </w:t>
      </w:r>
      <w:r w:rsidRPr="00AE577F">
        <w:rPr>
          <w:rFonts w:ascii="Times New Roman" w:eastAsia="Times New Roman" w:hAnsi="Times New Roman" w:cs="Times New Roman"/>
          <w:sz w:val="24"/>
          <w:szCs w:val="24"/>
          <w:u w:val="single"/>
          <w:lang w:eastAsia="ru-RU"/>
        </w:rPr>
        <w:t>подпунктами 3)</w:t>
      </w:r>
      <w:r w:rsidRPr="00AE577F">
        <w:rPr>
          <w:rFonts w:ascii="Times New Roman" w:eastAsia="Times New Roman" w:hAnsi="Times New Roman" w:cs="Times New Roman"/>
          <w:sz w:val="24"/>
          <w:szCs w:val="24"/>
          <w:lang w:eastAsia="ru-RU"/>
        </w:rPr>
        <w:t xml:space="preserve"> и </w:t>
      </w:r>
      <w:r w:rsidRPr="00AE577F">
        <w:rPr>
          <w:rFonts w:ascii="Times New Roman" w:eastAsia="Times New Roman" w:hAnsi="Times New Roman" w:cs="Times New Roman"/>
          <w:sz w:val="24"/>
          <w:szCs w:val="24"/>
          <w:u w:val="single"/>
          <w:lang w:eastAsia="ru-RU"/>
        </w:rPr>
        <w:t>4)</w:t>
      </w:r>
      <w:r w:rsidRPr="00AE577F">
        <w:rPr>
          <w:rFonts w:ascii="Times New Roman" w:eastAsia="Times New Roman" w:hAnsi="Times New Roman" w:cs="Times New Roman"/>
          <w:sz w:val="24"/>
          <w:szCs w:val="24"/>
          <w:lang w:eastAsia="ru-RU"/>
        </w:rPr>
        <w:t xml:space="preserve"> пункта 3 настоящей Методики;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proofErr w:type="gramStart"/>
      <w:r w:rsidRPr="00AE577F">
        <w:rPr>
          <w:rFonts w:ascii="Times New Roman" w:eastAsia="Times New Roman" w:hAnsi="Times New Roman" w:cs="Times New Roman"/>
          <w:sz w:val="24"/>
          <w:szCs w:val="24"/>
          <w:lang w:eastAsia="ru-RU"/>
        </w:rPr>
        <w:t>P</w:t>
      </w:r>
      <w:proofErr w:type="gramEnd"/>
      <w:r w:rsidRPr="00AE577F">
        <w:rPr>
          <w:rFonts w:ascii="Times New Roman" w:eastAsia="Times New Roman" w:hAnsi="Times New Roman" w:cs="Times New Roman"/>
          <w:sz w:val="24"/>
          <w:szCs w:val="24"/>
          <w:lang w:eastAsia="ru-RU"/>
        </w:rPr>
        <w:t>накладные</w:t>
      </w:r>
      <w:proofErr w:type="spellEnd"/>
      <w:r w:rsidRPr="00AE577F">
        <w:rPr>
          <w:rFonts w:ascii="Times New Roman" w:eastAsia="Times New Roman" w:hAnsi="Times New Roman" w:cs="Times New Roman"/>
          <w:sz w:val="24"/>
          <w:szCs w:val="24"/>
          <w:lang w:eastAsia="ru-RU"/>
        </w:rPr>
        <w:t xml:space="preserve"> – сумма накладных расходов по пролеченному случаю, которая включает затраты,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w:t>
      </w:r>
      <w:r w:rsidRPr="00AE577F">
        <w:rPr>
          <w:rFonts w:ascii="Times New Roman" w:eastAsia="Times New Roman" w:hAnsi="Times New Roman" w:cs="Times New Roman"/>
          <w:sz w:val="24"/>
          <w:szCs w:val="24"/>
          <w:u w:val="single"/>
          <w:lang w:eastAsia="ru-RU"/>
        </w:rPr>
        <w:t>подпунктами 5)</w:t>
      </w:r>
      <w:r w:rsidRPr="00AE577F">
        <w:rPr>
          <w:rFonts w:ascii="Times New Roman" w:eastAsia="Times New Roman" w:hAnsi="Times New Roman" w:cs="Times New Roman"/>
          <w:sz w:val="24"/>
          <w:szCs w:val="24"/>
          <w:lang w:eastAsia="ru-RU"/>
        </w:rPr>
        <w:t>-</w:t>
      </w:r>
      <w:r w:rsidRPr="00AE577F">
        <w:rPr>
          <w:rFonts w:ascii="Times New Roman" w:eastAsia="Times New Roman" w:hAnsi="Times New Roman" w:cs="Times New Roman"/>
          <w:sz w:val="24"/>
          <w:szCs w:val="24"/>
          <w:u w:val="single"/>
          <w:lang w:eastAsia="ru-RU"/>
        </w:rPr>
        <w:t>8)</w:t>
      </w:r>
      <w:r w:rsidRPr="00AE577F">
        <w:rPr>
          <w:rFonts w:ascii="Times New Roman" w:eastAsia="Times New Roman" w:hAnsi="Times New Roman" w:cs="Times New Roman"/>
          <w:sz w:val="24"/>
          <w:szCs w:val="24"/>
          <w:lang w:eastAsia="ru-RU"/>
        </w:rPr>
        <w:t xml:space="preserve"> пункта 3 настоящей Методики.";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z156"/>
      <w:bookmarkEnd w:id="20"/>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25</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"25. Прямые затраты </w:t>
      </w:r>
      <w:proofErr w:type="gramStart"/>
      <w:r w:rsidRPr="00AE577F">
        <w:rPr>
          <w:rFonts w:ascii="Times New Roman" w:eastAsia="Times New Roman" w:hAnsi="Times New Roman" w:cs="Times New Roman"/>
          <w:sz w:val="24"/>
          <w:szCs w:val="24"/>
          <w:lang w:eastAsia="ru-RU"/>
        </w:rPr>
        <w:t>на</w:t>
      </w:r>
      <w:proofErr w:type="gramEnd"/>
      <w:r w:rsidRPr="00AE577F">
        <w:rPr>
          <w:rFonts w:ascii="Times New Roman" w:eastAsia="Times New Roman" w:hAnsi="Times New Roman" w:cs="Times New Roman"/>
          <w:sz w:val="24"/>
          <w:szCs w:val="24"/>
          <w:lang w:eastAsia="ru-RU"/>
        </w:rPr>
        <w:t xml:space="preserve"> пролеченному случаю рассчитываются по следующей формуле:</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lastRenderedPageBreak/>
        <w:t xml:space="preserve">      </w:t>
      </w:r>
      <w:proofErr w:type="gramStart"/>
      <w:r w:rsidRPr="00AE577F">
        <w:rPr>
          <w:rFonts w:ascii="Times New Roman" w:eastAsia="Times New Roman" w:hAnsi="Times New Roman" w:cs="Times New Roman"/>
          <w:sz w:val="24"/>
          <w:szCs w:val="24"/>
          <w:lang w:eastAsia="ru-RU"/>
        </w:rPr>
        <w:t>Р</w:t>
      </w:r>
      <w:proofErr w:type="gramEnd"/>
      <w:r w:rsidRPr="00AE577F">
        <w:rPr>
          <w:rFonts w:ascii="Times New Roman" w:eastAsia="Times New Roman" w:hAnsi="Times New Roman" w:cs="Times New Roman"/>
          <w:sz w:val="24"/>
          <w:szCs w:val="24"/>
          <w:lang w:eastAsia="ru-RU"/>
        </w:rPr>
        <w:t xml:space="preserve"> прямые = </w:t>
      </w:r>
      <w:proofErr w:type="spellStart"/>
      <w:r w:rsidRPr="00AE577F">
        <w:rPr>
          <w:rFonts w:ascii="Times New Roman" w:eastAsia="Times New Roman" w:hAnsi="Times New Roman" w:cs="Times New Roman"/>
          <w:sz w:val="24"/>
          <w:szCs w:val="24"/>
          <w:lang w:eastAsia="ru-RU"/>
        </w:rPr>
        <w:t>Рзп</w:t>
      </w:r>
      <w:proofErr w:type="spellEnd"/>
      <w:r w:rsidRPr="00AE577F">
        <w:rPr>
          <w:rFonts w:ascii="Times New Roman" w:eastAsia="Times New Roman" w:hAnsi="Times New Roman" w:cs="Times New Roman"/>
          <w:sz w:val="24"/>
          <w:szCs w:val="24"/>
          <w:lang w:eastAsia="ru-RU"/>
        </w:rPr>
        <w:t xml:space="preserve"> + </w:t>
      </w:r>
      <w:proofErr w:type="spellStart"/>
      <w:r w:rsidRPr="00AE577F">
        <w:rPr>
          <w:rFonts w:ascii="Times New Roman" w:eastAsia="Times New Roman" w:hAnsi="Times New Roman" w:cs="Times New Roman"/>
          <w:sz w:val="24"/>
          <w:szCs w:val="24"/>
          <w:lang w:eastAsia="ru-RU"/>
        </w:rPr>
        <w:t>Рн</w:t>
      </w:r>
      <w:proofErr w:type="spellEnd"/>
      <w:r w:rsidRPr="00AE577F">
        <w:rPr>
          <w:rFonts w:ascii="Times New Roman" w:eastAsia="Times New Roman" w:hAnsi="Times New Roman" w:cs="Times New Roman"/>
          <w:sz w:val="24"/>
          <w:szCs w:val="24"/>
          <w:lang w:eastAsia="ru-RU"/>
        </w:rPr>
        <w:t xml:space="preserve"> + </w:t>
      </w:r>
      <w:proofErr w:type="spellStart"/>
      <w:r w:rsidRPr="00AE577F">
        <w:rPr>
          <w:rFonts w:ascii="Times New Roman" w:eastAsia="Times New Roman" w:hAnsi="Times New Roman" w:cs="Times New Roman"/>
          <w:sz w:val="24"/>
          <w:szCs w:val="24"/>
          <w:lang w:eastAsia="ru-RU"/>
        </w:rPr>
        <w:t>Рпит</w:t>
      </w:r>
      <w:proofErr w:type="spellEnd"/>
      <w:r w:rsidRPr="00AE577F">
        <w:rPr>
          <w:rFonts w:ascii="Times New Roman" w:eastAsia="Times New Roman" w:hAnsi="Times New Roman" w:cs="Times New Roman"/>
          <w:sz w:val="24"/>
          <w:szCs w:val="24"/>
          <w:lang w:eastAsia="ru-RU"/>
        </w:rPr>
        <w:t xml:space="preserve"> + </w:t>
      </w:r>
      <w:proofErr w:type="spellStart"/>
      <w:r w:rsidRPr="00AE577F">
        <w:rPr>
          <w:rFonts w:ascii="Times New Roman" w:eastAsia="Times New Roman" w:hAnsi="Times New Roman" w:cs="Times New Roman"/>
          <w:sz w:val="24"/>
          <w:szCs w:val="24"/>
          <w:lang w:eastAsia="ru-RU"/>
        </w:rPr>
        <w:t>Рлс</w:t>
      </w:r>
      <w:proofErr w:type="spellEnd"/>
      <w:r w:rsidRPr="00AE577F">
        <w:rPr>
          <w:rFonts w:ascii="Times New Roman" w:eastAsia="Times New Roman" w:hAnsi="Times New Roman" w:cs="Times New Roman"/>
          <w:sz w:val="24"/>
          <w:szCs w:val="24"/>
          <w:lang w:eastAsia="ru-RU"/>
        </w:rPr>
        <w:t>/ми/</w:t>
      </w:r>
      <w:proofErr w:type="spellStart"/>
      <w:r w:rsidRPr="00AE577F">
        <w:rPr>
          <w:rFonts w:ascii="Times New Roman" w:eastAsia="Times New Roman" w:hAnsi="Times New Roman" w:cs="Times New Roman"/>
          <w:sz w:val="24"/>
          <w:szCs w:val="24"/>
          <w:lang w:eastAsia="ru-RU"/>
        </w:rPr>
        <w:t>мед.услуги</w:t>
      </w:r>
      <w:proofErr w:type="spellEnd"/>
      <w:r w:rsidRPr="00AE577F">
        <w:rPr>
          <w:rFonts w:ascii="Times New Roman" w:eastAsia="Times New Roman" w:hAnsi="Times New Roman" w:cs="Times New Roman"/>
          <w:sz w:val="24"/>
          <w:szCs w:val="24"/>
          <w:lang w:eastAsia="ru-RU"/>
        </w:rPr>
        <w:t>, где:</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Рзп</w:t>
      </w:r>
      <w:proofErr w:type="spellEnd"/>
      <w:r w:rsidRPr="00AE577F">
        <w:rPr>
          <w:rFonts w:ascii="Times New Roman" w:eastAsia="Times New Roman" w:hAnsi="Times New Roman" w:cs="Times New Roman"/>
          <w:sz w:val="24"/>
          <w:szCs w:val="24"/>
          <w:lang w:eastAsia="ru-RU"/>
        </w:rPr>
        <w:t xml:space="preserve"> – расходы по заработной плате основных медицинских работников, участвующих в лечении одного случая;</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Рн</w:t>
      </w:r>
      <w:proofErr w:type="spellEnd"/>
      <w:r w:rsidRPr="00AE577F">
        <w:rPr>
          <w:rFonts w:ascii="Times New Roman" w:eastAsia="Times New Roman" w:hAnsi="Times New Roman" w:cs="Times New Roman"/>
          <w:sz w:val="24"/>
          <w:szCs w:val="24"/>
          <w:lang w:eastAsia="ru-RU"/>
        </w:rPr>
        <w:t xml:space="preserve"> – расходы по налогам и другим обязательным платежам в бюджет по одному случаю;</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Рпит</w:t>
      </w:r>
      <w:proofErr w:type="spellEnd"/>
      <w:r w:rsidRPr="00AE577F">
        <w:rPr>
          <w:rFonts w:ascii="Times New Roman" w:eastAsia="Times New Roman" w:hAnsi="Times New Roman" w:cs="Times New Roman"/>
          <w:sz w:val="24"/>
          <w:szCs w:val="24"/>
          <w:lang w:eastAsia="ru-RU"/>
        </w:rPr>
        <w:t xml:space="preserve"> – расходы по питанию на один случай;</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Рлс</w:t>
      </w:r>
      <w:proofErr w:type="spellEnd"/>
      <w:r w:rsidRPr="00AE577F">
        <w:rPr>
          <w:rFonts w:ascii="Times New Roman" w:eastAsia="Times New Roman" w:hAnsi="Times New Roman" w:cs="Times New Roman"/>
          <w:sz w:val="24"/>
          <w:szCs w:val="24"/>
          <w:lang w:eastAsia="ru-RU"/>
        </w:rPr>
        <w:t>/ми/</w:t>
      </w:r>
      <w:proofErr w:type="spellStart"/>
      <w:r w:rsidRPr="00AE577F">
        <w:rPr>
          <w:rFonts w:ascii="Times New Roman" w:eastAsia="Times New Roman" w:hAnsi="Times New Roman" w:cs="Times New Roman"/>
          <w:sz w:val="24"/>
          <w:szCs w:val="24"/>
          <w:lang w:eastAsia="ru-RU"/>
        </w:rPr>
        <w:t>мед</w:t>
      </w:r>
      <w:proofErr w:type="gramStart"/>
      <w:r w:rsidRPr="00AE577F">
        <w:rPr>
          <w:rFonts w:ascii="Times New Roman" w:eastAsia="Times New Roman" w:hAnsi="Times New Roman" w:cs="Times New Roman"/>
          <w:sz w:val="24"/>
          <w:szCs w:val="24"/>
          <w:lang w:eastAsia="ru-RU"/>
        </w:rPr>
        <w:t>.у</w:t>
      </w:r>
      <w:proofErr w:type="gramEnd"/>
      <w:r w:rsidRPr="00AE577F">
        <w:rPr>
          <w:rFonts w:ascii="Times New Roman" w:eastAsia="Times New Roman" w:hAnsi="Times New Roman" w:cs="Times New Roman"/>
          <w:sz w:val="24"/>
          <w:szCs w:val="24"/>
          <w:lang w:eastAsia="ru-RU"/>
        </w:rPr>
        <w:t>слуги</w:t>
      </w:r>
      <w:proofErr w:type="spellEnd"/>
      <w:r w:rsidRPr="00AE577F">
        <w:rPr>
          <w:rFonts w:ascii="Times New Roman" w:eastAsia="Times New Roman" w:hAnsi="Times New Roman" w:cs="Times New Roman"/>
          <w:sz w:val="24"/>
          <w:szCs w:val="24"/>
          <w:lang w:eastAsia="ru-RU"/>
        </w:rPr>
        <w:t xml:space="preserve"> – расходы по лекарственным средствам, медицинским изделиям и медицинским услугам на один случай.";</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z163"/>
      <w:bookmarkEnd w:id="21"/>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26</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"26. Накладные расходы по одному случаю рассчитываются по следующей формуле: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3F081E8" wp14:editId="2CB47294">
            <wp:extent cx="2381250" cy="241300"/>
            <wp:effectExtent l="0" t="0" r="0" b="6350"/>
            <wp:docPr id="7" name="Рисунок 7" descr="http://adilet.zan.kz/files/121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10/93/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241300"/>
                    </a:xfrm>
                    <a:prstGeom prst="rect">
                      <a:avLst/>
                    </a:prstGeom>
                    <a:noFill/>
                    <a:ln>
                      <a:noFill/>
                    </a:ln>
                  </pic:spPr>
                </pic:pic>
              </a:graphicData>
            </a:graphic>
          </wp:inline>
        </w:drawing>
      </w:r>
    </w:p>
    <w:p w:rsid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где:</w:t>
      </w:r>
    </w:p>
    <w:p w:rsidR="00AE577F" w:rsidRPr="00C21BF7" w:rsidRDefault="00AE577F" w:rsidP="003C7E1F">
      <w:pPr>
        <w:spacing w:after="0" w:line="240" w:lineRule="auto"/>
        <w:jc w:val="both"/>
        <w:rPr>
          <w:rFonts w:ascii="Times New Roman" w:eastAsia="Times New Roman" w:hAnsi="Times New Roman" w:cs="Times New Roman"/>
          <w:sz w:val="24"/>
          <w:szCs w:val="24"/>
          <w:lang w:eastAsia="ru-RU"/>
        </w:rPr>
      </w:pPr>
    </w:p>
    <w:p w:rsidR="00C21BF7" w:rsidRPr="00C21BF7" w:rsidRDefault="00C21BF7" w:rsidP="00AE577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D461298" wp14:editId="64443D43">
            <wp:extent cx="323850" cy="228600"/>
            <wp:effectExtent l="0" t="0" r="0" b="0"/>
            <wp:docPr id="6" name="Рисунок 6" descr="http://adilet.zan.kz/files/121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10/93/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AE577F">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sz w:val="24"/>
          <w:szCs w:val="24"/>
          <w:lang w:eastAsia="ru-RU"/>
        </w:rPr>
        <w:t>– сумма расходов на оплату труда основных медицинских работников, оказывающих лечение согласно подпунктам 1 и 2 пункта 3 настоящей Методики.</w:t>
      </w:r>
      <w:r w:rsidRPr="00C21BF7">
        <w:rPr>
          <w:rFonts w:ascii="Times New Roman" w:eastAsia="Times New Roman" w:hAnsi="Times New Roman" w:cs="Times New Roman"/>
          <w:sz w:val="24"/>
          <w:szCs w:val="24"/>
          <w:lang w:eastAsia="ru-RU"/>
        </w:rPr>
        <w:br/>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C5D3808" wp14:editId="6F3B3C22">
            <wp:extent cx="800100" cy="222250"/>
            <wp:effectExtent l="0" t="0" r="0" b="6350"/>
            <wp:docPr id="5" name="Рисунок 5" descr="http://adilet.zan.kz/files/121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10/93/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222250"/>
                    </a:xfrm>
                    <a:prstGeom prst="rect">
                      <a:avLst/>
                    </a:prstGeom>
                    <a:noFill/>
                    <a:ln>
                      <a:noFill/>
                    </a:ln>
                  </pic:spPr>
                </pic:pic>
              </a:graphicData>
            </a:graphic>
          </wp:inline>
        </w:drawing>
      </w:r>
      <w:r w:rsidR="00AE577F">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sz w:val="24"/>
          <w:szCs w:val="24"/>
          <w:lang w:eastAsia="ru-RU"/>
        </w:rPr>
        <w:t>– коэффициент накладных расходов, который определяется по следующей формуле: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B64E95F" wp14:editId="0959ACAB">
            <wp:extent cx="2647950" cy="228600"/>
            <wp:effectExtent l="0" t="0" r="0" b="0"/>
            <wp:docPr id="4" name="Рисунок 4" descr="http://adilet.zan.kz/files/1210/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10/93/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950" cy="228600"/>
                    </a:xfrm>
                    <a:prstGeom prst="rect">
                      <a:avLst/>
                    </a:prstGeom>
                    <a:noFill/>
                    <a:ln>
                      <a:noFill/>
                    </a:ln>
                  </pic:spPr>
                </pic:pic>
              </a:graphicData>
            </a:graphic>
          </wp:inline>
        </w:drawing>
      </w:r>
    </w:p>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где:</w:t>
      </w:r>
    </w:p>
    <w:p w:rsidR="00C21BF7" w:rsidRDefault="00C21BF7" w:rsidP="00AE577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A6DB87" wp14:editId="54408383">
            <wp:extent cx="971550" cy="241300"/>
            <wp:effectExtent l="0" t="0" r="0" b="6350"/>
            <wp:docPr id="3" name="Рисунок 3" descr="http://adilet.zan.kz/files/1210/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10/93/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241300"/>
                    </a:xfrm>
                    <a:prstGeom prst="rect">
                      <a:avLst/>
                    </a:prstGeom>
                    <a:noFill/>
                    <a:ln>
                      <a:noFill/>
                    </a:ln>
                  </pic:spPr>
                </pic:pic>
              </a:graphicData>
            </a:graphic>
          </wp:inline>
        </w:drawing>
      </w:r>
      <w:r w:rsidR="00AE577F">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sz w:val="24"/>
          <w:szCs w:val="24"/>
          <w:lang w:eastAsia="ru-RU"/>
        </w:rPr>
        <w:t>– средняя сумма накладных расходов по медицинским организациям, установленным уполномоченным органом;</w:t>
      </w:r>
    </w:p>
    <w:p w:rsidR="00C21BF7" w:rsidRPr="00C21BF7" w:rsidRDefault="00C21BF7" w:rsidP="00AE577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FC99CD8" wp14:editId="6492C669">
            <wp:extent cx="425450" cy="222250"/>
            <wp:effectExtent l="0" t="0" r="0" b="6350"/>
            <wp:docPr id="2" name="Рисунок 2" descr="http://adilet.zan.kz/files/1210/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210/93/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450" cy="222250"/>
                    </a:xfrm>
                    <a:prstGeom prst="rect">
                      <a:avLst/>
                    </a:prstGeom>
                    <a:noFill/>
                    <a:ln>
                      <a:noFill/>
                    </a:ln>
                  </pic:spPr>
                </pic:pic>
              </a:graphicData>
            </a:graphic>
          </wp:inline>
        </w:drawing>
      </w:r>
      <w:r w:rsidR="00AE577F">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sz w:val="24"/>
          <w:szCs w:val="24"/>
          <w:lang w:eastAsia="ru-RU"/>
        </w:rPr>
        <w:t>– средняя сумма расходов на оплату труда основных медицинских работников медицинских организации</w:t>
      </w:r>
      <w:proofErr w:type="gramStart"/>
      <w:r w:rsidRPr="00C21BF7">
        <w:rPr>
          <w:rFonts w:ascii="Times New Roman" w:eastAsia="Times New Roman" w:hAnsi="Times New Roman" w:cs="Times New Roman"/>
          <w:sz w:val="24"/>
          <w:szCs w:val="24"/>
          <w:lang w:eastAsia="ru-RU"/>
        </w:rPr>
        <w:t>.";</w:t>
      </w:r>
      <w:bookmarkStart w:id="22" w:name="z171"/>
      <w:bookmarkEnd w:id="22"/>
      <w:proofErr w:type="gramEnd"/>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31</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"31. Фактические затраты на пролеченный случай определяются по следующей формуле: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С = </w:t>
      </w:r>
      <w:proofErr w:type="spellStart"/>
      <w:r w:rsidRPr="00C21BF7">
        <w:rPr>
          <w:rFonts w:ascii="Times New Roman" w:eastAsia="Times New Roman" w:hAnsi="Times New Roman" w:cs="Times New Roman"/>
          <w:sz w:val="24"/>
          <w:szCs w:val="24"/>
          <w:lang w:eastAsia="ru-RU"/>
        </w:rPr>
        <w:t>Рпациент</w:t>
      </w:r>
      <w:proofErr w:type="spellEnd"/>
      <w:r w:rsidRPr="00C21BF7">
        <w:rPr>
          <w:rFonts w:ascii="Times New Roman" w:eastAsia="Times New Roman" w:hAnsi="Times New Roman" w:cs="Times New Roman"/>
          <w:sz w:val="24"/>
          <w:szCs w:val="24"/>
          <w:lang w:eastAsia="ru-RU"/>
        </w:rPr>
        <w:t xml:space="preserve"> + </w:t>
      </w:r>
      <w:proofErr w:type="spellStart"/>
      <w:r w:rsidRPr="00C21BF7">
        <w:rPr>
          <w:rFonts w:ascii="Times New Roman" w:eastAsia="Times New Roman" w:hAnsi="Times New Roman" w:cs="Times New Roman"/>
          <w:sz w:val="24"/>
          <w:szCs w:val="24"/>
          <w:lang w:eastAsia="ru-RU"/>
        </w:rPr>
        <w:t>Рмо</w:t>
      </w:r>
      <w:proofErr w:type="spellEnd"/>
      <w:r w:rsidRPr="00C21BF7">
        <w:rPr>
          <w:rFonts w:ascii="Times New Roman" w:eastAsia="Times New Roman" w:hAnsi="Times New Roman" w:cs="Times New Roman"/>
          <w:sz w:val="24"/>
          <w:szCs w:val="24"/>
          <w:lang w:eastAsia="ru-RU"/>
        </w:rPr>
        <w:t>, где: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С</w:t>
      </w:r>
      <w:proofErr w:type="gramEnd"/>
      <w:r w:rsidRPr="00C21BF7">
        <w:rPr>
          <w:rFonts w:ascii="Times New Roman" w:eastAsia="Times New Roman" w:hAnsi="Times New Roman" w:cs="Times New Roman"/>
          <w:sz w:val="24"/>
          <w:szCs w:val="24"/>
          <w:lang w:eastAsia="ru-RU"/>
        </w:rPr>
        <w:t xml:space="preserve"> – стоимость одного пролеченного случая; </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xml:space="preserve">      </w:t>
      </w:r>
      <w:proofErr w:type="spellStart"/>
      <w:r w:rsidRPr="00C21BF7">
        <w:rPr>
          <w:rFonts w:ascii="Times New Roman" w:eastAsia="Times New Roman" w:hAnsi="Times New Roman" w:cs="Times New Roman"/>
          <w:sz w:val="24"/>
          <w:szCs w:val="24"/>
          <w:lang w:eastAsia="ru-RU"/>
        </w:rPr>
        <w:t>Рпациент</w:t>
      </w:r>
      <w:proofErr w:type="spellEnd"/>
      <w:r w:rsidRPr="00C21BF7">
        <w:rPr>
          <w:rFonts w:ascii="Times New Roman" w:eastAsia="Times New Roman" w:hAnsi="Times New Roman" w:cs="Times New Roman"/>
          <w:sz w:val="24"/>
          <w:szCs w:val="24"/>
          <w:lang w:eastAsia="ru-RU"/>
        </w:rPr>
        <w:t xml:space="preserve"> – фактические затраты на одного пациента представляют собой сумму расходов, направленных на диагностику и лечение пациента (лекарственные средства и медицинские изделия, медицинские услуги);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spellStart"/>
      <w:r w:rsidRPr="00C21BF7">
        <w:rPr>
          <w:rFonts w:ascii="Times New Roman" w:eastAsia="Times New Roman" w:hAnsi="Times New Roman" w:cs="Times New Roman"/>
          <w:sz w:val="24"/>
          <w:szCs w:val="24"/>
          <w:lang w:eastAsia="ru-RU"/>
        </w:rPr>
        <w:t>Рмо</w:t>
      </w:r>
      <w:proofErr w:type="spellEnd"/>
      <w:r w:rsidRPr="00C21BF7">
        <w:rPr>
          <w:rFonts w:ascii="Times New Roman" w:eastAsia="Times New Roman" w:hAnsi="Times New Roman" w:cs="Times New Roman"/>
          <w:sz w:val="24"/>
          <w:szCs w:val="24"/>
          <w:lang w:eastAsia="ru-RU"/>
        </w:rPr>
        <w:t xml:space="preserve"> – фактические затраты медицинской организации на одного пациента, рассчитанные методом ступенчатого отнесения затрат, рассчитываются по следующей формуле: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spellStart"/>
      <w:r w:rsidRPr="00C21BF7">
        <w:rPr>
          <w:rFonts w:ascii="Times New Roman" w:eastAsia="Times New Roman" w:hAnsi="Times New Roman" w:cs="Times New Roman"/>
          <w:sz w:val="24"/>
          <w:szCs w:val="24"/>
          <w:lang w:eastAsia="ru-RU"/>
        </w:rPr>
        <w:t>Рмо</w:t>
      </w:r>
      <w:proofErr w:type="spellEnd"/>
      <w:r w:rsidRPr="00C21BF7">
        <w:rPr>
          <w:rFonts w:ascii="Times New Roman" w:eastAsia="Times New Roman" w:hAnsi="Times New Roman" w:cs="Times New Roman"/>
          <w:sz w:val="24"/>
          <w:szCs w:val="24"/>
          <w:lang w:eastAsia="ru-RU"/>
        </w:rPr>
        <w:t xml:space="preserve"> = </w:t>
      </w:r>
      <w:proofErr w:type="spellStart"/>
      <w:r w:rsidRPr="00C21BF7">
        <w:rPr>
          <w:rFonts w:ascii="Times New Roman" w:eastAsia="Times New Roman" w:hAnsi="Times New Roman" w:cs="Times New Roman"/>
          <w:sz w:val="24"/>
          <w:szCs w:val="24"/>
          <w:lang w:eastAsia="ru-RU"/>
        </w:rPr>
        <w:t>Ск</w:t>
      </w:r>
      <w:proofErr w:type="spellEnd"/>
      <w:r w:rsidRPr="00C21BF7">
        <w:rPr>
          <w:rFonts w:ascii="Times New Roman" w:eastAsia="Times New Roman" w:hAnsi="Times New Roman" w:cs="Times New Roman"/>
          <w:sz w:val="24"/>
          <w:szCs w:val="24"/>
          <w:lang w:eastAsia="ru-RU"/>
        </w:rPr>
        <w:t>/</w:t>
      </w:r>
      <w:proofErr w:type="spellStart"/>
      <w:r w:rsidRPr="00C21BF7">
        <w:rPr>
          <w:rFonts w:ascii="Times New Roman" w:eastAsia="Times New Roman" w:hAnsi="Times New Roman" w:cs="Times New Roman"/>
          <w:sz w:val="24"/>
          <w:szCs w:val="24"/>
          <w:lang w:eastAsia="ru-RU"/>
        </w:rPr>
        <w:t>дсрвз</w:t>
      </w:r>
      <w:proofErr w:type="spellEnd"/>
      <w:r w:rsidRPr="00C21BF7">
        <w:rPr>
          <w:rFonts w:ascii="Times New Roman" w:eastAsia="Times New Roman" w:hAnsi="Times New Roman" w:cs="Times New Roman"/>
          <w:sz w:val="24"/>
          <w:szCs w:val="24"/>
          <w:lang w:eastAsia="ru-RU"/>
        </w:rPr>
        <w:t xml:space="preserve"> х СДПБ, где: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средневзвешенная стоимость койко-дня соответствующих отделений в зависимости от уровня оказания медицинской помощи, МКБ-10/9 КМ i-ой КЗГ: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DE545AA" wp14:editId="4FAE55C3">
            <wp:extent cx="1308100" cy="361950"/>
            <wp:effectExtent l="0" t="0" r="6350" b="0"/>
            <wp:docPr id="1" name="Рисунок 1" descr="http://adilet.zan.kz/files/121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210/93/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8100" cy="361950"/>
                    </a:xfrm>
                    <a:prstGeom prst="rect">
                      <a:avLst/>
                    </a:prstGeom>
                    <a:noFill/>
                    <a:ln>
                      <a:noFill/>
                    </a:ln>
                  </pic:spPr>
                </pic:pic>
              </a:graphicData>
            </a:graphic>
          </wp:inline>
        </w:drawing>
      </w:r>
    </w:p>
    <w:p w:rsidR="00C21BF7" w:rsidRPr="00C21BF7" w:rsidRDefault="00AE577F" w:rsidP="003C7E1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С</w:t>
      </w:r>
      <w:proofErr w:type="gramEnd"/>
      <w:r w:rsidRPr="00C21BF7">
        <w:rPr>
          <w:rFonts w:ascii="Times New Roman" w:eastAsia="Times New Roman" w:hAnsi="Times New Roman" w:cs="Times New Roman"/>
          <w:sz w:val="24"/>
          <w:szCs w:val="24"/>
          <w:lang w:eastAsia="ru-RU"/>
        </w:rPr>
        <w:t xml:space="preserve"> – </w:t>
      </w:r>
      <w:proofErr w:type="gramStart"/>
      <w:r w:rsidRPr="00C21BF7">
        <w:rPr>
          <w:rFonts w:ascii="Times New Roman" w:eastAsia="Times New Roman" w:hAnsi="Times New Roman" w:cs="Times New Roman"/>
          <w:sz w:val="24"/>
          <w:szCs w:val="24"/>
          <w:lang w:eastAsia="ru-RU"/>
        </w:rPr>
        <w:t>фактическая</w:t>
      </w:r>
      <w:proofErr w:type="gramEnd"/>
      <w:r w:rsidRPr="00C21BF7">
        <w:rPr>
          <w:rFonts w:ascii="Times New Roman" w:eastAsia="Times New Roman" w:hAnsi="Times New Roman" w:cs="Times New Roman"/>
          <w:sz w:val="24"/>
          <w:szCs w:val="24"/>
          <w:lang w:eastAsia="ru-RU"/>
        </w:rPr>
        <w:t xml:space="preserve"> стоимость отделений в зависимости от уровня оказания медицинской помощи каждой MКБ-10/9 КМ в i-й КЗГ: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Кл – количество случаев в зависимости от уровня оказания медицинской помощи по каждой МКБ-10/9 КМ в i-й КЗГ по стране;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СДПБ – средняя длительность пребывания больного в зависимости от уровня оказания медицинской помощи МКБ-10/9 КМ в i-ой КЗГ.";</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z183"/>
      <w:bookmarkEnd w:id="23"/>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пункты 35</w:t>
      </w:r>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39</w:t>
      </w:r>
      <w:r w:rsidRPr="00AE577F">
        <w:rPr>
          <w:rFonts w:ascii="Times New Roman" w:eastAsia="Times New Roman" w:hAnsi="Times New Roman" w:cs="Times New Roman"/>
          <w:sz w:val="24"/>
          <w:szCs w:val="24"/>
          <w:lang w:eastAsia="ru-RU"/>
        </w:rPr>
        <w:t xml:space="preserve"> и </w:t>
      </w:r>
      <w:r w:rsidRPr="00AE577F">
        <w:rPr>
          <w:rFonts w:ascii="Times New Roman" w:eastAsia="Times New Roman" w:hAnsi="Times New Roman" w:cs="Times New Roman"/>
          <w:sz w:val="24"/>
          <w:szCs w:val="24"/>
          <w:u w:val="single"/>
          <w:lang w:eastAsia="ru-RU"/>
        </w:rPr>
        <w:t>43</w:t>
      </w:r>
      <w:r w:rsidRPr="00AE577F">
        <w:rPr>
          <w:rFonts w:ascii="Times New Roman" w:eastAsia="Times New Roman" w:hAnsi="Times New Roman" w:cs="Times New Roman"/>
          <w:sz w:val="24"/>
          <w:szCs w:val="24"/>
          <w:lang w:eastAsia="ru-RU"/>
        </w:rPr>
        <w:t xml:space="preserve"> исключить; </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заголовок </w:t>
      </w:r>
      <w:r w:rsidRPr="00AE577F">
        <w:rPr>
          <w:rFonts w:ascii="Times New Roman" w:eastAsia="Times New Roman" w:hAnsi="Times New Roman" w:cs="Times New Roman"/>
          <w:sz w:val="24"/>
          <w:szCs w:val="24"/>
          <w:u w:val="single"/>
          <w:lang w:eastAsia="ru-RU"/>
        </w:rPr>
        <w:t>параграфа 5</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"Параграф 5. Алгоритм формирования тарифов за оказание </w:t>
      </w:r>
      <w:proofErr w:type="gramStart"/>
      <w:r w:rsidRPr="00AE577F">
        <w:rPr>
          <w:rFonts w:ascii="Times New Roman" w:eastAsia="Times New Roman" w:hAnsi="Times New Roman" w:cs="Times New Roman"/>
          <w:sz w:val="24"/>
          <w:szCs w:val="24"/>
          <w:lang w:eastAsia="ru-RU"/>
        </w:rPr>
        <w:t>медико-социальной</w:t>
      </w:r>
      <w:proofErr w:type="gramEnd"/>
      <w:r w:rsidRPr="00AE577F">
        <w:rPr>
          <w:rFonts w:ascii="Times New Roman" w:eastAsia="Times New Roman" w:hAnsi="Times New Roman" w:cs="Times New Roman"/>
          <w:sz w:val="24"/>
          <w:szCs w:val="24"/>
          <w:lang w:eastAsia="ru-RU"/>
        </w:rPr>
        <w:t xml:space="preserve"> помощи больным с психическими и поведенческими расстройствами, вызванных употреблением </w:t>
      </w:r>
      <w:proofErr w:type="spellStart"/>
      <w:r w:rsidRPr="00AE577F">
        <w:rPr>
          <w:rFonts w:ascii="Times New Roman" w:eastAsia="Times New Roman" w:hAnsi="Times New Roman" w:cs="Times New Roman"/>
          <w:sz w:val="24"/>
          <w:szCs w:val="24"/>
          <w:lang w:eastAsia="ru-RU"/>
        </w:rPr>
        <w:t>психоактивных</w:t>
      </w:r>
      <w:proofErr w:type="spellEnd"/>
      <w:r w:rsidRPr="00AE577F">
        <w:rPr>
          <w:rFonts w:ascii="Times New Roman" w:eastAsia="Times New Roman" w:hAnsi="Times New Roman" w:cs="Times New Roman"/>
          <w:sz w:val="24"/>
          <w:szCs w:val="24"/>
          <w:lang w:eastAsia="ru-RU"/>
        </w:rPr>
        <w:t xml:space="preserve"> веществ";</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z186"/>
      <w:bookmarkEnd w:id="24"/>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47</w:t>
      </w:r>
      <w:r w:rsidRPr="00AE577F">
        <w:rPr>
          <w:rFonts w:ascii="Times New Roman" w:eastAsia="Times New Roman" w:hAnsi="Times New Roman" w:cs="Times New Roman"/>
          <w:sz w:val="24"/>
          <w:szCs w:val="24"/>
          <w:lang w:eastAsia="ru-RU"/>
        </w:rPr>
        <w:t xml:space="preserve"> исключить; </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z187"/>
      <w:bookmarkEnd w:id="25"/>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48</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"48. Оплата за оказанную </w:t>
      </w:r>
      <w:proofErr w:type="gramStart"/>
      <w:r w:rsidRPr="00C21BF7">
        <w:rPr>
          <w:rFonts w:ascii="Times New Roman" w:eastAsia="Times New Roman" w:hAnsi="Times New Roman" w:cs="Times New Roman"/>
          <w:sz w:val="24"/>
          <w:szCs w:val="24"/>
          <w:lang w:eastAsia="ru-RU"/>
        </w:rPr>
        <w:t>медико-социальную</w:t>
      </w:r>
      <w:proofErr w:type="gramEnd"/>
      <w:r w:rsidRPr="00C21BF7">
        <w:rPr>
          <w:rFonts w:ascii="Times New Roman" w:eastAsia="Times New Roman" w:hAnsi="Times New Roman" w:cs="Times New Roman"/>
          <w:sz w:val="24"/>
          <w:szCs w:val="24"/>
          <w:lang w:eastAsia="ru-RU"/>
        </w:rPr>
        <w:t xml:space="preserve"> помощь больным туберкулезом в рамках ГОБМП осуществляется по комплексному тарифу на одного больного туберкулезом субъектам здравоохранения, за исключением: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обеспечения противотуберкулезных препаратов;</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оказания восстановительного лечения и реабилитации лицам с неактивным туберкулезом и с повышенным риском заболевания туберкулезом, оплата по которому осуществляется по тарифу за один койко-день;</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3) республиканских организаций здравоохранения, оплата которым осуществляется за оказание стационарной и </w:t>
      </w:r>
      <w:proofErr w:type="spellStart"/>
      <w:r w:rsidRPr="00C21BF7">
        <w:rPr>
          <w:rFonts w:ascii="Times New Roman" w:eastAsia="Times New Roman" w:hAnsi="Times New Roman" w:cs="Times New Roman"/>
          <w:sz w:val="24"/>
          <w:szCs w:val="24"/>
          <w:lang w:eastAsia="ru-RU"/>
        </w:rPr>
        <w:t>стационарозамещающей</w:t>
      </w:r>
      <w:proofErr w:type="spellEnd"/>
      <w:r w:rsidRPr="00C21BF7">
        <w:rPr>
          <w:rFonts w:ascii="Times New Roman" w:eastAsia="Times New Roman" w:hAnsi="Times New Roman" w:cs="Times New Roman"/>
          <w:sz w:val="24"/>
          <w:szCs w:val="24"/>
          <w:lang w:eastAsia="ru-RU"/>
        </w:rPr>
        <w:t xml:space="preserve"> медицинской помощи по тарифу за </w:t>
      </w:r>
      <w:r w:rsidRPr="00C21BF7">
        <w:rPr>
          <w:rFonts w:ascii="Times New Roman" w:eastAsia="Times New Roman" w:hAnsi="Times New Roman" w:cs="Times New Roman"/>
          <w:sz w:val="24"/>
          <w:szCs w:val="24"/>
          <w:lang w:eastAsia="ru-RU"/>
        </w:rPr>
        <w:lastRenderedPageBreak/>
        <w:t xml:space="preserve">один койко-день (далее – субъект здравоохранения, оказывающий </w:t>
      </w:r>
      <w:proofErr w:type="gramStart"/>
      <w:r w:rsidRPr="00C21BF7">
        <w:rPr>
          <w:rFonts w:ascii="Times New Roman" w:eastAsia="Times New Roman" w:hAnsi="Times New Roman" w:cs="Times New Roman"/>
          <w:sz w:val="24"/>
          <w:szCs w:val="24"/>
          <w:lang w:eastAsia="ru-RU"/>
        </w:rPr>
        <w:t>медико-социальную</w:t>
      </w:r>
      <w:proofErr w:type="gramEnd"/>
      <w:r w:rsidRPr="00C21BF7">
        <w:rPr>
          <w:rFonts w:ascii="Times New Roman" w:eastAsia="Times New Roman" w:hAnsi="Times New Roman" w:cs="Times New Roman"/>
          <w:sz w:val="24"/>
          <w:szCs w:val="24"/>
          <w:lang w:eastAsia="ru-RU"/>
        </w:rPr>
        <w:t xml:space="preserve"> помощь больным туберкулезом).";</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z192"/>
      <w:bookmarkEnd w:id="26"/>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пункты 51</w:t>
      </w:r>
      <w:r w:rsidRPr="00AE577F">
        <w:rPr>
          <w:rFonts w:ascii="Times New Roman" w:eastAsia="Times New Roman" w:hAnsi="Times New Roman" w:cs="Times New Roman"/>
          <w:sz w:val="24"/>
          <w:szCs w:val="24"/>
          <w:lang w:eastAsia="ru-RU"/>
        </w:rPr>
        <w:t xml:space="preserve"> и </w:t>
      </w:r>
      <w:r w:rsidRPr="00AE577F">
        <w:rPr>
          <w:rFonts w:ascii="Times New Roman" w:eastAsia="Times New Roman" w:hAnsi="Times New Roman" w:cs="Times New Roman"/>
          <w:sz w:val="24"/>
          <w:szCs w:val="24"/>
          <w:u w:val="single"/>
          <w:lang w:eastAsia="ru-RU"/>
        </w:rPr>
        <w:t>55</w:t>
      </w:r>
      <w:r w:rsidRPr="00AE577F">
        <w:rPr>
          <w:rFonts w:ascii="Times New Roman" w:eastAsia="Times New Roman" w:hAnsi="Times New Roman" w:cs="Times New Roman"/>
          <w:sz w:val="24"/>
          <w:szCs w:val="24"/>
          <w:lang w:eastAsia="ru-RU"/>
        </w:rPr>
        <w:t xml:space="preserve"> исключить; </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абзац второй </w:t>
      </w:r>
      <w:r w:rsidRPr="00AE577F">
        <w:rPr>
          <w:rFonts w:ascii="Times New Roman" w:eastAsia="Times New Roman" w:hAnsi="Times New Roman" w:cs="Times New Roman"/>
          <w:sz w:val="24"/>
          <w:szCs w:val="24"/>
          <w:u w:val="single"/>
          <w:lang w:eastAsia="ru-RU"/>
        </w:rPr>
        <w:t>пункта 57</w:t>
      </w:r>
      <w:r w:rsidRPr="00AE577F">
        <w:rPr>
          <w:rFonts w:ascii="Times New Roman" w:eastAsia="Times New Roman" w:hAnsi="Times New Roman" w:cs="Times New Roman"/>
          <w:sz w:val="24"/>
          <w:szCs w:val="24"/>
          <w:lang w:eastAsia="ru-RU"/>
        </w:rPr>
        <w:t xml:space="preserve"> изложить в следующей редакции: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"ПНСП(субъект) = (</w:t>
      </w:r>
      <w:proofErr w:type="spellStart"/>
      <w:r w:rsidRPr="00AE577F">
        <w:rPr>
          <w:rFonts w:ascii="Times New Roman" w:eastAsia="Times New Roman" w:hAnsi="Times New Roman" w:cs="Times New Roman"/>
          <w:sz w:val="24"/>
          <w:szCs w:val="24"/>
          <w:lang w:eastAsia="ru-RU"/>
        </w:rPr>
        <w:t>ПНбаз</w:t>
      </w:r>
      <w:proofErr w:type="gramStart"/>
      <w:r w:rsidRPr="00AE577F">
        <w:rPr>
          <w:rFonts w:ascii="Times New Roman" w:eastAsia="Times New Roman" w:hAnsi="Times New Roman" w:cs="Times New Roman"/>
          <w:sz w:val="24"/>
          <w:szCs w:val="24"/>
          <w:lang w:eastAsia="ru-RU"/>
        </w:rPr>
        <w:t>.С</w:t>
      </w:r>
      <w:proofErr w:type="gramEnd"/>
      <w:r w:rsidRPr="00AE577F">
        <w:rPr>
          <w:rFonts w:ascii="Times New Roman" w:eastAsia="Times New Roman" w:hAnsi="Times New Roman" w:cs="Times New Roman"/>
          <w:sz w:val="24"/>
          <w:szCs w:val="24"/>
          <w:lang w:eastAsia="ru-RU"/>
        </w:rPr>
        <w:t>ПРК</w:t>
      </w:r>
      <w:proofErr w:type="spellEnd"/>
      <w:r w:rsidRPr="00AE577F">
        <w:rPr>
          <w:rFonts w:ascii="Times New Roman" w:eastAsia="Times New Roman" w:hAnsi="Times New Roman" w:cs="Times New Roman"/>
          <w:sz w:val="24"/>
          <w:szCs w:val="24"/>
          <w:lang w:eastAsia="ru-RU"/>
        </w:rPr>
        <w:t xml:space="preserve">* ПВКСП+ </w:t>
      </w:r>
      <w:proofErr w:type="spellStart"/>
      <w:r w:rsidRPr="00AE577F">
        <w:rPr>
          <w:rFonts w:ascii="Times New Roman" w:eastAsia="Times New Roman" w:hAnsi="Times New Roman" w:cs="Times New Roman"/>
          <w:sz w:val="24"/>
          <w:szCs w:val="24"/>
          <w:lang w:eastAsia="ru-RU"/>
        </w:rPr>
        <w:t>ПНбаз.СПРК</w:t>
      </w:r>
      <w:proofErr w:type="spellEnd"/>
      <w:r w:rsidRPr="00AE577F">
        <w:rPr>
          <w:rFonts w:ascii="Times New Roman" w:eastAsia="Times New Roman" w:hAnsi="Times New Roman" w:cs="Times New Roman"/>
          <w:sz w:val="24"/>
          <w:szCs w:val="24"/>
          <w:lang w:eastAsia="ru-RU"/>
        </w:rPr>
        <w:t>* (</w:t>
      </w:r>
      <w:proofErr w:type="spellStart"/>
      <w:r w:rsidRPr="00AE577F">
        <w:rPr>
          <w:rFonts w:ascii="Times New Roman" w:eastAsia="Times New Roman" w:hAnsi="Times New Roman" w:cs="Times New Roman"/>
          <w:sz w:val="24"/>
          <w:szCs w:val="24"/>
          <w:lang w:eastAsia="ru-RU"/>
        </w:rPr>
        <w:t>Кплотн.обл</w:t>
      </w:r>
      <w:proofErr w:type="spellEnd"/>
      <w:r w:rsidRPr="00AE577F">
        <w:rPr>
          <w:rFonts w:ascii="Times New Roman" w:eastAsia="Times New Roman" w:hAnsi="Times New Roman" w:cs="Times New Roman"/>
          <w:sz w:val="24"/>
          <w:szCs w:val="24"/>
          <w:lang w:eastAsia="ru-RU"/>
        </w:rPr>
        <w:t xml:space="preserve">. – 1) + </w:t>
      </w:r>
      <w:proofErr w:type="spellStart"/>
      <w:r w:rsidRPr="00AE577F">
        <w:rPr>
          <w:rFonts w:ascii="Times New Roman" w:eastAsia="Times New Roman" w:hAnsi="Times New Roman" w:cs="Times New Roman"/>
          <w:sz w:val="24"/>
          <w:szCs w:val="24"/>
          <w:lang w:eastAsia="ru-RU"/>
        </w:rPr>
        <w:t>ПНбаз.СПРК</w:t>
      </w:r>
      <w:proofErr w:type="spellEnd"/>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Котопит.обл</w:t>
      </w:r>
      <w:proofErr w:type="spellEnd"/>
      <w:r w:rsidRPr="00AE577F">
        <w:rPr>
          <w:rFonts w:ascii="Times New Roman" w:eastAsia="Times New Roman" w:hAnsi="Times New Roman" w:cs="Times New Roman"/>
          <w:sz w:val="24"/>
          <w:szCs w:val="24"/>
          <w:lang w:eastAsia="ru-RU"/>
        </w:rPr>
        <w:t xml:space="preserve">.– 1) + </w:t>
      </w:r>
      <w:proofErr w:type="spellStart"/>
      <w:r w:rsidRPr="00AE577F">
        <w:rPr>
          <w:rFonts w:ascii="Times New Roman" w:eastAsia="Times New Roman" w:hAnsi="Times New Roman" w:cs="Times New Roman"/>
          <w:sz w:val="24"/>
          <w:szCs w:val="24"/>
          <w:lang w:eastAsia="ru-RU"/>
        </w:rPr>
        <w:t>ПНбаз.СПРК</w:t>
      </w:r>
      <w:proofErr w:type="spellEnd"/>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Ксельск.обл</w:t>
      </w:r>
      <w:proofErr w:type="spellEnd"/>
      <w:r w:rsidRPr="00AE577F">
        <w:rPr>
          <w:rFonts w:ascii="Times New Roman" w:eastAsia="Times New Roman" w:hAnsi="Times New Roman" w:cs="Times New Roman"/>
          <w:sz w:val="24"/>
          <w:szCs w:val="24"/>
          <w:lang w:eastAsia="ru-RU"/>
        </w:rPr>
        <w:t xml:space="preserve">.– 1)) х </w:t>
      </w:r>
      <w:proofErr w:type="spellStart"/>
      <w:r w:rsidRPr="00AE577F">
        <w:rPr>
          <w:rFonts w:ascii="Times New Roman" w:eastAsia="Times New Roman" w:hAnsi="Times New Roman" w:cs="Times New Roman"/>
          <w:sz w:val="24"/>
          <w:szCs w:val="24"/>
          <w:lang w:eastAsia="ru-RU"/>
        </w:rPr>
        <w:t>Крегион</w:t>
      </w:r>
      <w:proofErr w:type="spellEnd"/>
      <w:r w:rsidRPr="00AE577F">
        <w:rPr>
          <w:rFonts w:ascii="Times New Roman" w:eastAsia="Times New Roman" w:hAnsi="Times New Roman" w:cs="Times New Roman"/>
          <w:sz w:val="24"/>
          <w:szCs w:val="24"/>
          <w:lang w:eastAsia="ru-RU"/>
        </w:rPr>
        <w:t xml:space="preserve"> СП + </w:t>
      </w:r>
      <w:proofErr w:type="spellStart"/>
      <w:r w:rsidRPr="00AE577F">
        <w:rPr>
          <w:rFonts w:ascii="Times New Roman" w:eastAsia="Times New Roman" w:hAnsi="Times New Roman" w:cs="Times New Roman"/>
          <w:sz w:val="24"/>
          <w:szCs w:val="24"/>
          <w:lang w:eastAsia="ru-RU"/>
        </w:rPr>
        <w:t>Vэкол_СП</w:t>
      </w:r>
      <w:proofErr w:type="spellEnd"/>
      <w:r w:rsidRPr="00AE577F">
        <w:rPr>
          <w:rFonts w:ascii="Times New Roman" w:eastAsia="Times New Roman" w:hAnsi="Times New Roman" w:cs="Times New Roman"/>
          <w:sz w:val="24"/>
          <w:szCs w:val="24"/>
          <w:lang w:eastAsia="ru-RU"/>
        </w:rPr>
        <w:t xml:space="preserve">/ </w:t>
      </w:r>
      <w:proofErr w:type="spellStart"/>
      <w:r w:rsidRPr="00AE577F">
        <w:rPr>
          <w:rFonts w:ascii="Times New Roman" w:eastAsia="Times New Roman" w:hAnsi="Times New Roman" w:cs="Times New Roman"/>
          <w:sz w:val="24"/>
          <w:szCs w:val="24"/>
          <w:lang w:eastAsia="ru-RU"/>
        </w:rPr>
        <w:t>Чсубъект</w:t>
      </w:r>
      <w:proofErr w:type="spellEnd"/>
      <w:r w:rsidRPr="00AE577F">
        <w:rPr>
          <w:rFonts w:ascii="Times New Roman" w:eastAsia="Times New Roman" w:hAnsi="Times New Roman" w:cs="Times New Roman"/>
          <w:sz w:val="24"/>
          <w:szCs w:val="24"/>
          <w:lang w:eastAsia="ru-RU"/>
        </w:rPr>
        <w:t>/ m, где:";</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z195"/>
      <w:bookmarkEnd w:id="27"/>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58</w:t>
      </w:r>
      <w:r w:rsidRPr="00AE577F">
        <w:rPr>
          <w:rFonts w:ascii="Times New Roman" w:eastAsia="Times New Roman" w:hAnsi="Times New Roman" w:cs="Times New Roman"/>
          <w:sz w:val="24"/>
          <w:szCs w:val="24"/>
          <w:lang w:eastAsia="ru-RU"/>
        </w:rPr>
        <w:t xml:space="preserve"> исключить; </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в </w:t>
      </w:r>
      <w:r w:rsidRPr="00AE577F">
        <w:rPr>
          <w:rFonts w:ascii="Times New Roman" w:eastAsia="Times New Roman" w:hAnsi="Times New Roman" w:cs="Times New Roman"/>
          <w:sz w:val="24"/>
          <w:szCs w:val="24"/>
          <w:u w:val="single"/>
          <w:lang w:eastAsia="ru-RU"/>
        </w:rPr>
        <w:t>пункте 66</w:t>
      </w:r>
      <w:r w:rsidRPr="00AE577F">
        <w:rPr>
          <w:rFonts w:ascii="Times New Roman" w:eastAsia="Times New Roman" w:hAnsi="Times New Roman" w:cs="Times New Roman"/>
          <w:sz w:val="24"/>
          <w:szCs w:val="24"/>
          <w:lang w:eastAsia="ru-RU"/>
        </w:rPr>
        <w:t>:</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абзац шестой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roofErr w:type="spellStart"/>
      <w:r w:rsidRPr="00C21BF7">
        <w:rPr>
          <w:rFonts w:ascii="Times New Roman" w:eastAsia="Times New Roman" w:hAnsi="Times New Roman" w:cs="Times New Roman"/>
          <w:sz w:val="24"/>
          <w:szCs w:val="24"/>
          <w:lang w:eastAsia="ru-RU"/>
        </w:rPr>
        <w:t>КПНгар.село</w:t>
      </w:r>
      <w:proofErr w:type="spellEnd"/>
      <w:r w:rsidRPr="00C21BF7">
        <w:rPr>
          <w:rFonts w:ascii="Times New Roman" w:eastAsia="Times New Roman" w:hAnsi="Times New Roman" w:cs="Times New Roman"/>
          <w:sz w:val="24"/>
          <w:szCs w:val="24"/>
          <w:lang w:eastAsia="ru-RU"/>
        </w:rPr>
        <w:t xml:space="preserve"> = (</w:t>
      </w:r>
      <w:proofErr w:type="spellStart"/>
      <w:r w:rsidRPr="00C21BF7">
        <w:rPr>
          <w:rFonts w:ascii="Times New Roman" w:eastAsia="Times New Roman" w:hAnsi="Times New Roman" w:cs="Times New Roman"/>
          <w:sz w:val="24"/>
          <w:szCs w:val="24"/>
          <w:lang w:eastAsia="ru-RU"/>
        </w:rPr>
        <w:t>КПНбаз</w:t>
      </w:r>
      <w:proofErr w:type="gramStart"/>
      <w:r w:rsidRPr="00C21BF7">
        <w:rPr>
          <w:rFonts w:ascii="Times New Roman" w:eastAsia="Times New Roman" w:hAnsi="Times New Roman" w:cs="Times New Roman"/>
          <w:sz w:val="24"/>
          <w:szCs w:val="24"/>
          <w:lang w:eastAsia="ru-RU"/>
        </w:rPr>
        <w:t>.П</w:t>
      </w:r>
      <w:proofErr w:type="gramEnd"/>
      <w:r w:rsidRPr="00C21BF7">
        <w:rPr>
          <w:rFonts w:ascii="Times New Roman" w:eastAsia="Times New Roman" w:hAnsi="Times New Roman" w:cs="Times New Roman"/>
          <w:sz w:val="24"/>
          <w:szCs w:val="24"/>
          <w:lang w:eastAsia="ru-RU"/>
        </w:rPr>
        <w:t>МСП</w:t>
      </w:r>
      <w:proofErr w:type="spellEnd"/>
      <w:r w:rsidRPr="00C21BF7">
        <w:rPr>
          <w:rFonts w:ascii="Times New Roman" w:eastAsia="Times New Roman" w:hAnsi="Times New Roman" w:cs="Times New Roman"/>
          <w:sz w:val="24"/>
          <w:szCs w:val="24"/>
          <w:lang w:eastAsia="ru-RU"/>
        </w:rPr>
        <w:t xml:space="preserve"> х </w:t>
      </w:r>
      <w:proofErr w:type="spellStart"/>
      <w:r w:rsidRPr="00C21BF7">
        <w:rPr>
          <w:rFonts w:ascii="Times New Roman" w:eastAsia="Times New Roman" w:hAnsi="Times New Roman" w:cs="Times New Roman"/>
          <w:sz w:val="24"/>
          <w:szCs w:val="24"/>
          <w:lang w:eastAsia="ru-RU"/>
        </w:rPr>
        <w:t>ПВКсело</w:t>
      </w:r>
      <w:proofErr w:type="spellEnd"/>
      <w:r w:rsidRPr="00C21BF7">
        <w:rPr>
          <w:rFonts w:ascii="Times New Roman" w:eastAsia="Times New Roman" w:hAnsi="Times New Roman" w:cs="Times New Roman"/>
          <w:sz w:val="24"/>
          <w:szCs w:val="24"/>
          <w:lang w:eastAsia="ru-RU"/>
        </w:rPr>
        <w:t xml:space="preserve">+ </w:t>
      </w:r>
      <w:proofErr w:type="spellStart"/>
      <w:r w:rsidRPr="00C21BF7">
        <w:rPr>
          <w:rFonts w:ascii="Times New Roman" w:eastAsia="Times New Roman" w:hAnsi="Times New Roman" w:cs="Times New Roman"/>
          <w:sz w:val="24"/>
          <w:szCs w:val="24"/>
          <w:lang w:eastAsia="ru-RU"/>
        </w:rPr>
        <w:t>КПНбаз</w:t>
      </w:r>
      <w:proofErr w:type="spellEnd"/>
      <w:r w:rsidRPr="00C21BF7">
        <w:rPr>
          <w:rFonts w:ascii="Times New Roman" w:eastAsia="Times New Roman" w:hAnsi="Times New Roman" w:cs="Times New Roman"/>
          <w:sz w:val="24"/>
          <w:szCs w:val="24"/>
          <w:lang w:eastAsia="ru-RU"/>
        </w:rPr>
        <w:t>. ПМСП х (</w:t>
      </w:r>
      <w:proofErr w:type="spellStart"/>
      <w:r w:rsidRPr="00C21BF7">
        <w:rPr>
          <w:rFonts w:ascii="Times New Roman" w:eastAsia="Times New Roman" w:hAnsi="Times New Roman" w:cs="Times New Roman"/>
          <w:sz w:val="24"/>
          <w:szCs w:val="24"/>
          <w:lang w:eastAsia="ru-RU"/>
        </w:rPr>
        <w:t>Кплотн.обл</w:t>
      </w:r>
      <w:proofErr w:type="spellEnd"/>
      <w:r w:rsidRPr="00C21BF7">
        <w:rPr>
          <w:rFonts w:ascii="Times New Roman" w:eastAsia="Times New Roman" w:hAnsi="Times New Roman" w:cs="Times New Roman"/>
          <w:sz w:val="24"/>
          <w:szCs w:val="24"/>
          <w:lang w:eastAsia="ru-RU"/>
        </w:rPr>
        <w:t xml:space="preserve">.–1) + </w:t>
      </w:r>
      <w:proofErr w:type="spellStart"/>
      <w:r w:rsidRPr="00C21BF7">
        <w:rPr>
          <w:rFonts w:ascii="Times New Roman" w:eastAsia="Times New Roman" w:hAnsi="Times New Roman" w:cs="Times New Roman"/>
          <w:sz w:val="24"/>
          <w:szCs w:val="24"/>
          <w:lang w:eastAsia="ru-RU"/>
        </w:rPr>
        <w:t>КПНбаз</w:t>
      </w:r>
      <w:proofErr w:type="gramStart"/>
      <w:r w:rsidRPr="00C21BF7">
        <w:rPr>
          <w:rFonts w:ascii="Times New Roman" w:eastAsia="Times New Roman" w:hAnsi="Times New Roman" w:cs="Times New Roman"/>
          <w:sz w:val="24"/>
          <w:szCs w:val="24"/>
          <w:lang w:eastAsia="ru-RU"/>
        </w:rPr>
        <w:t>.П</w:t>
      </w:r>
      <w:proofErr w:type="gramEnd"/>
      <w:r w:rsidRPr="00C21BF7">
        <w:rPr>
          <w:rFonts w:ascii="Times New Roman" w:eastAsia="Times New Roman" w:hAnsi="Times New Roman" w:cs="Times New Roman"/>
          <w:sz w:val="24"/>
          <w:szCs w:val="24"/>
          <w:lang w:eastAsia="ru-RU"/>
        </w:rPr>
        <w:t>МСП</w:t>
      </w:r>
      <w:proofErr w:type="spellEnd"/>
      <w:r w:rsidRPr="00C21BF7">
        <w:rPr>
          <w:rFonts w:ascii="Times New Roman" w:eastAsia="Times New Roman" w:hAnsi="Times New Roman" w:cs="Times New Roman"/>
          <w:sz w:val="24"/>
          <w:szCs w:val="24"/>
          <w:lang w:eastAsia="ru-RU"/>
        </w:rPr>
        <w:t xml:space="preserve"> х (</w:t>
      </w:r>
      <w:proofErr w:type="spellStart"/>
      <w:r w:rsidRPr="00C21BF7">
        <w:rPr>
          <w:rFonts w:ascii="Times New Roman" w:eastAsia="Times New Roman" w:hAnsi="Times New Roman" w:cs="Times New Roman"/>
          <w:sz w:val="24"/>
          <w:szCs w:val="24"/>
          <w:lang w:eastAsia="ru-RU"/>
        </w:rPr>
        <w:t>Котопит.обл</w:t>
      </w:r>
      <w:proofErr w:type="spellEnd"/>
      <w:r w:rsidRPr="00C21BF7">
        <w:rPr>
          <w:rFonts w:ascii="Times New Roman" w:eastAsia="Times New Roman" w:hAnsi="Times New Roman" w:cs="Times New Roman"/>
          <w:sz w:val="24"/>
          <w:szCs w:val="24"/>
          <w:lang w:eastAsia="ru-RU"/>
        </w:rPr>
        <w:t xml:space="preserve">.–1)+ </w:t>
      </w:r>
      <w:proofErr w:type="spellStart"/>
      <w:r w:rsidRPr="00C21BF7">
        <w:rPr>
          <w:rFonts w:ascii="Times New Roman" w:eastAsia="Times New Roman" w:hAnsi="Times New Roman" w:cs="Times New Roman"/>
          <w:sz w:val="24"/>
          <w:szCs w:val="24"/>
          <w:lang w:eastAsia="ru-RU"/>
        </w:rPr>
        <w:t>КПНбаз.ПМСП</w:t>
      </w:r>
      <w:proofErr w:type="spellEnd"/>
      <w:r w:rsidRPr="00C21BF7">
        <w:rPr>
          <w:rFonts w:ascii="Times New Roman" w:eastAsia="Times New Roman" w:hAnsi="Times New Roman" w:cs="Times New Roman"/>
          <w:sz w:val="24"/>
          <w:szCs w:val="24"/>
          <w:lang w:eastAsia="ru-RU"/>
        </w:rPr>
        <w:t xml:space="preserve"> х (</w:t>
      </w:r>
      <w:proofErr w:type="spellStart"/>
      <w:r w:rsidRPr="00C21BF7">
        <w:rPr>
          <w:rFonts w:ascii="Times New Roman" w:eastAsia="Times New Roman" w:hAnsi="Times New Roman" w:cs="Times New Roman"/>
          <w:sz w:val="24"/>
          <w:szCs w:val="24"/>
          <w:lang w:eastAsia="ru-RU"/>
        </w:rPr>
        <w:t>Ксельск.обл</w:t>
      </w:r>
      <w:proofErr w:type="spellEnd"/>
      <w:r w:rsidRPr="00C21BF7">
        <w:rPr>
          <w:rFonts w:ascii="Times New Roman" w:eastAsia="Times New Roman" w:hAnsi="Times New Roman" w:cs="Times New Roman"/>
          <w:sz w:val="24"/>
          <w:szCs w:val="24"/>
          <w:lang w:eastAsia="ru-RU"/>
        </w:rPr>
        <w:t xml:space="preserve">–1))х </w:t>
      </w:r>
      <w:proofErr w:type="spellStart"/>
      <w:r w:rsidRPr="00C21BF7">
        <w:rPr>
          <w:rFonts w:ascii="Times New Roman" w:eastAsia="Times New Roman" w:hAnsi="Times New Roman" w:cs="Times New Roman"/>
          <w:sz w:val="24"/>
          <w:szCs w:val="24"/>
          <w:lang w:eastAsia="ru-RU"/>
        </w:rPr>
        <w:t>Ксубъектасела</w:t>
      </w:r>
      <w:proofErr w:type="spellEnd"/>
      <w:r w:rsidRPr="00C21BF7">
        <w:rPr>
          <w:rFonts w:ascii="Times New Roman" w:eastAsia="Times New Roman" w:hAnsi="Times New Roman" w:cs="Times New Roman"/>
          <w:sz w:val="24"/>
          <w:szCs w:val="24"/>
          <w:lang w:eastAsia="ru-RU"/>
        </w:rPr>
        <w:t xml:space="preserve"> +Vэкол_село/Чсело/m+Vсп/сзт_село/Чсело/m+Vшкольн.село/Чсело/m+Vпит.село/Чсело/m;";</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абзац двадцать четвертый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roofErr w:type="spellStart"/>
      <w:proofErr w:type="gramStart"/>
      <w:r w:rsidRPr="00C21BF7">
        <w:rPr>
          <w:rFonts w:ascii="Times New Roman" w:eastAsia="Times New Roman" w:hAnsi="Times New Roman" w:cs="Times New Roman"/>
          <w:sz w:val="24"/>
          <w:szCs w:val="24"/>
          <w:lang w:eastAsia="ru-RU"/>
        </w:rPr>
        <w:t>V</w:t>
      </w:r>
      <w:proofErr w:type="gramEnd"/>
      <w:r w:rsidRPr="00C21BF7">
        <w:rPr>
          <w:rFonts w:ascii="Times New Roman" w:eastAsia="Times New Roman" w:hAnsi="Times New Roman" w:cs="Times New Roman"/>
          <w:sz w:val="24"/>
          <w:szCs w:val="24"/>
          <w:lang w:eastAsia="ru-RU"/>
        </w:rPr>
        <w:t>пит</w:t>
      </w:r>
      <w:proofErr w:type="spellEnd"/>
      <w:r w:rsidRPr="00C21BF7">
        <w:rPr>
          <w:rFonts w:ascii="Times New Roman" w:eastAsia="Times New Roman" w:hAnsi="Times New Roman" w:cs="Times New Roman"/>
          <w:sz w:val="24"/>
          <w:szCs w:val="24"/>
          <w:lang w:eastAsia="ru-RU"/>
        </w:rPr>
        <w:t xml:space="preserve"> село – годовой объем средств, предусмотренный на оплату затрат в пределах выделенных средств из республиканского бюджета, связанных с обеспечением специализированными лечебными продуктами для больных </w:t>
      </w:r>
      <w:proofErr w:type="spellStart"/>
      <w:r w:rsidRPr="00C21BF7">
        <w:rPr>
          <w:rFonts w:ascii="Times New Roman" w:eastAsia="Times New Roman" w:hAnsi="Times New Roman" w:cs="Times New Roman"/>
          <w:sz w:val="24"/>
          <w:szCs w:val="24"/>
          <w:lang w:eastAsia="ru-RU"/>
        </w:rPr>
        <w:t>фенилкетонурией</w:t>
      </w:r>
      <w:proofErr w:type="spellEnd"/>
      <w:r w:rsidRPr="00C21BF7">
        <w:rPr>
          <w:rFonts w:ascii="Times New Roman" w:eastAsia="Times New Roman" w:hAnsi="Times New Roman" w:cs="Times New Roman"/>
          <w:sz w:val="24"/>
          <w:szCs w:val="24"/>
          <w:lang w:eastAsia="ru-RU"/>
        </w:rPr>
        <w:t xml:space="preserve"> на амбулаторном уровне в соответствии с </w:t>
      </w:r>
      <w:hyperlink r:id="rId24" w:history="1">
        <w:r w:rsidRPr="00C21BF7">
          <w:rPr>
            <w:rFonts w:ascii="Times New Roman" w:eastAsia="Times New Roman" w:hAnsi="Times New Roman" w:cs="Times New Roman"/>
            <w:color w:val="0000FF"/>
            <w:sz w:val="24"/>
            <w:szCs w:val="24"/>
            <w:u w:val="single"/>
            <w:lang w:eastAsia="ru-RU"/>
          </w:rPr>
          <w:t>приказом</w:t>
        </w:r>
      </w:hyperlink>
      <w:r w:rsidRPr="00C21BF7">
        <w:rPr>
          <w:rFonts w:ascii="Times New Roman" w:eastAsia="Times New Roman" w:hAnsi="Times New Roman" w:cs="Times New Roman"/>
          <w:sz w:val="24"/>
          <w:szCs w:val="24"/>
          <w:lang w:eastAsia="ru-RU"/>
        </w:rPr>
        <w:t xml:space="preserve"> № 666;";</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z201"/>
      <w:bookmarkEnd w:id="28"/>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пункт 67</w:t>
      </w:r>
      <w:r w:rsidRPr="00AE577F">
        <w:rPr>
          <w:rFonts w:ascii="Times New Roman" w:eastAsia="Times New Roman" w:hAnsi="Times New Roman" w:cs="Times New Roman"/>
          <w:sz w:val="24"/>
          <w:szCs w:val="24"/>
          <w:lang w:eastAsia="ru-RU"/>
        </w:rPr>
        <w:t xml:space="preserve"> исключить; </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дополнить параграфом 10 следующего содержания: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"Параграф 10.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68. </w:t>
      </w:r>
      <w:proofErr w:type="gramStart"/>
      <w:r w:rsidRPr="00C21BF7">
        <w:rPr>
          <w:rFonts w:ascii="Times New Roman" w:eastAsia="Times New Roman" w:hAnsi="Times New Roman" w:cs="Times New Roman"/>
          <w:sz w:val="24"/>
          <w:szCs w:val="24"/>
          <w:lang w:eastAsia="ru-RU"/>
        </w:rPr>
        <w:t>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республиканского/местного бюджетов с выплатами в рамках ГОБМП и/или ОСМС, направленными на возмещение эксплуатационных расходов.</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69. Для расчета поправочного коэффициента для проекта ГЧП, необходимо провести анализ по историческим данным действующих субъектов здравоохранения.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70.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71.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и/или ОСМС;</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расходы, понесенные частным партнером, включаются в эксплуатационную часть расходов и подлежат выплате частному партнеру за счет тарифа ГОБМП и/или ОСМС;</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Расходы, собранные постатейно за прошлый год организацией, определенной уполномоченным органом, утверждаются соответствующим документом.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72. Организация, определенная уполномоченным органом, производит расчет предварительного коэффициента по субъектам здравоохранения: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расчет предварительного коэффициента проводится для каждого субъекта здравоохранения отдельно и на основе данных о фактических общих расходах, отображенных в пункте 68 и в подпунктах 1) и 2) пункта 71 настоящего Алгоритма;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медицинские и эксплуатационные фактические расходы согласно пункту 68 и подпунктам 1) и 2) пункта 71 заполняются на основании приложения 4 настоящей Методики;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 расчет предварительного коэффициента для субъекта здравоохранения, определяется по следующей формуле: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КПК(N)=</w:t>
      </w:r>
      <w:proofErr w:type="spellStart"/>
      <w:r w:rsidRPr="00C21BF7">
        <w:rPr>
          <w:rFonts w:ascii="Times New Roman" w:eastAsia="Times New Roman" w:hAnsi="Times New Roman" w:cs="Times New Roman"/>
          <w:sz w:val="24"/>
          <w:szCs w:val="24"/>
          <w:lang w:eastAsia="ru-RU"/>
        </w:rPr>
        <w:t>Рэкс</w:t>
      </w:r>
      <w:proofErr w:type="spellEnd"/>
      <w:r w:rsidRPr="00C21BF7">
        <w:rPr>
          <w:rFonts w:ascii="Times New Roman" w:eastAsia="Times New Roman" w:hAnsi="Times New Roman" w:cs="Times New Roman"/>
          <w:sz w:val="24"/>
          <w:szCs w:val="24"/>
          <w:lang w:eastAsia="ru-RU"/>
        </w:rPr>
        <w:t>/</w:t>
      </w:r>
      <w:proofErr w:type="spellStart"/>
      <w:r w:rsidRPr="00C21BF7">
        <w:rPr>
          <w:rFonts w:ascii="Times New Roman" w:eastAsia="Times New Roman" w:hAnsi="Times New Roman" w:cs="Times New Roman"/>
          <w:sz w:val="24"/>
          <w:szCs w:val="24"/>
          <w:lang w:eastAsia="ru-RU"/>
        </w:rPr>
        <w:t>Рфр</w:t>
      </w:r>
      <w:proofErr w:type="spellEnd"/>
      <w:r w:rsidRPr="00C21BF7">
        <w:rPr>
          <w:rFonts w:ascii="Times New Roman" w:eastAsia="Times New Roman" w:hAnsi="Times New Roman" w:cs="Times New Roman"/>
          <w:sz w:val="24"/>
          <w:szCs w:val="24"/>
          <w:lang w:eastAsia="ru-RU"/>
        </w:rPr>
        <w:t>, где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КПК(N)– предварительный коэффициент;</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spellStart"/>
      <w:r w:rsidRPr="00C21BF7">
        <w:rPr>
          <w:rFonts w:ascii="Times New Roman" w:eastAsia="Times New Roman" w:hAnsi="Times New Roman" w:cs="Times New Roman"/>
          <w:sz w:val="24"/>
          <w:szCs w:val="24"/>
          <w:lang w:eastAsia="ru-RU"/>
        </w:rPr>
        <w:t>Рэкс</w:t>
      </w:r>
      <w:proofErr w:type="spellEnd"/>
      <w:r w:rsidRPr="00C21BF7">
        <w:rPr>
          <w:rFonts w:ascii="Times New Roman" w:eastAsia="Times New Roman" w:hAnsi="Times New Roman" w:cs="Times New Roman"/>
          <w:sz w:val="24"/>
          <w:szCs w:val="24"/>
          <w:lang w:eastAsia="ru-RU"/>
        </w:rPr>
        <w:t xml:space="preserve"> – сумма эксплуатационных расходов медицинской организации, которая определяется в соответствии с пунктом 3 и подпунктом 2) пункта 71 настоящей Методики;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spellStart"/>
      <w:r w:rsidRPr="00C21BF7">
        <w:rPr>
          <w:rFonts w:ascii="Times New Roman" w:eastAsia="Times New Roman" w:hAnsi="Times New Roman" w:cs="Times New Roman"/>
          <w:sz w:val="24"/>
          <w:szCs w:val="24"/>
          <w:lang w:eastAsia="ru-RU"/>
        </w:rPr>
        <w:t>Рфр</w:t>
      </w:r>
      <w:proofErr w:type="spellEnd"/>
      <w:r w:rsidRPr="00C21BF7">
        <w:rPr>
          <w:rFonts w:ascii="Times New Roman" w:eastAsia="Times New Roman" w:hAnsi="Times New Roman" w:cs="Times New Roman"/>
          <w:sz w:val="24"/>
          <w:szCs w:val="24"/>
          <w:lang w:eastAsia="ru-RU"/>
        </w:rPr>
        <w:t xml:space="preserve"> – сумма фактических расходов медицинской организации, которая определяется в соответствии с пунктом 3 и подпунктами 1) и 2) пункта 71 настоящего Алгоритма.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73.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приложения 5 настоящей Методики: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КП = (Кпк</w:t>
      </w:r>
      <w:proofErr w:type="gramStart"/>
      <w:r w:rsidRPr="00C21BF7">
        <w:rPr>
          <w:rFonts w:ascii="Times New Roman" w:eastAsia="Times New Roman" w:hAnsi="Times New Roman" w:cs="Times New Roman"/>
          <w:sz w:val="24"/>
          <w:szCs w:val="24"/>
          <w:lang w:eastAsia="ru-RU"/>
        </w:rPr>
        <w:t>1</w:t>
      </w:r>
      <w:proofErr w:type="gramEnd"/>
      <w:r w:rsidRPr="00C21BF7">
        <w:rPr>
          <w:rFonts w:ascii="Times New Roman" w:eastAsia="Times New Roman" w:hAnsi="Times New Roman" w:cs="Times New Roman"/>
          <w:sz w:val="24"/>
          <w:szCs w:val="24"/>
          <w:lang w:eastAsia="ru-RU"/>
        </w:rPr>
        <w:t>+Кпк2+Кпк3+</w:t>
      </w:r>
      <w:r w:rsidRPr="00C21BF7">
        <w:rPr>
          <w:rFonts w:ascii="Cambria Math" w:eastAsia="Times New Roman" w:hAnsi="Cambria Math" w:cs="Cambria Math"/>
          <w:sz w:val="24"/>
          <w:szCs w:val="24"/>
          <w:lang w:eastAsia="ru-RU"/>
        </w:rPr>
        <w:t>⋯</w:t>
      </w:r>
      <w:r w:rsidRPr="00C21BF7">
        <w:rPr>
          <w:rFonts w:ascii="Times New Roman" w:eastAsia="Times New Roman" w:hAnsi="Times New Roman" w:cs="Times New Roman"/>
          <w:sz w:val="24"/>
          <w:szCs w:val="24"/>
          <w:lang w:eastAsia="ru-RU"/>
        </w:rPr>
        <w:t>+</w:t>
      </w:r>
      <w:proofErr w:type="spellStart"/>
      <w:r w:rsidRPr="00C21BF7">
        <w:rPr>
          <w:rFonts w:ascii="Times New Roman" w:eastAsia="Times New Roman" w:hAnsi="Times New Roman" w:cs="Times New Roman"/>
          <w:sz w:val="24"/>
          <w:szCs w:val="24"/>
          <w:lang w:eastAsia="ru-RU"/>
        </w:rPr>
        <w:t>Кпк</w:t>
      </w:r>
      <w:proofErr w:type="spellEnd"/>
      <w:r w:rsidRPr="00C21BF7">
        <w:rPr>
          <w:rFonts w:ascii="Times New Roman" w:eastAsia="Times New Roman" w:hAnsi="Times New Roman" w:cs="Times New Roman"/>
          <w:sz w:val="24"/>
          <w:szCs w:val="24"/>
          <w:lang w:eastAsia="ru-RU"/>
        </w:rPr>
        <w:t>(N))/N, где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КП – поправочный коэффициент для субъектов ГЧП;</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КПК</w:t>
      </w:r>
      <w:proofErr w:type="gramStart"/>
      <w:r w:rsidRPr="00C21BF7">
        <w:rPr>
          <w:rFonts w:ascii="Times New Roman" w:eastAsia="Times New Roman" w:hAnsi="Times New Roman" w:cs="Times New Roman"/>
          <w:sz w:val="24"/>
          <w:szCs w:val="24"/>
          <w:lang w:eastAsia="ru-RU"/>
        </w:rPr>
        <w:t>1</w:t>
      </w:r>
      <w:proofErr w:type="gramEnd"/>
      <w:r w:rsidRPr="00C21BF7">
        <w:rPr>
          <w:rFonts w:ascii="Times New Roman" w:eastAsia="Times New Roman" w:hAnsi="Times New Roman" w:cs="Times New Roman"/>
          <w:sz w:val="24"/>
          <w:szCs w:val="24"/>
          <w:lang w:eastAsia="ru-RU"/>
        </w:rPr>
        <w:t>, КПК2, КПК3 и КПКN – предварительный коэффициент рассчитанный для каждого субъекта здравоохранения, на основании подпункта 3) пункта 72 настоящего Алгоритма.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рассчитанный поправочный коэффициент для субъектов ГЧП применятся к субъекту здравоохранения, действующего в рамках реализации проекта ГЧП;</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 поправочный коэффициент для субъектов ГЧП округляется до четвертого знака после запятой;</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4) для каждого нового проекта ГЧП рассчитывается свой индивидуальный поправочный коэффициент на основании настоящего Алгоритма.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74. Распределение суммы тарифа на </w:t>
      </w:r>
      <w:proofErr w:type="gramStart"/>
      <w:r w:rsidRPr="00C21BF7">
        <w:rPr>
          <w:rFonts w:ascii="Times New Roman" w:eastAsia="Times New Roman" w:hAnsi="Times New Roman" w:cs="Times New Roman"/>
          <w:sz w:val="24"/>
          <w:szCs w:val="24"/>
          <w:lang w:eastAsia="ru-RU"/>
        </w:rPr>
        <w:t>медицинские услуги, оказываемые в рамках ГОБМП и/или ОСМС с учетом поправочного коэффициента для субъектов ГЧП осуществляется</w:t>
      </w:r>
      <w:proofErr w:type="gramEnd"/>
      <w:r w:rsidRPr="00C21BF7">
        <w:rPr>
          <w:rFonts w:ascii="Times New Roman" w:eastAsia="Times New Roman" w:hAnsi="Times New Roman" w:cs="Times New Roman"/>
          <w:sz w:val="24"/>
          <w:szCs w:val="24"/>
          <w:lang w:eastAsia="ru-RU"/>
        </w:rPr>
        <w:t xml:space="preserve"> следующим образом: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1) сумма тарифа на медицинские услуги, оказываемых в рамках ГОБМП и/или ОСМС, умножается на утвержденный поправочный коэффициент для субъектов ГЧП (КП), рассчитанный в соответствии пунктом 73 настоящего Алгоритма.</w:t>
      </w:r>
      <w:proofErr w:type="gramEnd"/>
      <w:r w:rsidRPr="00C21BF7">
        <w:rPr>
          <w:rFonts w:ascii="Times New Roman" w:eastAsia="Times New Roman" w:hAnsi="Times New Roman" w:cs="Times New Roman"/>
          <w:sz w:val="24"/>
          <w:szCs w:val="24"/>
          <w:lang w:eastAsia="ru-RU"/>
        </w:rPr>
        <w:t xml:space="preserve"> Полученная 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сумма тарифа на медицинские услуги, оказываемых в рамках ГОБМП и/или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75. Утверждение поправочного коэффициента для субъектов ГЧП осуществляется следующим образом: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1) рассчитанный поправочный коэффициент для </w:t>
      </w:r>
      <w:proofErr w:type="gramStart"/>
      <w:r w:rsidRPr="00C21BF7">
        <w:rPr>
          <w:rFonts w:ascii="Times New Roman" w:eastAsia="Times New Roman" w:hAnsi="Times New Roman" w:cs="Times New Roman"/>
          <w:sz w:val="24"/>
          <w:szCs w:val="24"/>
          <w:lang w:eastAsia="ru-RU"/>
        </w:rPr>
        <w:t>субъекта здравоохранения, введенного в эксплуатацию в рамках реализации проекта ГЧП утверждается</w:t>
      </w:r>
      <w:proofErr w:type="gramEnd"/>
      <w:r w:rsidRPr="00C21BF7">
        <w:rPr>
          <w:rFonts w:ascii="Times New Roman" w:eastAsia="Times New Roman" w:hAnsi="Times New Roman" w:cs="Times New Roman"/>
          <w:sz w:val="24"/>
          <w:szCs w:val="24"/>
          <w:lang w:eastAsia="ru-RU"/>
        </w:rPr>
        <w:t xml:space="preserve"> в организации, определенной уполномоченным органом;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roofErr w:type="gramStart"/>
      <w:r w:rsidRPr="00C21BF7">
        <w:rPr>
          <w:rFonts w:ascii="Times New Roman" w:eastAsia="Times New Roman" w:hAnsi="Times New Roman" w:cs="Times New Roman"/>
          <w:sz w:val="24"/>
          <w:szCs w:val="24"/>
          <w:lang w:eastAsia="ru-RU"/>
        </w:rPr>
        <w:t>.";</w:t>
      </w:r>
      <w:proofErr w:type="gramEnd"/>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xml:space="preserve">      абзац второй </w:t>
      </w:r>
      <w:r w:rsidRPr="00AE577F">
        <w:rPr>
          <w:rFonts w:ascii="Times New Roman" w:eastAsia="Times New Roman" w:hAnsi="Times New Roman" w:cs="Times New Roman"/>
          <w:sz w:val="24"/>
          <w:szCs w:val="24"/>
          <w:u w:val="single"/>
          <w:lang w:eastAsia="ru-RU"/>
        </w:rPr>
        <w:t>пункта 1</w:t>
      </w:r>
      <w:r w:rsidRPr="00AE577F">
        <w:rPr>
          <w:rFonts w:ascii="Times New Roman" w:eastAsia="Times New Roman" w:hAnsi="Times New Roman" w:cs="Times New Roman"/>
          <w:sz w:val="24"/>
          <w:szCs w:val="24"/>
          <w:lang w:eastAsia="ru-RU"/>
        </w:rPr>
        <w:t xml:space="preserve"> приложения 1 изложить в следующей редакции:</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577F">
        <w:rPr>
          <w:rFonts w:ascii="Times New Roman" w:eastAsia="Times New Roman" w:hAnsi="Times New Roman" w:cs="Times New Roman"/>
          <w:sz w:val="24"/>
          <w:szCs w:val="24"/>
          <w:lang w:eastAsia="ru-RU"/>
        </w:rPr>
        <w:t>      "</w:t>
      </w:r>
      <w:proofErr w:type="spellStart"/>
      <w:r w:rsidRPr="00AE577F">
        <w:rPr>
          <w:rFonts w:ascii="Times New Roman" w:eastAsia="Times New Roman" w:hAnsi="Times New Roman" w:cs="Times New Roman"/>
          <w:sz w:val="24"/>
          <w:szCs w:val="24"/>
          <w:lang w:eastAsia="ru-RU"/>
        </w:rPr>
        <w:t>КПНгар</w:t>
      </w:r>
      <w:proofErr w:type="gramStart"/>
      <w:r w:rsidRPr="00AE577F">
        <w:rPr>
          <w:rFonts w:ascii="Times New Roman" w:eastAsia="Times New Roman" w:hAnsi="Times New Roman" w:cs="Times New Roman"/>
          <w:sz w:val="24"/>
          <w:szCs w:val="24"/>
          <w:lang w:eastAsia="ru-RU"/>
        </w:rPr>
        <w:t>.А</w:t>
      </w:r>
      <w:proofErr w:type="gramEnd"/>
      <w:r w:rsidRPr="00AE577F">
        <w:rPr>
          <w:rFonts w:ascii="Times New Roman" w:eastAsia="Times New Roman" w:hAnsi="Times New Roman" w:cs="Times New Roman"/>
          <w:sz w:val="24"/>
          <w:szCs w:val="24"/>
          <w:lang w:eastAsia="ru-RU"/>
        </w:rPr>
        <w:t>ПП</w:t>
      </w:r>
      <w:proofErr w:type="spellEnd"/>
      <w:r w:rsidRPr="00AE577F">
        <w:rPr>
          <w:rFonts w:ascii="Times New Roman" w:eastAsia="Times New Roman" w:hAnsi="Times New Roman" w:cs="Times New Roman"/>
          <w:sz w:val="24"/>
          <w:szCs w:val="24"/>
          <w:lang w:eastAsia="ru-RU"/>
        </w:rPr>
        <w:t xml:space="preserve"> = </w:t>
      </w:r>
      <w:proofErr w:type="spellStart"/>
      <w:r w:rsidRPr="00AE577F">
        <w:rPr>
          <w:rFonts w:ascii="Times New Roman" w:eastAsia="Times New Roman" w:hAnsi="Times New Roman" w:cs="Times New Roman"/>
          <w:sz w:val="24"/>
          <w:szCs w:val="24"/>
          <w:lang w:eastAsia="ru-RU"/>
        </w:rPr>
        <w:t>КПНбаз.ПМСП</w:t>
      </w:r>
      <w:proofErr w:type="spellEnd"/>
      <w:r w:rsidRPr="00AE577F">
        <w:rPr>
          <w:rFonts w:ascii="Times New Roman" w:eastAsia="Times New Roman" w:hAnsi="Times New Roman" w:cs="Times New Roman"/>
          <w:sz w:val="24"/>
          <w:szCs w:val="24"/>
          <w:lang w:eastAsia="ru-RU"/>
        </w:rPr>
        <w:t xml:space="preserve"> х ПВКПМСП+ </w:t>
      </w:r>
      <w:proofErr w:type="spellStart"/>
      <w:r w:rsidRPr="00AE577F">
        <w:rPr>
          <w:rFonts w:ascii="Times New Roman" w:eastAsia="Times New Roman" w:hAnsi="Times New Roman" w:cs="Times New Roman"/>
          <w:sz w:val="24"/>
          <w:szCs w:val="24"/>
          <w:lang w:eastAsia="ru-RU"/>
        </w:rPr>
        <w:t>КПНбаз.ПМСП</w:t>
      </w:r>
      <w:proofErr w:type="spellEnd"/>
      <w:r w:rsidRPr="00AE577F">
        <w:rPr>
          <w:rFonts w:ascii="Times New Roman" w:eastAsia="Times New Roman" w:hAnsi="Times New Roman" w:cs="Times New Roman"/>
          <w:sz w:val="24"/>
          <w:szCs w:val="24"/>
          <w:lang w:eastAsia="ru-RU"/>
        </w:rPr>
        <w:t> х (</w:t>
      </w:r>
      <w:proofErr w:type="spellStart"/>
      <w:r w:rsidRPr="00AE577F">
        <w:rPr>
          <w:rFonts w:ascii="Times New Roman" w:eastAsia="Times New Roman" w:hAnsi="Times New Roman" w:cs="Times New Roman"/>
          <w:sz w:val="24"/>
          <w:szCs w:val="24"/>
          <w:lang w:eastAsia="ru-RU"/>
        </w:rPr>
        <w:t>Кплотн.обл</w:t>
      </w:r>
      <w:proofErr w:type="spellEnd"/>
      <w:r w:rsidRPr="00AE577F">
        <w:rPr>
          <w:rFonts w:ascii="Times New Roman" w:eastAsia="Times New Roman" w:hAnsi="Times New Roman" w:cs="Times New Roman"/>
          <w:sz w:val="24"/>
          <w:szCs w:val="24"/>
          <w:lang w:eastAsia="ru-RU"/>
        </w:rPr>
        <w:t xml:space="preserve">. - 1) + </w:t>
      </w:r>
      <w:proofErr w:type="spellStart"/>
      <w:r w:rsidRPr="00AE577F">
        <w:rPr>
          <w:rFonts w:ascii="Times New Roman" w:eastAsia="Times New Roman" w:hAnsi="Times New Roman" w:cs="Times New Roman"/>
          <w:sz w:val="24"/>
          <w:szCs w:val="24"/>
          <w:lang w:eastAsia="ru-RU"/>
        </w:rPr>
        <w:t>КПНбаз.ПМСП</w:t>
      </w:r>
      <w:proofErr w:type="spellEnd"/>
      <w:r w:rsidRPr="00AE577F">
        <w:rPr>
          <w:rFonts w:ascii="Times New Roman" w:eastAsia="Times New Roman" w:hAnsi="Times New Roman" w:cs="Times New Roman"/>
          <w:sz w:val="24"/>
          <w:szCs w:val="24"/>
          <w:lang w:eastAsia="ru-RU"/>
        </w:rPr>
        <w:t> х (</w:t>
      </w:r>
      <w:proofErr w:type="spellStart"/>
      <w:r w:rsidRPr="00AE577F">
        <w:rPr>
          <w:rFonts w:ascii="Times New Roman" w:eastAsia="Times New Roman" w:hAnsi="Times New Roman" w:cs="Times New Roman"/>
          <w:sz w:val="24"/>
          <w:szCs w:val="24"/>
          <w:lang w:eastAsia="ru-RU"/>
        </w:rPr>
        <w:t>Котопит.обл</w:t>
      </w:r>
      <w:proofErr w:type="spellEnd"/>
      <w:r w:rsidRPr="00AE577F">
        <w:rPr>
          <w:rFonts w:ascii="Times New Roman" w:eastAsia="Times New Roman" w:hAnsi="Times New Roman" w:cs="Times New Roman"/>
          <w:sz w:val="24"/>
          <w:szCs w:val="24"/>
          <w:lang w:eastAsia="ru-RU"/>
        </w:rPr>
        <w:t xml:space="preserve">.- 1) + </w:t>
      </w:r>
      <w:proofErr w:type="spellStart"/>
      <w:r w:rsidRPr="00AE577F">
        <w:rPr>
          <w:rFonts w:ascii="Times New Roman" w:eastAsia="Times New Roman" w:hAnsi="Times New Roman" w:cs="Times New Roman"/>
          <w:sz w:val="24"/>
          <w:szCs w:val="24"/>
          <w:lang w:eastAsia="ru-RU"/>
        </w:rPr>
        <w:t>КПНбаз.ПМСП</w:t>
      </w:r>
      <w:proofErr w:type="spellEnd"/>
      <w:r w:rsidRPr="00AE577F">
        <w:rPr>
          <w:rFonts w:ascii="Times New Roman" w:eastAsia="Times New Roman" w:hAnsi="Times New Roman" w:cs="Times New Roman"/>
          <w:sz w:val="24"/>
          <w:szCs w:val="24"/>
          <w:lang w:eastAsia="ru-RU"/>
        </w:rPr>
        <w:t> х (</w:t>
      </w:r>
      <w:proofErr w:type="spellStart"/>
      <w:r w:rsidRPr="00AE577F">
        <w:rPr>
          <w:rFonts w:ascii="Times New Roman" w:eastAsia="Times New Roman" w:hAnsi="Times New Roman" w:cs="Times New Roman"/>
          <w:sz w:val="24"/>
          <w:szCs w:val="24"/>
          <w:lang w:eastAsia="ru-RU"/>
        </w:rPr>
        <w:t>Ксубъекта</w:t>
      </w:r>
      <w:proofErr w:type="spellEnd"/>
      <w:r w:rsidRPr="00AE577F">
        <w:rPr>
          <w:rFonts w:ascii="Times New Roman" w:eastAsia="Times New Roman" w:hAnsi="Times New Roman" w:cs="Times New Roman"/>
          <w:sz w:val="24"/>
          <w:szCs w:val="24"/>
          <w:lang w:eastAsia="ru-RU"/>
        </w:rPr>
        <w:t xml:space="preserve"> ПМСП-1) + </w:t>
      </w:r>
      <w:proofErr w:type="spellStart"/>
      <w:r w:rsidRPr="00AE577F">
        <w:rPr>
          <w:rFonts w:ascii="Times New Roman" w:eastAsia="Times New Roman" w:hAnsi="Times New Roman" w:cs="Times New Roman"/>
          <w:sz w:val="24"/>
          <w:szCs w:val="24"/>
          <w:lang w:eastAsia="ru-RU"/>
        </w:rPr>
        <w:t>Vэкол_пмсп</w:t>
      </w:r>
      <w:proofErr w:type="spellEnd"/>
      <w:r w:rsidRPr="00AE577F">
        <w:rPr>
          <w:rFonts w:ascii="Times New Roman" w:eastAsia="Times New Roman" w:hAnsi="Times New Roman" w:cs="Times New Roman"/>
          <w:sz w:val="24"/>
          <w:szCs w:val="24"/>
          <w:lang w:eastAsia="ru-RU"/>
        </w:rPr>
        <w:t xml:space="preserve">/ ЧПМСП/m + </w:t>
      </w:r>
      <w:proofErr w:type="spellStart"/>
      <w:r w:rsidRPr="00AE577F">
        <w:rPr>
          <w:rFonts w:ascii="Times New Roman" w:eastAsia="Times New Roman" w:hAnsi="Times New Roman" w:cs="Times New Roman"/>
          <w:sz w:val="24"/>
          <w:szCs w:val="24"/>
          <w:lang w:eastAsia="ru-RU"/>
        </w:rPr>
        <w:t>Vшкольн.пмсп</w:t>
      </w:r>
      <w:proofErr w:type="spellEnd"/>
      <w:r w:rsidRPr="00AE577F">
        <w:rPr>
          <w:rFonts w:ascii="Times New Roman" w:eastAsia="Times New Roman" w:hAnsi="Times New Roman" w:cs="Times New Roman"/>
          <w:sz w:val="24"/>
          <w:szCs w:val="24"/>
          <w:lang w:eastAsia="ru-RU"/>
        </w:rPr>
        <w:t xml:space="preserve">/ЧПМСП/m+ </w:t>
      </w:r>
      <w:proofErr w:type="spellStart"/>
      <w:r w:rsidRPr="00AE577F">
        <w:rPr>
          <w:rFonts w:ascii="Times New Roman" w:eastAsia="Times New Roman" w:hAnsi="Times New Roman" w:cs="Times New Roman"/>
          <w:sz w:val="24"/>
          <w:szCs w:val="24"/>
          <w:lang w:eastAsia="ru-RU"/>
        </w:rPr>
        <w:t>Vпит.пмсп</w:t>
      </w:r>
      <w:proofErr w:type="spellEnd"/>
      <w:r w:rsidRPr="00AE577F">
        <w:rPr>
          <w:rFonts w:ascii="Times New Roman" w:eastAsia="Times New Roman" w:hAnsi="Times New Roman" w:cs="Times New Roman"/>
          <w:sz w:val="24"/>
          <w:szCs w:val="24"/>
          <w:lang w:eastAsia="ru-RU"/>
        </w:rPr>
        <w:t>/ЧПМСП/m";</w:t>
      </w:r>
    </w:p>
    <w:p w:rsidR="00C21BF7" w:rsidRPr="00AE577F"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z235"/>
      <w:bookmarkEnd w:id="29"/>
      <w:r w:rsidRPr="00AE577F">
        <w:rPr>
          <w:rFonts w:ascii="Times New Roman" w:eastAsia="Times New Roman" w:hAnsi="Times New Roman" w:cs="Times New Roman"/>
          <w:sz w:val="24"/>
          <w:szCs w:val="24"/>
          <w:lang w:eastAsia="ru-RU"/>
        </w:rPr>
        <w:t xml:space="preserve">      </w:t>
      </w:r>
      <w:r w:rsidRPr="00AE577F">
        <w:rPr>
          <w:rFonts w:ascii="Times New Roman" w:eastAsia="Times New Roman" w:hAnsi="Times New Roman" w:cs="Times New Roman"/>
          <w:sz w:val="24"/>
          <w:szCs w:val="24"/>
          <w:u w:val="single"/>
          <w:lang w:eastAsia="ru-RU"/>
        </w:rPr>
        <w:t>подпункт 10)</w:t>
      </w:r>
      <w:r w:rsidRPr="00AE577F">
        <w:rPr>
          <w:rFonts w:ascii="Times New Roman" w:eastAsia="Times New Roman" w:hAnsi="Times New Roman" w:cs="Times New Roman"/>
          <w:sz w:val="24"/>
          <w:szCs w:val="24"/>
          <w:lang w:eastAsia="ru-RU"/>
        </w:rPr>
        <w:t xml:space="preserve"> пункта 1 приложения 1 изложить в следующей редакции: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"10) </w:t>
      </w:r>
      <w:proofErr w:type="spellStart"/>
      <w:r w:rsidRPr="00C21BF7">
        <w:rPr>
          <w:rFonts w:ascii="Times New Roman" w:eastAsia="Times New Roman" w:hAnsi="Times New Roman" w:cs="Times New Roman"/>
          <w:sz w:val="24"/>
          <w:szCs w:val="24"/>
          <w:lang w:eastAsia="ru-RU"/>
        </w:rPr>
        <w:t>Vпит</w:t>
      </w:r>
      <w:proofErr w:type="spellEnd"/>
      <w:r w:rsidRPr="00C21BF7">
        <w:rPr>
          <w:rFonts w:ascii="Times New Roman" w:eastAsia="Times New Roman" w:hAnsi="Times New Roman" w:cs="Times New Roman"/>
          <w:sz w:val="24"/>
          <w:szCs w:val="24"/>
          <w:lang w:eastAsia="ru-RU"/>
        </w:rPr>
        <w:t xml:space="preserve"> ПМСП – годовой объем средств, предусмотренный на оплату затрат в пределах выделенных средств из республиканского бюджета, связанных с обеспечением специализированными лечебными продуктами для больных </w:t>
      </w:r>
      <w:proofErr w:type="spellStart"/>
      <w:r w:rsidRPr="00C21BF7">
        <w:rPr>
          <w:rFonts w:ascii="Times New Roman" w:eastAsia="Times New Roman" w:hAnsi="Times New Roman" w:cs="Times New Roman"/>
          <w:sz w:val="24"/>
          <w:szCs w:val="24"/>
          <w:lang w:eastAsia="ru-RU"/>
        </w:rPr>
        <w:t>фенилкетонурией</w:t>
      </w:r>
      <w:proofErr w:type="spellEnd"/>
      <w:r w:rsidRPr="00C21BF7">
        <w:rPr>
          <w:rFonts w:ascii="Times New Roman" w:eastAsia="Times New Roman" w:hAnsi="Times New Roman" w:cs="Times New Roman"/>
          <w:sz w:val="24"/>
          <w:szCs w:val="24"/>
          <w:lang w:eastAsia="ru-RU"/>
        </w:rPr>
        <w:t xml:space="preserve"> на амбулаторном уровне в соответствии с </w:t>
      </w:r>
      <w:hyperlink r:id="rId25" w:history="1">
        <w:r w:rsidRPr="00AE577F">
          <w:rPr>
            <w:rStyle w:val="a4"/>
            <w:rFonts w:ascii="Times New Roman" w:eastAsia="Times New Roman" w:hAnsi="Times New Roman" w:cs="Times New Roman"/>
            <w:sz w:val="24"/>
            <w:szCs w:val="24"/>
            <w:lang w:eastAsia="ru-RU"/>
          </w:rPr>
          <w:t>приказом Министра здравоохранения Республики Казахстан от 29 августа 2017 года № 666</w:t>
        </w:r>
      </w:hyperlink>
      <w:r w:rsidRPr="00C21BF7">
        <w:rPr>
          <w:rFonts w:ascii="Times New Roman" w:eastAsia="Times New Roman" w:hAnsi="Times New Roman" w:cs="Times New Roman"/>
          <w:sz w:val="24"/>
          <w:szCs w:val="24"/>
          <w:lang w:eastAsia="ru-RU"/>
        </w:rPr>
        <w:t xml:space="preserve"> "Об утверждении Перечня лекарственных </w:t>
      </w:r>
      <w:r w:rsidRPr="00C21BF7">
        <w:rPr>
          <w:rFonts w:ascii="Times New Roman" w:eastAsia="Times New Roman" w:hAnsi="Times New Roman" w:cs="Times New Roman"/>
          <w:sz w:val="24"/>
          <w:szCs w:val="24"/>
          <w:lang w:eastAsia="ru-RU"/>
        </w:rPr>
        <w:lastRenderedPageBreak/>
        <w:t>средств и изделий медицинского назначения в рамках гарантированного объема бесплатной медицинской помощи, в</w:t>
      </w:r>
      <w:proofErr w:type="gramEnd"/>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том числе отдельных категорий граждан с определенными заболеваниями (состояниями) бесплатными и (или) льготными лекарственными средствами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 № 15724);";</w:t>
      </w:r>
      <w:proofErr w:type="gramEnd"/>
    </w:p>
    <w:p w:rsidR="00C21BF7" w:rsidRPr="00A616F9"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6F9">
        <w:rPr>
          <w:rFonts w:ascii="Times New Roman" w:eastAsia="Times New Roman" w:hAnsi="Times New Roman" w:cs="Times New Roman"/>
          <w:sz w:val="24"/>
          <w:szCs w:val="24"/>
          <w:lang w:eastAsia="ru-RU"/>
        </w:rPr>
        <w:t xml:space="preserve">      дополнить приложениями 4 и 5 согласно </w:t>
      </w:r>
      <w:r w:rsidRPr="00A616F9">
        <w:rPr>
          <w:rFonts w:ascii="Times New Roman" w:eastAsia="Times New Roman" w:hAnsi="Times New Roman" w:cs="Times New Roman"/>
          <w:sz w:val="24"/>
          <w:szCs w:val="24"/>
          <w:u w:val="single"/>
          <w:lang w:eastAsia="ru-RU"/>
        </w:rPr>
        <w:t>приложениям 10</w:t>
      </w:r>
      <w:r w:rsidRPr="00A616F9">
        <w:rPr>
          <w:rFonts w:ascii="Times New Roman" w:eastAsia="Times New Roman" w:hAnsi="Times New Roman" w:cs="Times New Roman"/>
          <w:sz w:val="24"/>
          <w:szCs w:val="24"/>
          <w:lang w:eastAsia="ru-RU"/>
        </w:rPr>
        <w:t xml:space="preserve"> и </w:t>
      </w:r>
      <w:r w:rsidRPr="00A616F9">
        <w:rPr>
          <w:rFonts w:ascii="Times New Roman" w:eastAsia="Times New Roman" w:hAnsi="Times New Roman" w:cs="Times New Roman"/>
          <w:sz w:val="24"/>
          <w:szCs w:val="24"/>
          <w:u w:val="single"/>
          <w:lang w:eastAsia="ru-RU"/>
        </w:rPr>
        <w:t>11</w:t>
      </w:r>
      <w:r w:rsidRPr="00A616F9">
        <w:rPr>
          <w:rFonts w:ascii="Times New Roman" w:eastAsia="Times New Roman" w:hAnsi="Times New Roman" w:cs="Times New Roman"/>
          <w:sz w:val="24"/>
          <w:szCs w:val="24"/>
          <w:lang w:eastAsia="ru-RU"/>
        </w:rPr>
        <w:t xml:space="preserve"> к настоящему приказу.</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2. Департаменту </w:t>
      </w:r>
      <w:proofErr w:type="gramStart"/>
      <w:r w:rsidRPr="00C21BF7">
        <w:rPr>
          <w:rFonts w:ascii="Times New Roman" w:eastAsia="Times New Roman" w:hAnsi="Times New Roman" w:cs="Times New Roman"/>
          <w:sz w:val="24"/>
          <w:szCs w:val="24"/>
          <w:lang w:eastAsia="ru-RU"/>
        </w:rPr>
        <w:t>координации обязательного социального медицинского страхования Министерства здравоохранения Республики</w:t>
      </w:r>
      <w:proofErr w:type="gramEnd"/>
      <w:r w:rsidRPr="00C21BF7">
        <w:rPr>
          <w:rFonts w:ascii="Times New Roman" w:eastAsia="Times New Roman" w:hAnsi="Times New Roman" w:cs="Times New Roman"/>
          <w:sz w:val="24"/>
          <w:szCs w:val="24"/>
          <w:lang w:eastAsia="ru-RU"/>
        </w:rPr>
        <w:t xml:space="preserve"> Казахстан в установленном законодательством Республики Казахстан порядке обеспечить:</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государственную регистрацию настоящего приказа в Министерстве юстиции Республики Казахстан;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3) размещение настоящего приказа на </w:t>
      </w:r>
      <w:proofErr w:type="spellStart"/>
      <w:r w:rsidRPr="00C21BF7">
        <w:rPr>
          <w:rFonts w:ascii="Times New Roman" w:eastAsia="Times New Roman" w:hAnsi="Times New Roman" w:cs="Times New Roman"/>
          <w:sz w:val="24"/>
          <w:szCs w:val="24"/>
          <w:lang w:eastAsia="ru-RU"/>
        </w:rPr>
        <w:t>интернет-ресурсе</w:t>
      </w:r>
      <w:proofErr w:type="spellEnd"/>
      <w:r w:rsidRPr="00C21BF7">
        <w:rPr>
          <w:rFonts w:ascii="Times New Roman" w:eastAsia="Times New Roman" w:hAnsi="Times New Roman" w:cs="Times New Roman"/>
          <w:sz w:val="24"/>
          <w:szCs w:val="24"/>
          <w:lang w:eastAsia="ru-RU"/>
        </w:rPr>
        <w:t xml:space="preserve"> Министерства здравоохранения Республики Казахстан после его официального опубликования;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4) в течение десяти рабочих дней после государственной регистрации настоящего приказа представление в Департамент юридический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3. Контроль за исполнением настоящего приказа возложить на </w:t>
      </w:r>
      <w:proofErr w:type="gramStart"/>
      <w:r w:rsidRPr="00C21BF7">
        <w:rPr>
          <w:rFonts w:ascii="Times New Roman" w:eastAsia="Times New Roman" w:hAnsi="Times New Roman" w:cs="Times New Roman"/>
          <w:sz w:val="24"/>
          <w:szCs w:val="24"/>
          <w:lang w:eastAsia="ru-RU"/>
        </w:rPr>
        <w:t>вице-министра</w:t>
      </w:r>
      <w:proofErr w:type="gramEnd"/>
      <w:r w:rsidRPr="00C21BF7">
        <w:rPr>
          <w:rFonts w:ascii="Times New Roman" w:eastAsia="Times New Roman" w:hAnsi="Times New Roman" w:cs="Times New Roman"/>
          <w:sz w:val="24"/>
          <w:szCs w:val="24"/>
          <w:lang w:eastAsia="ru-RU"/>
        </w:rPr>
        <w:t xml:space="preserve"> здравоохранения Республики Казахстан </w:t>
      </w:r>
      <w:proofErr w:type="spellStart"/>
      <w:r w:rsidRPr="00C21BF7">
        <w:rPr>
          <w:rFonts w:ascii="Times New Roman" w:eastAsia="Times New Roman" w:hAnsi="Times New Roman" w:cs="Times New Roman"/>
          <w:sz w:val="24"/>
          <w:szCs w:val="24"/>
          <w:lang w:eastAsia="ru-RU"/>
        </w:rPr>
        <w:t>Актаеву</w:t>
      </w:r>
      <w:proofErr w:type="spellEnd"/>
      <w:r w:rsidRPr="00C21BF7">
        <w:rPr>
          <w:rFonts w:ascii="Times New Roman" w:eastAsia="Times New Roman" w:hAnsi="Times New Roman" w:cs="Times New Roman"/>
          <w:sz w:val="24"/>
          <w:szCs w:val="24"/>
          <w:lang w:eastAsia="ru-RU"/>
        </w:rPr>
        <w:t xml:space="preserve"> Л.М.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сто сорок четвертого, сто сорок пятого, сто семьдесят девятого, сто восемьдесят второго, сто восемьдесят восьмого, сто девяностого, сто девяносто первого, сто девяносто </w:t>
      </w:r>
      <w:proofErr w:type="spellStart"/>
      <w:proofErr w:type="gramStart"/>
      <w:r w:rsidRPr="00C21BF7">
        <w:rPr>
          <w:rFonts w:ascii="Times New Roman" w:eastAsia="Times New Roman" w:hAnsi="Times New Roman" w:cs="Times New Roman"/>
          <w:sz w:val="24"/>
          <w:szCs w:val="24"/>
          <w:lang w:eastAsia="ru-RU"/>
        </w:rPr>
        <w:t>четв</w:t>
      </w:r>
      <w:proofErr w:type="gramEnd"/>
      <w:r w:rsidRPr="00C21BF7">
        <w:rPr>
          <w:rFonts w:ascii="Times New Roman" w:eastAsia="Times New Roman" w:hAnsi="Times New Roman" w:cs="Times New Roman"/>
          <w:sz w:val="24"/>
          <w:szCs w:val="24"/>
          <w:lang w:eastAsia="ru-RU"/>
        </w:rPr>
        <w:t>Ұртого</w:t>
      </w:r>
      <w:proofErr w:type="spellEnd"/>
      <w:r w:rsidRPr="00C21BF7">
        <w:rPr>
          <w:rFonts w:ascii="Times New Roman" w:eastAsia="Times New Roman" w:hAnsi="Times New Roman" w:cs="Times New Roman"/>
          <w:sz w:val="24"/>
          <w:szCs w:val="24"/>
          <w:lang w:eastAsia="ru-RU"/>
        </w:rPr>
        <w:t xml:space="preserve">, сто девяносто шестого, сто девяносто седьмого, двести тридцатого, двести тридцать </w:t>
      </w:r>
      <w:r w:rsidRPr="00A616F9">
        <w:rPr>
          <w:rFonts w:ascii="Times New Roman" w:eastAsia="Times New Roman" w:hAnsi="Times New Roman" w:cs="Times New Roman"/>
          <w:sz w:val="24"/>
          <w:szCs w:val="24"/>
          <w:lang w:eastAsia="ru-RU"/>
        </w:rPr>
        <w:t xml:space="preserve">второго </w:t>
      </w:r>
      <w:r w:rsidRPr="00A616F9">
        <w:rPr>
          <w:rFonts w:ascii="Times New Roman" w:eastAsia="Times New Roman" w:hAnsi="Times New Roman" w:cs="Times New Roman"/>
          <w:sz w:val="24"/>
          <w:szCs w:val="24"/>
          <w:u w:val="single"/>
          <w:lang w:eastAsia="ru-RU"/>
        </w:rPr>
        <w:t>пункта 1</w:t>
      </w:r>
      <w:r w:rsidRPr="00A616F9">
        <w:rPr>
          <w:rFonts w:ascii="Times New Roman" w:eastAsia="Times New Roman" w:hAnsi="Times New Roman" w:cs="Times New Roman"/>
          <w:sz w:val="24"/>
          <w:szCs w:val="24"/>
          <w:lang w:eastAsia="ru-RU"/>
        </w:rPr>
        <w:t xml:space="preserve"> настоящего приказа, которые вводятся в действие с 1 января 2019 года, </w:t>
      </w:r>
      <w:r w:rsidRPr="00C21BF7">
        <w:rPr>
          <w:rFonts w:ascii="Times New Roman" w:eastAsia="Times New Roman" w:hAnsi="Times New Roman" w:cs="Times New Roman"/>
          <w:sz w:val="24"/>
          <w:szCs w:val="24"/>
          <w:lang w:eastAsia="ru-RU"/>
        </w:rPr>
        <w:t>абзацев двадцатого и тридцать шестого пункта 1 настоящего приказа, которые вводятся в действие с 1 июля 2019 года.</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6"/>
        <w:gridCol w:w="3164"/>
      </w:tblGrid>
      <w:tr w:rsidR="00C21BF7" w:rsidRPr="00A616F9" w:rsidTr="00C21BF7">
        <w:trPr>
          <w:tblCellSpacing w:w="15" w:type="dxa"/>
        </w:trPr>
        <w:tc>
          <w:tcPr>
            <w:tcW w:w="6000" w:type="dxa"/>
            <w:vAlign w:val="center"/>
            <w:hideMark/>
          </w:tcPr>
          <w:p w:rsidR="00C21BF7" w:rsidRPr="00A616F9" w:rsidRDefault="00C21BF7" w:rsidP="00A616F9">
            <w:pPr>
              <w:spacing w:after="0" w:line="240" w:lineRule="auto"/>
              <w:rPr>
                <w:rFonts w:ascii="Times New Roman" w:eastAsia="Times New Roman" w:hAnsi="Times New Roman" w:cs="Times New Roman"/>
                <w:b/>
                <w:sz w:val="24"/>
                <w:szCs w:val="24"/>
                <w:lang w:eastAsia="ru-RU"/>
              </w:rPr>
            </w:pPr>
            <w:r w:rsidRPr="00A616F9">
              <w:rPr>
                <w:rFonts w:ascii="Times New Roman" w:eastAsia="Times New Roman" w:hAnsi="Times New Roman" w:cs="Times New Roman"/>
                <w:b/>
                <w:i/>
                <w:iCs/>
                <w:sz w:val="24"/>
                <w:szCs w:val="24"/>
                <w:lang w:eastAsia="ru-RU"/>
              </w:rPr>
              <w:t xml:space="preserve">      </w:t>
            </w:r>
            <w:bookmarkStart w:id="30" w:name="z245"/>
            <w:bookmarkEnd w:id="30"/>
            <w:r w:rsidRPr="00A616F9">
              <w:rPr>
                <w:rFonts w:ascii="Times New Roman" w:eastAsia="Times New Roman" w:hAnsi="Times New Roman" w:cs="Times New Roman"/>
                <w:b/>
                <w:i/>
                <w:iCs/>
                <w:sz w:val="24"/>
                <w:szCs w:val="24"/>
                <w:lang w:eastAsia="ru-RU"/>
              </w:rPr>
              <w:t>Министр здравоохранения</w:t>
            </w:r>
            <w:r w:rsidR="00A616F9">
              <w:rPr>
                <w:rFonts w:ascii="Times New Roman" w:eastAsia="Times New Roman" w:hAnsi="Times New Roman" w:cs="Times New Roman"/>
                <w:b/>
                <w:i/>
                <w:iCs/>
                <w:sz w:val="24"/>
                <w:szCs w:val="24"/>
                <w:lang w:eastAsia="ru-RU"/>
              </w:rPr>
              <w:t xml:space="preserve"> </w:t>
            </w:r>
            <w:r w:rsidRPr="00A616F9">
              <w:rPr>
                <w:rFonts w:ascii="Times New Roman" w:eastAsia="Times New Roman" w:hAnsi="Times New Roman" w:cs="Times New Roman"/>
                <w:b/>
                <w:i/>
                <w:iCs/>
                <w:sz w:val="24"/>
                <w:szCs w:val="24"/>
                <w:lang w:eastAsia="ru-RU"/>
              </w:rPr>
              <w:t xml:space="preserve">Республики Казахстан </w:t>
            </w:r>
          </w:p>
        </w:tc>
        <w:tc>
          <w:tcPr>
            <w:tcW w:w="3225" w:type="dxa"/>
            <w:vAlign w:val="center"/>
            <w:hideMark/>
          </w:tcPr>
          <w:p w:rsidR="00C21BF7" w:rsidRPr="00A616F9" w:rsidRDefault="00A616F9" w:rsidP="003C7E1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            </w:t>
            </w:r>
            <w:r w:rsidR="00C21BF7" w:rsidRPr="00A616F9">
              <w:rPr>
                <w:rFonts w:ascii="Times New Roman" w:eastAsia="Times New Roman" w:hAnsi="Times New Roman" w:cs="Times New Roman"/>
                <w:b/>
                <w:i/>
                <w:iCs/>
                <w:sz w:val="24"/>
                <w:szCs w:val="24"/>
                <w:lang w:eastAsia="ru-RU"/>
              </w:rPr>
              <w:t xml:space="preserve">Е. </w:t>
            </w:r>
            <w:proofErr w:type="spellStart"/>
            <w:r w:rsidR="00C21BF7" w:rsidRPr="00A616F9">
              <w:rPr>
                <w:rFonts w:ascii="Times New Roman" w:eastAsia="Times New Roman" w:hAnsi="Times New Roman" w:cs="Times New Roman"/>
                <w:b/>
                <w:i/>
                <w:iCs/>
                <w:sz w:val="24"/>
                <w:szCs w:val="24"/>
                <w:lang w:eastAsia="ru-RU"/>
              </w:rPr>
              <w:t>Биртанов</w:t>
            </w:r>
            <w:proofErr w:type="spellEnd"/>
            <w:r w:rsidR="00C21BF7" w:rsidRPr="00A616F9">
              <w:rPr>
                <w:rFonts w:ascii="Times New Roman" w:eastAsia="Times New Roman" w:hAnsi="Times New Roman" w:cs="Times New Roman"/>
                <w:b/>
                <w:sz w:val="24"/>
                <w:szCs w:val="24"/>
                <w:lang w:eastAsia="ru-RU"/>
              </w:rPr>
              <w:t xml:space="preserve"> </w:t>
            </w:r>
          </w:p>
        </w:tc>
      </w:tr>
    </w:tbl>
    <w:p w:rsidR="00C21BF7" w:rsidRPr="00C21BF7" w:rsidRDefault="00C21BF7" w:rsidP="003C7E1F">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A616F9">
            <w:pPr>
              <w:spacing w:after="0" w:line="240" w:lineRule="auto"/>
              <w:jc w:val="center"/>
              <w:rPr>
                <w:rFonts w:ascii="Times New Roman" w:eastAsia="Times New Roman" w:hAnsi="Times New Roman" w:cs="Times New Roman"/>
                <w:sz w:val="24"/>
                <w:szCs w:val="24"/>
                <w:lang w:eastAsia="ru-RU"/>
              </w:rPr>
            </w:pPr>
            <w:bookmarkStart w:id="31" w:name="z246"/>
            <w:bookmarkEnd w:id="31"/>
            <w:r w:rsidRPr="00C21BF7">
              <w:rPr>
                <w:rFonts w:ascii="Times New Roman" w:eastAsia="Times New Roman" w:hAnsi="Times New Roman" w:cs="Times New Roman"/>
                <w:sz w:val="24"/>
                <w:szCs w:val="24"/>
                <w:lang w:eastAsia="ru-RU"/>
              </w:rPr>
              <w:t>Приложение 1</w:t>
            </w:r>
            <w:r w:rsidRPr="00C21BF7">
              <w:rPr>
                <w:rFonts w:ascii="Times New Roman" w:eastAsia="Times New Roman" w:hAnsi="Times New Roman" w:cs="Times New Roman"/>
                <w:sz w:val="24"/>
                <w:szCs w:val="24"/>
                <w:lang w:eastAsia="ru-RU"/>
              </w:rPr>
              <w:br/>
              <w:t xml:space="preserve">к приказу Министра здравоохранения </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 xml:space="preserve">от 19 июля 2019 года </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w:t>
            </w:r>
          </w:p>
        </w:tc>
        <w:tc>
          <w:tcPr>
            <w:tcW w:w="3420" w:type="dxa"/>
            <w:vAlign w:val="center"/>
            <w:hideMark/>
          </w:tcPr>
          <w:p w:rsidR="00C21BF7" w:rsidRPr="00C21BF7" w:rsidRDefault="00C21BF7" w:rsidP="00A616F9">
            <w:pPr>
              <w:spacing w:after="0" w:line="240" w:lineRule="auto"/>
              <w:jc w:val="center"/>
              <w:rPr>
                <w:rFonts w:ascii="Times New Roman" w:eastAsia="Times New Roman" w:hAnsi="Times New Roman" w:cs="Times New Roman"/>
                <w:sz w:val="24"/>
                <w:szCs w:val="24"/>
                <w:lang w:eastAsia="ru-RU"/>
              </w:rPr>
            </w:pPr>
            <w:bookmarkStart w:id="32" w:name="z247"/>
            <w:bookmarkEnd w:id="32"/>
            <w:r w:rsidRPr="00C21BF7">
              <w:rPr>
                <w:rFonts w:ascii="Times New Roman" w:eastAsia="Times New Roman" w:hAnsi="Times New Roman" w:cs="Times New Roman"/>
                <w:sz w:val="24"/>
                <w:szCs w:val="24"/>
                <w:lang w:eastAsia="ru-RU"/>
              </w:rPr>
              <w:t>Приложение 1</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A616F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по прямым фактическим затратам на 1 пролеченный случай"*</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Индекс: 1-ПФЗ</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Периодичность: по мере необходимости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Круг лиц, представляющих информацию: </w:t>
      </w:r>
      <w:proofErr w:type="spellStart"/>
      <w:r w:rsidRPr="00C21BF7">
        <w:rPr>
          <w:rFonts w:ascii="Times New Roman" w:eastAsia="Times New Roman" w:hAnsi="Times New Roman" w:cs="Times New Roman"/>
          <w:sz w:val="24"/>
          <w:szCs w:val="24"/>
          <w:lang w:eastAsia="ru-RU"/>
        </w:rPr>
        <w:t>Референтные</w:t>
      </w:r>
      <w:proofErr w:type="spellEnd"/>
      <w:r w:rsidRPr="00C21BF7">
        <w:rPr>
          <w:rFonts w:ascii="Times New Roman" w:eastAsia="Times New Roman" w:hAnsi="Times New Roman" w:cs="Times New Roman"/>
          <w:sz w:val="24"/>
          <w:szCs w:val="24"/>
          <w:lang w:eastAsia="ru-RU"/>
        </w:rPr>
        <w:t xml:space="preserve"> субъекты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Куда представляется форма: Рабочий орган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1046"/>
        <w:gridCol w:w="1046"/>
        <w:gridCol w:w="685"/>
        <w:gridCol w:w="619"/>
        <w:gridCol w:w="1129"/>
        <w:gridCol w:w="650"/>
        <w:gridCol w:w="1046"/>
        <w:gridCol w:w="1050"/>
        <w:gridCol w:w="760"/>
        <w:gridCol w:w="741"/>
      </w:tblGrid>
      <w:tr w:rsidR="00C21BF7" w:rsidRPr="00C21BF7" w:rsidTr="00A616F9">
        <w:trPr>
          <w:tblCellSpacing w:w="15" w:type="dxa"/>
        </w:trPr>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сквозной</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региона</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медицинской организации</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ИИН пациента</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истории болезни</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Дата госпитализации</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Дата выписки</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отделения выписки</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места списания, где была применена медицинская услуга, использовано ЛС и/или МИ (клиническое отделение, операционный блок, ОАРИТ)</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Код основного диагноза (МКБ-10)</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Операция (МКБ-9)</w:t>
            </w:r>
          </w:p>
        </w:tc>
      </w:tr>
      <w:tr w:rsidR="00C21BF7" w:rsidRPr="00C21BF7" w:rsidTr="00A616F9">
        <w:trPr>
          <w:tblCellSpacing w:w="15" w:type="dxa"/>
        </w:trPr>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3</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4</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5</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6</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7</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8</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9</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10</w:t>
            </w:r>
          </w:p>
        </w:tc>
        <w:tc>
          <w:tcPr>
            <w:tcW w:w="0" w:type="auto"/>
            <w:vAlign w:val="center"/>
            <w:hideMark/>
          </w:tcPr>
          <w:p w:rsidR="00C21BF7" w:rsidRPr="00C21BF7" w:rsidRDefault="00C21BF7" w:rsidP="00A616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11</w:t>
            </w:r>
          </w:p>
        </w:tc>
      </w:tr>
      <w:tr w:rsidR="00C21BF7" w:rsidRPr="00C21BF7" w:rsidTr="00A616F9">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(продолжение)</w:t>
      </w:r>
    </w:p>
    <w:tbl>
      <w:tblPr>
        <w:tblW w:w="92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1"/>
        <w:gridCol w:w="913"/>
        <w:gridCol w:w="747"/>
        <w:gridCol w:w="512"/>
        <w:gridCol w:w="888"/>
        <w:gridCol w:w="554"/>
        <w:gridCol w:w="823"/>
        <w:gridCol w:w="767"/>
        <w:gridCol w:w="669"/>
        <w:gridCol w:w="747"/>
        <w:gridCol w:w="747"/>
        <w:gridCol w:w="512"/>
        <w:gridCol w:w="695"/>
      </w:tblGrid>
      <w:tr w:rsidR="00C21BF7" w:rsidRPr="00C21BF7" w:rsidTr="00311B99">
        <w:trPr>
          <w:tblCellSpacing w:w="15" w:type="dxa"/>
          <w:jc w:val="center"/>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Медицинские услуги</w:t>
            </w:r>
          </w:p>
        </w:tc>
        <w:tc>
          <w:tcPr>
            <w:tcW w:w="0" w:type="auto"/>
            <w:gridSpan w:val="12"/>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Лекарственные средства и медицинские изделия</w:t>
            </w:r>
          </w:p>
        </w:tc>
      </w:tr>
      <w:tr w:rsidR="00C21BF7" w:rsidRPr="00C21BF7" w:rsidTr="00311B99">
        <w:trPr>
          <w:tblCellSpacing w:w="15" w:type="dxa"/>
          <w:jc w:val="center"/>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по тарификатору</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Количество</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Код ЛС/МИ</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Полное наименование ЛС по МНН и МИ</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Форма выпуска ЛС/МИ</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C21BF7">
              <w:rPr>
                <w:rFonts w:ascii="Times New Roman" w:eastAsia="Times New Roman" w:hAnsi="Times New Roman" w:cs="Times New Roman"/>
                <w:sz w:val="24"/>
                <w:szCs w:val="24"/>
                <w:lang w:eastAsia="ru-RU"/>
              </w:rPr>
              <w:t>Единица измерения (для ЛС – миллиграмм, миллилитр, грамм, килограмм, для МИ – штук, сантиметр, метр, пара, набор, комплект)</w:t>
            </w:r>
            <w:proofErr w:type="gramEnd"/>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Разовая доза (количество таблеток, капсул)</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Кратность в день</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Количество дней</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Количество в упаковке</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Цена ЛС/МИ</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Сумма затрат на ЛС/МИ</w:t>
            </w:r>
          </w:p>
        </w:tc>
      </w:tr>
      <w:tr w:rsidR="00C21BF7" w:rsidRPr="00C21BF7" w:rsidTr="00311B99">
        <w:trPr>
          <w:tblCellSpacing w:w="15" w:type="dxa"/>
          <w:jc w:val="center"/>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12</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13</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17</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18</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19</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20</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21</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22</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23</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24=23/22</w:t>
            </w:r>
            <w:r w:rsidRPr="00C21BF7">
              <w:rPr>
                <w:rFonts w:ascii="Times New Roman" w:eastAsia="Times New Roman" w:hAnsi="Times New Roman" w:cs="Times New Roman"/>
                <w:sz w:val="24"/>
                <w:szCs w:val="24"/>
                <w:lang w:eastAsia="ru-RU"/>
              </w:rPr>
              <w:br/>
              <w:t>*19*20*21</w:t>
            </w: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 – заполняется согласно медицинской документаций форма № 066/у "Статистическая карта выбывшего из стационара" утвержденная </w:t>
      </w:r>
      <w:hyperlink r:id="rId26" w:anchor="z1" w:history="1">
        <w:r w:rsidRPr="00C21BF7">
          <w:rPr>
            <w:rFonts w:ascii="Times New Roman" w:eastAsia="Times New Roman" w:hAnsi="Times New Roman" w:cs="Times New Roman"/>
            <w:color w:val="0000FF"/>
            <w:sz w:val="24"/>
            <w:szCs w:val="24"/>
            <w:u w:val="single"/>
            <w:lang w:eastAsia="ru-RU"/>
          </w:rPr>
          <w:t>приказом</w:t>
        </w:r>
      </w:hyperlink>
      <w:r w:rsidRPr="00C21BF7">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документаций организаций здравоохранения" (зарегистрирован в Реестре государственных нормативных правовых актов под № 6697).</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Расшифровка аббревиатур:</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МКБ-9 – Международная статистическая классификация болезней и проблем, связанных со здоровьем 9 пересмотра;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ЛС – лекарственные средства;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ИИН – индивидуальный идентификационный номер;</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МИ – медицинские изделия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ОАРИТ – отделение анестезиологии, реанимации и интенсивной терапии;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МНН – международное непатентованное название.</w:t>
      </w:r>
    </w:p>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Руководитель субъекта здравоохранения: _______________________________________________</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 Руководитель структурного подразделения субъекта здравоохранения:</w:t>
      </w:r>
      <w:r w:rsidRPr="00C21BF7">
        <w:rPr>
          <w:rFonts w:ascii="Times New Roman" w:eastAsia="Times New Roman" w:hAnsi="Times New Roman" w:cs="Times New Roman"/>
          <w:sz w:val="24"/>
          <w:szCs w:val="24"/>
          <w:lang w:eastAsia="ru-RU"/>
        </w:rPr>
        <w:br/>
        <w:t>                              __________________________________________________</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Ответственный исполнитель: ____________________________________________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Телефон исполнителя:____________________</w:t>
      </w:r>
      <w:r w:rsidRPr="00C21BF7">
        <w:rPr>
          <w:rFonts w:ascii="Times New Roman" w:eastAsia="Times New Roman" w:hAnsi="Times New Roman" w:cs="Times New Roman"/>
          <w:sz w:val="24"/>
          <w:szCs w:val="24"/>
          <w:lang w:eastAsia="ru-RU"/>
        </w:rPr>
        <w:br/>
        <w:t>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311B99">
            <w:pPr>
              <w:spacing w:after="0" w:line="240" w:lineRule="auto"/>
              <w:jc w:val="center"/>
              <w:rPr>
                <w:rFonts w:ascii="Times New Roman" w:eastAsia="Times New Roman" w:hAnsi="Times New Roman" w:cs="Times New Roman"/>
                <w:sz w:val="24"/>
                <w:szCs w:val="24"/>
                <w:lang w:eastAsia="ru-RU"/>
              </w:rPr>
            </w:pPr>
            <w:bookmarkStart w:id="33" w:name="z267"/>
            <w:bookmarkEnd w:id="33"/>
            <w:r w:rsidRPr="00C21BF7">
              <w:rPr>
                <w:rFonts w:ascii="Times New Roman" w:eastAsia="Times New Roman" w:hAnsi="Times New Roman" w:cs="Times New Roman"/>
                <w:sz w:val="24"/>
                <w:szCs w:val="24"/>
                <w:lang w:eastAsia="ru-RU"/>
              </w:rPr>
              <w:t>Приложение 2</w:t>
            </w:r>
            <w:r w:rsidRPr="00C21BF7">
              <w:rPr>
                <w:rFonts w:ascii="Times New Roman" w:eastAsia="Times New Roman" w:hAnsi="Times New Roman" w:cs="Times New Roman"/>
                <w:sz w:val="24"/>
                <w:szCs w:val="24"/>
                <w:lang w:eastAsia="ru-RU"/>
              </w:rPr>
              <w:br/>
              <w:t>к приказу Министра здравоохранения</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 xml:space="preserve">от 19 июля 2019 года </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311B99">
            <w:pPr>
              <w:spacing w:after="0" w:line="240" w:lineRule="auto"/>
              <w:jc w:val="center"/>
              <w:rPr>
                <w:rFonts w:ascii="Times New Roman" w:eastAsia="Times New Roman" w:hAnsi="Times New Roman" w:cs="Times New Roman"/>
                <w:sz w:val="24"/>
                <w:szCs w:val="24"/>
                <w:lang w:eastAsia="ru-RU"/>
              </w:rPr>
            </w:pPr>
            <w:bookmarkStart w:id="34" w:name="z268"/>
            <w:bookmarkEnd w:id="34"/>
            <w:r w:rsidRPr="00C21BF7">
              <w:rPr>
                <w:rFonts w:ascii="Times New Roman" w:eastAsia="Times New Roman" w:hAnsi="Times New Roman" w:cs="Times New Roman"/>
                <w:sz w:val="24"/>
                <w:szCs w:val="24"/>
                <w:lang w:eastAsia="ru-RU"/>
              </w:rPr>
              <w:t>Приложение 10</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311B9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расходах, не связанных с персоналом"*</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Индекс: 4-РНСП</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Периодичность: по мере необходимости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Круг лиц представляющих информацию: </w:t>
      </w:r>
      <w:proofErr w:type="spellStart"/>
      <w:r w:rsidRPr="00C21BF7">
        <w:rPr>
          <w:rFonts w:ascii="Times New Roman" w:eastAsia="Times New Roman" w:hAnsi="Times New Roman" w:cs="Times New Roman"/>
          <w:sz w:val="24"/>
          <w:szCs w:val="24"/>
          <w:lang w:eastAsia="ru-RU"/>
        </w:rPr>
        <w:t>Референтные</w:t>
      </w:r>
      <w:proofErr w:type="spellEnd"/>
      <w:r w:rsidRPr="00C21BF7">
        <w:rPr>
          <w:rFonts w:ascii="Times New Roman" w:eastAsia="Times New Roman" w:hAnsi="Times New Roman" w:cs="Times New Roman"/>
          <w:sz w:val="24"/>
          <w:szCs w:val="24"/>
          <w:lang w:eastAsia="ru-RU"/>
        </w:rPr>
        <w:t xml:space="preserve"> субъекты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Куда представляется форма: Рабочий орган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6479"/>
        <w:gridCol w:w="1492"/>
      </w:tblGrid>
      <w:tr w:rsidR="00C21BF7" w:rsidRPr="00C21BF7" w:rsidTr="00311B99">
        <w:trPr>
          <w:tblCellSpacing w:w="15" w:type="dxa"/>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Специфика</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статьи расходов</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Всего затрат, тенге**</w:t>
            </w: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142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прочих запасов: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коммунальных услуг: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услуг связи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аренды за помещение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155</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услуг в рамках государственного социального заказа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156</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консалтинговых услуг и исследований</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прочих услуг и работ: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Затраты Фонда всеобщего обязательного среднего образования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обучения стипендиатов за рубежом</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165</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166</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Целевой вклад</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167</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Особые затраты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Прочие текущие затраты: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311B99">
        <w:trPr>
          <w:tblCellSpacing w:w="15" w:type="dxa"/>
        </w:trPr>
        <w:tc>
          <w:tcPr>
            <w:tcW w:w="0" w:type="auto"/>
            <w:gridSpan w:val="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Итого</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 согласно данным бухгалтерского учета и финансовой отчетности субъекта здравоохранения за исследуемый период;</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 Капитальные затраты и износ основных средств (амортизация) не учитываются.</w:t>
      </w:r>
    </w:p>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Руководитель субъекта</w:t>
      </w:r>
      <w:r w:rsidRPr="00C21BF7">
        <w:rPr>
          <w:rFonts w:ascii="Times New Roman" w:eastAsia="Times New Roman" w:hAnsi="Times New Roman" w:cs="Times New Roman"/>
          <w:sz w:val="24"/>
          <w:szCs w:val="24"/>
          <w:lang w:eastAsia="ru-RU"/>
        </w:rPr>
        <w:br/>
        <w:t xml:space="preserve">здравоохранения: ____________________________________________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Руководитель структурного подразделения</w:t>
      </w:r>
      <w:r w:rsidRPr="00C21BF7">
        <w:rPr>
          <w:rFonts w:ascii="Times New Roman" w:eastAsia="Times New Roman" w:hAnsi="Times New Roman" w:cs="Times New Roman"/>
          <w:sz w:val="24"/>
          <w:szCs w:val="24"/>
          <w:lang w:eastAsia="ru-RU"/>
        </w:rPr>
        <w:br/>
        <w:t xml:space="preserve">субъекта здравоохранения:_________________________________________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Ответственный исполнитель: 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Телефон исполнителя: ____________________ </w:t>
      </w:r>
      <w:r w:rsidRPr="00C21BF7">
        <w:rPr>
          <w:rFonts w:ascii="Times New Roman" w:eastAsia="Times New Roman" w:hAnsi="Times New Roman" w:cs="Times New Roman"/>
          <w:sz w:val="24"/>
          <w:szCs w:val="24"/>
          <w:lang w:eastAsia="ru-RU"/>
        </w:rPr>
        <w:br/>
        <w:t>Электронный адрес исполнителя: 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Пояснение по заполнению формы "Информация о расходах, не связанных с </w:t>
      </w:r>
      <w:r w:rsidRPr="00311B99">
        <w:rPr>
          <w:rFonts w:ascii="Times New Roman" w:eastAsia="Times New Roman" w:hAnsi="Times New Roman" w:cs="Times New Roman"/>
          <w:sz w:val="24"/>
          <w:szCs w:val="24"/>
          <w:lang w:eastAsia="ru-RU"/>
        </w:rPr>
        <w:t xml:space="preserve">персоналом" приведены в </w:t>
      </w:r>
      <w:r w:rsidRPr="00311B99">
        <w:rPr>
          <w:rFonts w:ascii="Times New Roman" w:eastAsia="Times New Roman" w:hAnsi="Times New Roman" w:cs="Times New Roman"/>
          <w:sz w:val="24"/>
          <w:szCs w:val="24"/>
          <w:u w:val="single"/>
          <w:lang w:eastAsia="ru-RU"/>
        </w:rPr>
        <w:t>пункте 17</w:t>
      </w:r>
      <w:r w:rsidRPr="00311B99">
        <w:rPr>
          <w:rFonts w:ascii="Times New Roman" w:eastAsia="Times New Roman" w:hAnsi="Times New Roman" w:cs="Times New Roman"/>
          <w:sz w:val="24"/>
          <w:szCs w:val="24"/>
          <w:lang w:eastAsia="ru-RU"/>
        </w:rPr>
        <w:t xml:space="preserve"> настоящих Правил формирования тарифов на </w:t>
      </w:r>
      <w:r w:rsidRPr="00C21BF7">
        <w:rPr>
          <w:rFonts w:ascii="Times New Roman" w:eastAsia="Times New Roman" w:hAnsi="Times New Roman" w:cs="Times New Roman"/>
          <w:sz w:val="24"/>
          <w:szCs w:val="24"/>
          <w:lang w:eastAsia="ru-RU"/>
        </w:rPr>
        <w:lastRenderedPageBreak/>
        <w:t>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311B99">
            <w:pPr>
              <w:spacing w:after="0" w:line="240" w:lineRule="auto"/>
              <w:jc w:val="center"/>
              <w:rPr>
                <w:rFonts w:ascii="Times New Roman" w:eastAsia="Times New Roman" w:hAnsi="Times New Roman" w:cs="Times New Roman"/>
                <w:sz w:val="24"/>
                <w:szCs w:val="24"/>
                <w:lang w:eastAsia="ru-RU"/>
              </w:rPr>
            </w:pPr>
            <w:bookmarkStart w:id="35" w:name="z280"/>
            <w:bookmarkEnd w:id="35"/>
            <w:r w:rsidRPr="00C21BF7">
              <w:rPr>
                <w:rFonts w:ascii="Times New Roman" w:eastAsia="Times New Roman" w:hAnsi="Times New Roman" w:cs="Times New Roman"/>
                <w:sz w:val="24"/>
                <w:szCs w:val="24"/>
                <w:lang w:eastAsia="ru-RU"/>
              </w:rPr>
              <w:t>Приложение 3</w:t>
            </w:r>
            <w:r w:rsidRPr="00C21BF7">
              <w:rPr>
                <w:rFonts w:ascii="Times New Roman" w:eastAsia="Times New Roman" w:hAnsi="Times New Roman" w:cs="Times New Roman"/>
                <w:sz w:val="24"/>
                <w:szCs w:val="24"/>
                <w:lang w:eastAsia="ru-RU"/>
              </w:rPr>
              <w:br/>
              <w:t xml:space="preserve">к приказу Министра здравоохранения </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 xml:space="preserve">от 19 июля 2019 года </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311B99">
            <w:pPr>
              <w:spacing w:after="0" w:line="240" w:lineRule="auto"/>
              <w:jc w:val="center"/>
              <w:rPr>
                <w:rFonts w:ascii="Times New Roman" w:eastAsia="Times New Roman" w:hAnsi="Times New Roman" w:cs="Times New Roman"/>
                <w:sz w:val="24"/>
                <w:szCs w:val="24"/>
                <w:lang w:eastAsia="ru-RU"/>
              </w:rPr>
            </w:pPr>
            <w:bookmarkStart w:id="36" w:name="z281"/>
            <w:bookmarkEnd w:id="36"/>
            <w:r w:rsidRPr="00C21BF7">
              <w:rPr>
                <w:rFonts w:ascii="Times New Roman" w:eastAsia="Times New Roman" w:hAnsi="Times New Roman" w:cs="Times New Roman"/>
                <w:sz w:val="24"/>
                <w:szCs w:val="24"/>
                <w:lang w:eastAsia="ru-RU"/>
              </w:rPr>
              <w:t>Приложение 12</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311B9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Калькуляция стоимости медицинских услуг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Наименование организации: 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Регион: 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8"/>
        <w:gridCol w:w="972"/>
        <w:gridCol w:w="1195"/>
        <w:gridCol w:w="1827"/>
        <w:gridCol w:w="659"/>
        <w:gridCol w:w="792"/>
        <w:gridCol w:w="796"/>
        <w:gridCol w:w="795"/>
        <w:gridCol w:w="557"/>
        <w:gridCol w:w="422"/>
        <w:gridCol w:w="542"/>
      </w:tblGrid>
      <w:tr w:rsidR="00C21BF7" w:rsidRPr="00C21BF7" w:rsidTr="00311B99">
        <w:trPr>
          <w:tblCellSpacing w:w="15" w:type="dxa"/>
        </w:trPr>
        <w:tc>
          <w:tcPr>
            <w:tcW w:w="0" w:type="auto"/>
            <w:vMerge w:val="restart"/>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Код медицинской услуги</w:t>
            </w:r>
            <w:proofErr w:type="gramStart"/>
            <w:r w:rsidRPr="00C21BF7">
              <w:rPr>
                <w:rFonts w:ascii="Times New Roman" w:eastAsia="Times New Roman" w:hAnsi="Times New Roman" w:cs="Times New Roman"/>
                <w:sz w:val="24"/>
                <w:szCs w:val="24"/>
                <w:lang w:eastAsia="ru-RU"/>
              </w:rPr>
              <w:t>1</w:t>
            </w:r>
            <w:proofErr w:type="gramEnd"/>
          </w:p>
        </w:tc>
        <w:tc>
          <w:tcPr>
            <w:tcW w:w="0" w:type="auto"/>
            <w:vMerge w:val="restart"/>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медицинской услуги</w:t>
            </w:r>
            <w:proofErr w:type="gramStart"/>
            <w:r w:rsidRPr="00C21BF7">
              <w:rPr>
                <w:rFonts w:ascii="Times New Roman" w:eastAsia="Times New Roman" w:hAnsi="Times New Roman" w:cs="Times New Roman"/>
                <w:sz w:val="24"/>
                <w:szCs w:val="24"/>
                <w:lang w:eastAsia="ru-RU"/>
              </w:rPr>
              <w:t>1</w:t>
            </w:r>
            <w:proofErr w:type="gramEnd"/>
          </w:p>
        </w:tc>
        <w:tc>
          <w:tcPr>
            <w:tcW w:w="0" w:type="auto"/>
            <w:gridSpan w:val="9"/>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Лекарственные средства и медицинские изделия</w:t>
            </w:r>
          </w:p>
        </w:tc>
      </w:tr>
      <w:tr w:rsidR="00C21BF7" w:rsidRPr="00C21BF7" w:rsidTr="00311B99">
        <w:trPr>
          <w:tblCellSpacing w:w="15" w:type="dxa"/>
        </w:trPr>
        <w:tc>
          <w:tcPr>
            <w:tcW w:w="0" w:type="auto"/>
            <w:vMerge/>
            <w:vAlign w:val="center"/>
            <w:hideMark/>
          </w:tcPr>
          <w:p w:rsidR="00C21BF7" w:rsidRPr="00C21BF7" w:rsidRDefault="00C21BF7" w:rsidP="00311B99">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C21BF7" w:rsidRPr="00C21BF7" w:rsidRDefault="00C21BF7" w:rsidP="00311B9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Полное наименование согласно государственному реестру (при наличии)</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Производитель (отечественный/импортный)</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Форма выпуска</w:t>
            </w:r>
            <w:proofErr w:type="gramStart"/>
            <w:r w:rsidRPr="00C21BF7">
              <w:rPr>
                <w:rFonts w:ascii="Times New Roman" w:eastAsia="Times New Roman" w:hAnsi="Times New Roman" w:cs="Times New Roman"/>
                <w:sz w:val="24"/>
                <w:szCs w:val="24"/>
                <w:lang w:eastAsia="ru-RU"/>
              </w:rPr>
              <w:t>2</w:t>
            </w:r>
            <w:proofErr w:type="gramEnd"/>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Единица измерения</w:t>
            </w:r>
            <w:proofErr w:type="gramStart"/>
            <w:r w:rsidRPr="00C21BF7">
              <w:rPr>
                <w:rFonts w:ascii="Times New Roman" w:eastAsia="Times New Roman" w:hAnsi="Times New Roman" w:cs="Times New Roman"/>
                <w:sz w:val="24"/>
                <w:szCs w:val="24"/>
                <w:lang w:eastAsia="ru-RU"/>
              </w:rPr>
              <w:t>2</w:t>
            </w:r>
            <w:proofErr w:type="gramEnd"/>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Дозировка</w:t>
            </w:r>
            <w:proofErr w:type="gramStart"/>
            <w:r w:rsidRPr="00C21BF7">
              <w:rPr>
                <w:rFonts w:ascii="Times New Roman" w:eastAsia="Times New Roman" w:hAnsi="Times New Roman" w:cs="Times New Roman"/>
                <w:sz w:val="24"/>
                <w:szCs w:val="24"/>
                <w:lang w:eastAsia="ru-RU"/>
              </w:rPr>
              <w:t>2</w:t>
            </w:r>
            <w:proofErr w:type="gramEnd"/>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Количество в упаковке</w:t>
            </w:r>
            <w:proofErr w:type="gramStart"/>
            <w:r w:rsidRPr="00C21BF7">
              <w:rPr>
                <w:rFonts w:ascii="Times New Roman" w:eastAsia="Times New Roman" w:hAnsi="Times New Roman" w:cs="Times New Roman"/>
                <w:sz w:val="24"/>
                <w:szCs w:val="24"/>
                <w:lang w:eastAsia="ru-RU"/>
              </w:rPr>
              <w:t>2</w:t>
            </w:r>
            <w:proofErr w:type="gramEnd"/>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Норма расхода</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Цена, тенге</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Сумма, тенге3</w:t>
            </w:r>
          </w:p>
        </w:tc>
      </w:tr>
      <w:tr w:rsidR="00C21BF7" w:rsidRPr="00C21BF7" w:rsidTr="00311B99">
        <w:trPr>
          <w:tblCellSpacing w:w="15" w:type="dxa"/>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3</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4</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5</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6</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7</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8</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9</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10</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11</w:t>
            </w:r>
          </w:p>
        </w:tc>
      </w:tr>
      <w:tr w:rsidR="00C21BF7" w:rsidRPr="00C21BF7" w:rsidTr="00311B99">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(продолжение)</w:t>
      </w:r>
    </w:p>
    <w:tbl>
      <w:tblPr>
        <w:tblW w:w="92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5"/>
        <w:gridCol w:w="1192"/>
        <w:gridCol w:w="1110"/>
        <w:gridCol w:w="1234"/>
        <w:gridCol w:w="1217"/>
        <w:gridCol w:w="900"/>
        <w:gridCol w:w="1101"/>
        <w:gridCol w:w="1316"/>
      </w:tblGrid>
      <w:tr w:rsidR="00C21BF7" w:rsidRPr="00C21BF7" w:rsidTr="00311B99">
        <w:trPr>
          <w:tblCellSpacing w:w="15" w:type="dxa"/>
          <w:jc w:val="center"/>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Должность медицинского персонала</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Время, затраченное на проведение услуги, минут</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Расчет заработной платы, тенге</w:t>
            </w:r>
            <w:proofErr w:type="gramStart"/>
            <w:r w:rsidRPr="00C21BF7">
              <w:rPr>
                <w:rFonts w:ascii="Times New Roman" w:eastAsia="Times New Roman" w:hAnsi="Times New Roman" w:cs="Times New Roman"/>
                <w:sz w:val="24"/>
                <w:szCs w:val="24"/>
                <w:lang w:eastAsia="ru-RU"/>
              </w:rPr>
              <w:t>4</w:t>
            </w:r>
            <w:proofErr w:type="gramEnd"/>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Социальный налог, тенге</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Социальные отчисления, тенге</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Прямые расходы, тенге5</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Накладные расходы, тенге</w:t>
            </w:r>
            <w:proofErr w:type="gramStart"/>
            <w:r w:rsidRPr="00C21BF7">
              <w:rPr>
                <w:rFonts w:ascii="Times New Roman" w:eastAsia="Times New Roman" w:hAnsi="Times New Roman" w:cs="Times New Roman"/>
                <w:sz w:val="24"/>
                <w:szCs w:val="24"/>
                <w:lang w:eastAsia="ru-RU"/>
              </w:rPr>
              <w:t>6</w:t>
            </w:r>
            <w:proofErr w:type="gramEnd"/>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Стоимость медицинской услуги, тенге</w:t>
            </w:r>
            <w:proofErr w:type="gramStart"/>
            <w:r w:rsidRPr="00C21BF7">
              <w:rPr>
                <w:rFonts w:ascii="Times New Roman" w:eastAsia="Times New Roman" w:hAnsi="Times New Roman" w:cs="Times New Roman"/>
                <w:sz w:val="24"/>
                <w:szCs w:val="24"/>
                <w:lang w:eastAsia="ru-RU"/>
              </w:rPr>
              <w:t>7</w:t>
            </w:r>
            <w:proofErr w:type="gramEnd"/>
          </w:p>
        </w:tc>
      </w:tr>
      <w:tr w:rsidR="00C21BF7" w:rsidRPr="00C21BF7" w:rsidTr="00311B99">
        <w:trPr>
          <w:tblCellSpacing w:w="15" w:type="dxa"/>
          <w:jc w:val="center"/>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Месячный фонд заработной </w:t>
            </w:r>
            <w:r w:rsidRPr="00C21BF7">
              <w:rPr>
                <w:rFonts w:ascii="Times New Roman" w:eastAsia="Times New Roman" w:hAnsi="Times New Roman" w:cs="Times New Roman"/>
                <w:sz w:val="24"/>
                <w:szCs w:val="24"/>
                <w:lang w:eastAsia="ru-RU"/>
              </w:rPr>
              <w:lastRenderedPageBreak/>
              <w:t>платы</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xml:space="preserve">Заработная плата на единицу </w:t>
            </w:r>
            <w:r w:rsidRPr="00C21BF7">
              <w:rPr>
                <w:rFonts w:ascii="Times New Roman" w:eastAsia="Times New Roman" w:hAnsi="Times New Roman" w:cs="Times New Roman"/>
                <w:sz w:val="24"/>
                <w:szCs w:val="24"/>
                <w:lang w:eastAsia="ru-RU"/>
              </w:rPr>
              <w:lastRenderedPageBreak/>
              <w:t>времени, мин</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xml:space="preserve">Заработная плата на </w:t>
            </w:r>
            <w:r w:rsidRPr="00C21BF7">
              <w:rPr>
                <w:rFonts w:ascii="Times New Roman" w:eastAsia="Times New Roman" w:hAnsi="Times New Roman" w:cs="Times New Roman"/>
                <w:sz w:val="24"/>
                <w:szCs w:val="24"/>
                <w:lang w:eastAsia="ru-RU"/>
              </w:rPr>
              <w:lastRenderedPageBreak/>
              <w:t>единицу услуги</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Абсолютная сумма</w:t>
            </w:r>
          </w:p>
        </w:tc>
        <w:tc>
          <w:tcPr>
            <w:tcW w:w="0" w:type="auto"/>
            <w:vAlign w:val="center"/>
            <w:hideMark/>
          </w:tcPr>
          <w:p w:rsidR="00C21BF7" w:rsidRPr="00C21BF7" w:rsidRDefault="00C21BF7" w:rsidP="00311B99">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21BF7" w:rsidRPr="00C21BF7" w:rsidRDefault="00C21BF7" w:rsidP="00311B99">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C21BF7" w:rsidRPr="00C21BF7" w:rsidRDefault="00C21BF7" w:rsidP="00311B99">
            <w:pPr>
              <w:spacing w:after="0" w:line="240" w:lineRule="auto"/>
              <w:jc w:val="center"/>
              <w:rPr>
                <w:rFonts w:ascii="Times New Roman" w:eastAsia="Times New Roman" w:hAnsi="Times New Roman" w:cs="Times New Roman"/>
                <w:sz w:val="20"/>
                <w:szCs w:val="20"/>
                <w:lang w:eastAsia="ru-RU"/>
              </w:rPr>
            </w:pPr>
          </w:p>
        </w:tc>
      </w:tr>
    </w:tbl>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0"/>
        <w:gridCol w:w="836"/>
        <w:gridCol w:w="836"/>
        <w:gridCol w:w="836"/>
        <w:gridCol w:w="836"/>
        <w:gridCol w:w="836"/>
        <w:gridCol w:w="836"/>
        <w:gridCol w:w="836"/>
        <w:gridCol w:w="836"/>
        <w:gridCol w:w="836"/>
        <w:gridCol w:w="851"/>
      </w:tblGrid>
      <w:tr w:rsidR="00C21BF7" w:rsidRPr="00C21BF7" w:rsidTr="00311B99">
        <w:trPr>
          <w:tblCellSpacing w:w="15" w:type="dxa"/>
        </w:trPr>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12</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13</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17</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18</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19</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20</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21</w:t>
            </w:r>
          </w:p>
        </w:tc>
        <w:tc>
          <w:tcPr>
            <w:tcW w:w="0" w:type="auto"/>
            <w:vAlign w:val="center"/>
            <w:hideMark/>
          </w:tcPr>
          <w:p w:rsidR="00C21BF7" w:rsidRPr="00C21BF7" w:rsidRDefault="00C21BF7" w:rsidP="00311B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22</w:t>
            </w:r>
          </w:p>
        </w:tc>
      </w:tr>
      <w:tr w:rsidR="00C21BF7" w:rsidRPr="00C21BF7" w:rsidTr="00311B99">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 Код и наименование услуги соответствуют действующему тарификатору медицинских услуг;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 Пример по графам 5-8:</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гр.5 – форма выпуска: таблетка, ампула, флакон, порошок;</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гр.6 – единица измерения: для лекарственных средств миллиграмм, миллилитр, грамм, для медицинских изделий пара, штук, сантиметр, метр;</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гр.7 – дозировка: в цифрах;</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гр.8 – количество в упаковке: штук.</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 – Сумма по расходным материалам (графа 11) образуется путем деления графы 10 на графу 8 и умножением на графу 9;</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4 – Заработная плата на единицу услуги графа 16 формируется путем умножения графы 15 на графу 13, в свою очередь графа 15 формируется путем деления графы 14 на баланс рабочего времени в месяц в часах и на 60 минут. Месячный фонд заработной платы устанавливается в соответствии с </w:t>
      </w:r>
      <w:hyperlink r:id="rId27" w:anchor="z1" w:history="1">
        <w:r w:rsidRPr="00C21BF7">
          <w:rPr>
            <w:rFonts w:ascii="Times New Roman" w:eastAsia="Times New Roman" w:hAnsi="Times New Roman" w:cs="Times New Roman"/>
            <w:color w:val="0000FF"/>
            <w:sz w:val="24"/>
            <w:szCs w:val="24"/>
            <w:u w:val="single"/>
            <w:lang w:eastAsia="ru-RU"/>
          </w:rPr>
          <w:t>постановлением</w:t>
        </w:r>
      </w:hyperlink>
      <w:r w:rsidRPr="00C21BF7">
        <w:rPr>
          <w:rFonts w:ascii="Times New Roman" w:eastAsia="Times New Roman" w:hAnsi="Times New Roman" w:cs="Times New Roman"/>
          <w:sz w:val="24"/>
          <w:szCs w:val="24"/>
          <w:lang w:eastAsia="ru-RU"/>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5 – Прямые расходы формируются путем сложения граф: 11, 16, 17 и 18;</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6 – Накладные расходы графа 21 в тенге определяется путем сложения граф 16, 17 и 18 и умножения на графу 20;</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7 – Сумма граф 19 и 21 образует стоимость медицинской услуги графа 22.</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roofErr w:type="gramEnd"/>
    </w:p>
    <w:p w:rsidR="00C21BF7" w:rsidRPr="00060254"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xml:space="preserve">Лекарственные средства и медицинские изделия по предельным ценам согласно </w:t>
      </w:r>
      <w:r w:rsidRPr="00060254">
        <w:rPr>
          <w:rFonts w:ascii="Times New Roman" w:eastAsia="Times New Roman" w:hAnsi="Times New Roman" w:cs="Times New Roman"/>
          <w:sz w:val="24"/>
          <w:szCs w:val="24"/>
          <w:u w:val="single"/>
          <w:lang w:eastAsia="ru-RU"/>
        </w:rPr>
        <w:t>подпункту 20)</w:t>
      </w:r>
      <w:r w:rsidRPr="00060254">
        <w:rPr>
          <w:rFonts w:ascii="Times New Roman" w:eastAsia="Times New Roman" w:hAnsi="Times New Roman" w:cs="Times New Roman"/>
          <w:sz w:val="24"/>
          <w:szCs w:val="24"/>
          <w:lang w:eastAsia="ru-RU"/>
        </w:rPr>
        <w:t xml:space="preserve"> пункта 1 статьи 7 Кодекса за исследуемый период.</w:t>
      </w:r>
      <w:proofErr w:type="gramEnd"/>
    </w:p>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Руководитель субъекта здравоохранения: _________________________________</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      Руководитель структурного подразделения </w:t>
      </w:r>
      <w:r w:rsidRPr="00C21BF7">
        <w:rPr>
          <w:rFonts w:ascii="Times New Roman" w:eastAsia="Times New Roman" w:hAnsi="Times New Roman" w:cs="Times New Roman"/>
          <w:sz w:val="24"/>
          <w:szCs w:val="24"/>
          <w:lang w:eastAsia="ru-RU"/>
        </w:rPr>
        <w:br/>
        <w:t xml:space="preserve">субъекта здравоохранения: __________________________________________________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r>
      <w:r w:rsidRPr="00C21BF7">
        <w:rPr>
          <w:rFonts w:ascii="Times New Roman" w:eastAsia="Times New Roman" w:hAnsi="Times New Roman" w:cs="Times New Roman"/>
          <w:sz w:val="24"/>
          <w:szCs w:val="24"/>
          <w:lang w:eastAsia="ru-RU"/>
        </w:rPr>
        <w:lastRenderedPageBreak/>
        <w:t xml:space="preserve">      Ответственный исполнитель: ________________________________________________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Телефон исполнителя: ____________________ </w:t>
      </w:r>
      <w:r w:rsidRPr="00C21BF7">
        <w:rPr>
          <w:rFonts w:ascii="Times New Roman" w:eastAsia="Times New Roman" w:hAnsi="Times New Roman" w:cs="Times New Roman"/>
          <w:sz w:val="24"/>
          <w:szCs w:val="24"/>
          <w:lang w:eastAsia="ru-RU"/>
        </w:rPr>
        <w:br/>
        <w:t>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37" w:name="z301"/>
            <w:bookmarkEnd w:id="37"/>
            <w:r w:rsidRPr="00C21BF7">
              <w:rPr>
                <w:rFonts w:ascii="Times New Roman" w:eastAsia="Times New Roman" w:hAnsi="Times New Roman" w:cs="Times New Roman"/>
                <w:sz w:val="24"/>
                <w:szCs w:val="24"/>
                <w:lang w:eastAsia="ru-RU"/>
              </w:rPr>
              <w:t>Приложение 4</w:t>
            </w:r>
            <w:r w:rsidRPr="00C21BF7">
              <w:rPr>
                <w:rFonts w:ascii="Times New Roman" w:eastAsia="Times New Roman" w:hAnsi="Times New Roman" w:cs="Times New Roman"/>
                <w:sz w:val="24"/>
                <w:szCs w:val="24"/>
                <w:lang w:eastAsia="ru-RU"/>
              </w:rPr>
              <w:br/>
              <w:t xml:space="preserve">к приказу Министра здравоохранения </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 xml:space="preserve">от 19 июля 2019 года </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38" w:name="z302"/>
            <w:bookmarkEnd w:id="38"/>
            <w:r w:rsidRPr="00C21BF7">
              <w:rPr>
                <w:rFonts w:ascii="Times New Roman" w:eastAsia="Times New Roman" w:hAnsi="Times New Roman" w:cs="Times New Roman"/>
                <w:sz w:val="24"/>
                <w:szCs w:val="24"/>
                <w:lang w:eastAsia="ru-RU"/>
              </w:rPr>
              <w:t>Приложение 13</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 xml:space="preserve">Форма, предназначенная для сбора административных данных "Структура расходов субъекта здравоохранения для расчета накладных расходов"* </w:t>
      </w:r>
      <w:r w:rsidRPr="00C21BF7">
        <w:rPr>
          <w:rFonts w:ascii="Times New Roman" w:eastAsia="Times New Roman" w:hAnsi="Times New Roman" w:cs="Times New Roman"/>
          <w:b/>
          <w:bCs/>
          <w:sz w:val="27"/>
          <w:szCs w:val="27"/>
          <w:lang w:eastAsia="ru-RU"/>
        </w:rPr>
        <w:br/>
        <w:t>________________________________________</w:t>
      </w:r>
      <w:r w:rsidRPr="00C21BF7">
        <w:rPr>
          <w:rFonts w:ascii="Times New Roman" w:eastAsia="Times New Roman" w:hAnsi="Times New Roman" w:cs="Times New Roman"/>
          <w:b/>
          <w:bCs/>
          <w:sz w:val="27"/>
          <w:szCs w:val="27"/>
          <w:lang w:eastAsia="ru-RU"/>
        </w:rPr>
        <w:br/>
        <w:t>наименование организации, регион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Индекс: 5-РНР</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Периодичность: по мере необходимости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Круг лиц представляющих информацию: </w:t>
      </w:r>
      <w:proofErr w:type="spellStart"/>
      <w:r w:rsidRPr="00C21BF7">
        <w:rPr>
          <w:rFonts w:ascii="Times New Roman" w:eastAsia="Times New Roman" w:hAnsi="Times New Roman" w:cs="Times New Roman"/>
          <w:sz w:val="24"/>
          <w:szCs w:val="24"/>
          <w:lang w:eastAsia="ru-RU"/>
        </w:rPr>
        <w:t>Референтные</w:t>
      </w:r>
      <w:proofErr w:type="spellEnd"/>
      <w:r w:rsidRPr="00C21BF7">
        <w:rPr>
          <w:rFonts w:ascii="Times New Roman" w:eastAsia="Times New Roman" w:hAnsi="Times New Roman" w:cs="Times New Roman"/>
          <w:sz w:val="24"/>
          <w:szCs w:val="24"/>
          <w:lang w:eastAsia="ru-RU"/>
        </w:rPr>
        <w:t xml:space="preserve"> субъекты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Куда представляется форма: Рабочий орган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2762"/>
        <w:gridCol w:w="2295"/>
        <w:gridCol w:w="2294"/>
        <w:gridCol w:w="1419"/>
      </w:tblGrid>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Статьи расходов</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Сумма по договорам субподряда и с управлением здравоохранения, возмещаемые по тарификатору медицинских услуг (план на предыдущий год), тыс. тенге</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Сумма по договорам субподряда и с управлением здравоохранения, возмещаемые по тарификатору медицинских услуг (факт за предыдущий год), тыс. тенге</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Отклонение, тыс. тенге</w:t>
            </w:r>
          </w:p>
        </w:tc>
      </w:tr>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3</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4</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5=3-4</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II</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РАСХОДЫ, всего:</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110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Заработная плата </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120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Взносы работодателей</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Приобретение запасов, всего </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электроэнергия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отопление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услуг связи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Оплата прочих услуг и работ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161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165</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21BF7">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roofErr w:type="gramEnd"/>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Амортизационные расходы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Капитальные расходы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 согласно данным бухгалтерского учета и отчетности субъекта здравоохранения за исследуемый период.</w:t>
      </w:r>
    </w:p>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Руководитель субъекта здравоохранения: 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      Руководитель структурного подразделения </w:t>
      </w:r>
      <w:r w:rsidRPr="00C21BF7">
        <w:rPr>
          <w:rFonts w:ascii="Times New Roman" w:eastAsia="Times New Roman" w:hAnsi="Times New Roman" w:cs="Times New Roman"/>
          <w:sz w:val="24"/>
          <w:szCs w:val="24"/>
          <w:lang w:eastAsia="ru-RU"/>
        </w:rPr>
        <w:br/>
        <w:t xml:space="preserve">      субъекта здравоохранения: _____________________________________________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      Ответственный исполнитель: __________________________________________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      Телефон исполнителя: ____________________ </w:t>
      </w:r>
      <w:r w:rsidRPr="00C21BF7">
        <w:rPr>
          <w:rFonts w:ascii="Times New Roman" w:eastAsia="Times New Roman" w:hAnsi="Times New Roman" w:cs="Times New Roman"/>
          <w:sz w:val="24"/>
          <w:szCs w:val="24"/>
          <w:lang w:eastAsia="ru-RU"/>
        </w:rPr>
        <w:br/>
        <w:t>      Электронный адрес исполнителя: 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Пояснение по заполнению формы "Структура расходов субъекта здравоохранения для </w:t>
      </w:r>
      <w:r w:rsidRPr="00060254">
        <w:rPr>
          <w:rFonts w:ascii="Times New Roman" w:eastAsia="Times New Roman" w:hAnsi="Times New Roman" w:cs="Times New Roman"/>
          <w:sz w:val="24"/>
          <w:szCs w:val="24"/>
          <w:lang w:eastAsia="ru-RU"/>
        </w:rPr>
        <w:t xml:space="preserve">расчета накладных расходов" приведены в </w:t>
      </w:r>
      <w:r w:rsidRPr="00060254">
        <w:rPr>
          <w:rFonts w:ascii="Times New Roman" w:eastAsia="Times New Roman" w:hAnsi="Times New Roman" w:cs="Times New Roman"/>
          <w:sz w:val="24"/>
          <w:szCs w:val="24"/>
          <w:u w:val="single"/>
          <w:lang w:eastAsia="ru-RU"/>
        </w:rPr>
        <w:t>пункте 17</w:t>
      </w:r>
      <w:r w:rsidRPr="00060254">
        <w:rPr>
          <w:rFonts w:ascii="Times New Roman" w:eastAsia="Times New Roman" w:hAnsi="Times New Roman" w:cs="Times New Roman"/>
          <w:sz w:val="24"/>
          <w:szCs w:val="24"/>
          <w:lang w:eastAsia="ru-RU"/>
        </w:rPr>
        <w:t xml:space="preserve"> настоящих Правил формирования </w:t>
      </w:r>
      <w:r w:rsidRPr="00C21BF7">
        <w:rPr>
          <w:rFonts w:ascii="Times New Roman" w:eastAsia="Times New Roman" w:hAnsi="Times New Roman" w:cs="Times New Roman"/>
          <w:sz w:val="24"/>
          <w:szCs w:val="24"/>
          <w:lang w:eastAsia="ru-RU"/>
        </w:rPr>
        <w:t>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39" w:name="z313"/>
            <w:bookmarkEnd w:id="39"/>
            <w:r w:rsidRPr="00C21BF7">
              <w:rPr>
                <w:rFonts w:ascii="Times New Roman" w:eastAsia="Times New Roman" w:hAnsi="Times New Roman" w:cs="Times New Roman"/>
                <w:sz w:val="24"/>
                <w:szCs w:val="24"/>
                <w:lang w:eastAsia="ru-RU"/>
              </w:rPr>
              <w:t>Приложение 5</w:t>
            </w:r>
            <w:r w:rsidRPr="00C21BF7">
              <w:rPr>
                <w:rFonts w:ascii="Times New Roman" w:eastAsia="Times New Roman" w:hAnsi="Times New Roman" w:cs="Times New Roman"/>
                <w:sz w:val="24"/>
                <w:szCs w:val="24"/>
                <w:lang w:eastAsia="ru-RU"/>
              </w:rPr>
              <w:br/>
              <w:t>к приказу Министра здравоохранения</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r>
            <w:r w:rsidRPr="00C21BF7">
              <w:rPr>
                <w:rFonts w:ascii="Times New Roman" w:eastAsia="Times New Roman" w:hAnsi="Times New Roman" w:cs="Times New Roman"/>
                <w:sz w:val="24"/>
                <w:szCs w:val="24"/>
                <w:lang w:eastAsia="ru-RU"/>
              </w:rPr>
              <w:lastRenderedPageBreak/>
              <w:t>от 19 июля 2019 года</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0" w:name="z314"/>
            <w:bookmarkEnd w:id="40"/>
            <w:r w:rsidRPr="00C21BF7">
              <w:rPr>
                <w:rFonts w:ascii="Times New Roman" w:eastAsia="Times New Roman" w:hAnsi="Times New Roman" w:cs="Times New Roman"/>
                <w:sz w:val="24"/>
                <w:szCs w:val="24"/>
                <w:lang w:eastAsia="ru-RU"/>
              </w:rPr>
              <w:t>Приложение 14</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 xml:space="preserve">Форма, предназначенная для сбора административных данных </w:t>
      </w:r>
      <w:r w:rsidRPr="00C21BF7">
        <w:rPr>
          <w:rFonts w:ascii="Times New Roman" w:eastAsia="Times New Roman" w:hAnsi="Times New Roman" w:cs="Times New Roman"/>
          <w:b/>
          <w:bCs/>
          <w:sz w:val="27"/>
          <w:szCs w:val="27"/>
          <w:lang w:eastAsia="ru-RU"/>
        </w:rPr>
        <w:br/>
        <w:t>"Расчет МЭТ на один пролеченный случай"*</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Индекс: 6-РМЭТ</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Периодичность: по мере необходимости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Круг лиц представляющих информацию: </w:t>
      </w:r>
      <w:proofErr w:type="spellStart"/>
      <w:r w:rsidRPr="00C21BF7">
        <w:rPr>
          <w:rFonts w:ascii="Times New Roman" w:eastAsia="Times New Roman" w:hAnsi="Times New Roman" w:cs="Times New Roman"/>
          <w:sz w:val="24"/>
          <w:szCs w:val="24"/>
          <w:lang w:eastAsia="ru-RU"/>
        </w:rPr>
        <w:t>Референтные</w:t>
      </w:r>
      <w:proofErr w:type="spellEnd"/>
      <w:r w:rsidRPr="00C21BF7">
        <w:rPr>
          <w:rFonts w:ascii="Times New Roman" w:eastAsia="Times New Roman" w:hAnsi="Times New Roman" w:cs="Times New Roman"/>
          <w:sz w:val="24"/>
          <w:szCs w:val="24"/>
          <w:lang w:eastAsia="ru-RU"/>
        </w:rPr>
        <w:t xml:space="preserve"> субъекты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Куда представляется форма: Рабочий орган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Медицинская организация ___________________________________________________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Длительность лечения (койко-дни) ____________________________________________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Перечень операции (код и наименование) 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
        <w:gridCol w:w="1303"/>
        <w:gridCol w:w="1015"/>
        <w:gridCol w:w="1215"/>
        <w:gridCol w:w="796"/>
        <w:gridCol w:w="1360"/>
        <w:gridCol w:w="1234"/>
        <w:gridCol w:w="326"/>
        <w:gridCol w:w="722"/>
        <w:gridCol w:w="1212"/>
      </w:tblGrid>
      <w:tr w:rsidR="00C21BF7" w:rsidRPr="00C21BF7" w:rsidTr="00060254">
        <w:trPr>
          <w:tblCellSpacing w:w="15" w:type="dxa"/>
        </w:trPr>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w:t>
            </w:r>
          </w:p>
        </w:tc>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 МЭТ</w:t>
            </w:r>
          </w:p>
        </w:tc>
        <w:tc>
          <w:tcPr>
            <w:tcW w:w="0" w:type="auto"/>
            <w:gridSpan w:val="5"/>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Прямые затраты, тенге</w:t>
            </w:r>
          </w:p>
        </w:tc>
        <w:tc>
          <w:tcPr>
            <w:tcW w:w="0" w:type="auto"/>
            <w:gridSpan w:val="2"/>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Накладные расходы (косвенные затраты)</w:t>
            </w:r>
          </w:p>
        </w:tc>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Стоимость МЭТ на один пролеченный случай, тенге**</w:t>
            </w:r>
          </w:p>
        </w:tc>
      </w:tr>
      <w:tr w:rsidR="00C21BF7" w:rsidRPr="00C21BF7" w:rsidTr="00060254">
        <w:trPr>
          <w:tblCellSpacing w:w="15" w:type="dxa"/>
        </w:trPr>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Заработная плата</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Налоги и другие обязательные платежи в бюджет</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Питание</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Лекарственные средства и медицинские изделия</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Медицинские услуги</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тенге</w:t>
            </w:r>
          </w:p>
        </w:tc>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3</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4</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5</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6</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7</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8</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9</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10</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 согласно приложениям 15, 16, 17, 18 и 19;</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 – графа 10 формируется путем сложения граф 3, 4, 5, 6, 7 и 9.</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Расшифровка аббревиатур:</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МЭТ – медико-экономический тариф.</w:t>
      </w:r>
    </w:p>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Руководитель субъекта здравоохранения: _________________________________ </w:t>
      </w:r>
      <w:r w:rsidRPr="00C21BF7">
        <w:rPr>
          <w:rFonts w:ascii="Times New Roman" w:eastAsia="Times New Roman" w:hAnsi="Times New Roman" w:cs="Times New Roman"/>
          <w:sz w:val="24"/>
          <w:szCs w:val="24"/>
          <w:lang w:eastAsia="ru-RU"/>
        </w:rPr>
        <w:br/>
        <w:t xml:space="preserve">                        </w:t>
      </w:r>
      <w:proofErr w:type="gramStart"/>
      <w:r w:rsidRPr="00C21BF7">
        <w:rPr>
          <w:rFonts w:ascii="Times New Roman" w:eastAsia="Times New Roman" w:hAnsi="Times New Roman" w:cs="Times New Roman"/>
          <w:sz w:val="24"/>
          <w:szCs w:val="24"/>
          <w:lang w:eastAsia="ru-RU"/>
        </w:rPr>
        <w:t>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xml:space="preserve">      Руководитель структурного подразделения </w:t>
      </w:r>
      <w:r w:rsidRPr="00C21BF7">
        <w:rPr>
          <w:rFonts w:ascii="Times New Roman" w:eastAsia="Times New Roman" w:hAnsi="Times New Roman" w:cs="Times New Roman"/>
          <w:sz w:val="24"/>
          <w:szCs w:val="24"/>
          <w:lang w:eastAsia="ru-RU"/>
        </w:rPr>
        <w:br/>
        <w:t>      субъекта здравоохранения:</w:t>
      </w:r>
      <w:proofErr w:type="gramEnd"/>
      <w:r w:rsidRPr="00C21BF7">
        <w:rPr>
          <w:rFonts w:ascii="Times New Roman" w:eastAsia="Times New Roman" w:hAnsi="Times New Roman" w:cs="Times New Roman"/>
          <w:sz w:val="24"/>
          <w:szCs w:val="24"/>
          <w:lang w:eastAsia="ru-RU"/>
        </w:rPr>
        <w:t xml:space="preserve"> _____________________________________________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xml:space="preserve">      Ответственный исполнитель: ____________________________________________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Телефон исполнителя: ____________________</w:t>
      </w:r>
      <w:r w:rsidRPr="00C21BF7">
        <w:rPr>
          <w:rFonts w:ascii="Times New Roman" w:eastAsia="Times New Roman" w:hAnsi="Times New Roman" w:cs="Times New Roman"/>
          <w:sz w:val="24"/>
          <w:szCs w:val="24"/>
          <w:lang w:eastAsia="ru-RU"/>
        </w:rPr>
        <w:br/>
        <w:t>      Электронный адрес исполнителя: 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Пояснение по заполнению формы "Расчет МЭТ на один пролеченный случай" </w:t>
      </w:r>
      <w:r w:rsidRPr="00060254">
        <w:rPr>
          <w:rFonts w:ascii="Times New Roman" w:eastAsia="Times New Roman" w:hAnsi="Times New Roman" w:cs="Times New Roman"/>
          <w:sz w:val="24"/>
          <w:szCs w:val="24"/>
          <w:lang w:eastAsia="ru-RU"/>
        </w:rPr>
        <w:t xml:space="preserve">приведены в </w:t>
      </w:r>
      <w:r w:rsidRPr="00060254">
        <w:rPr>
          <w:rFonts w:ascii="Times New Roman" w:eastAsia="Times New Roman" w:hAnsi="Times New Roman" w:cs="Times New Roman"/>
          <w:sz w:val="24"/>
          <w:szCs w:val="24"/>
          <w:u w:val="single"/>
          <w:lang w:eastAsia="ru-RU"/>
        </w:rPr>
        <w:t>пункте 17</w:t>
      </w:r>
      <w:r w:rsidRPr="00060254">
        <w:rPr>
          <w:rFonts w:ascii="Times New Roman" w:eastAsia="Times New Roman" w:hAnsi="Times New Roman" w:cs="Times New Roman"/>
          <w:sz w:val="24"/>
          <w:szCs w:val="24"/>
          <w:lang w:eastAsia="ru-RU"/>
        </w:rPr>
        <w:t xml:space="preserve"> настоящих Правил формирования тарифов на медицинские услуги, </w:t>
      </w:r>
      <w:r w:rsidRPr="00C21BF7">
        <w:rPr>
          <w:rFonts w:ascii="Times New Roman" w:eastAsia="Times New Roman" w:hAnsi="Times New Roman" w:cs="Times New Roman"/>
          <w:sz w:val="24"/>
          <w:szCs w:val="24"/>
          <w:lang w:eastAsia="ru-RU"/>
        </w:rPr>
        <w:t>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1" w:name="z331"/>
            <w:bookmarkEnd w:id="41"/>
            <w:r w:rsidRPr="00C21BF7">
              <w:rPr>
                <w:rFonts w:ascii="Times New Roman" w:eastAsia="Times New Roman" w:hAnsi="Times New Roman" w:cs="Times New Roman"/>
                <w:sz w:val="24"/>
                <w:szCs w:val="24"/>
                <w:lang w:eastAsia="ru-RU"/>
              </w:rPr>
              <w:t>Приложение 6</w:t>
            </w:r>
            <w:r w:rsidRPr="00C21BF7">
              <w:rPr>
                <w:rFonts w:ascii="Times New Roman" w:eastAsia="Times New Roman" w:hAnsi="Times New Roman" w:cs="Times New Roman"/>
                <w:sz w:val="24"/>
                <w:szCs w:val="24"/>
                <w:lang w:eastAsia="ru-RU"/>
              </w:rPr>
              <w:br/>
              <w:t xml:space="preserve">к приказу Министра здравоохранения </w:t>
            </w:r>
            <w:r w:rsidRPr="00C21BF7">
              <w:rPr>
                <w:rFonts w:ascii="Times New Roman" w:eastAsia="Times New Roman" w:hAnsi="Times New Roman" w:cs="Times New Roman"/>
                <w:sz w:val="24"/>
                <w:szCs w:val="24"/>
                <w:lang w:eastAsia="ru-RU"/>
              </w:rPr>
              <w:br/>
              <w:t xml:space="preserve">Республики Казахстан </w:t>
            </w:r>
            <w:r w:rsidRPr="00C21BF7">
              <w:rPr>
                <w:rFonts w:ascii="Times New Roman" w:eastAsia="Times New Roman" w:hAnsi="Times New Roman" w:cs="Times New Roman"/>
                <w:sz w:val="24"/>
                <w:szCs w:val="24"/>
                <w:lang w:eastAsia="ru-RU"/>
              </w:rPr>
              <w:br/>
              <w:t xml:space="preserve">от 19 июля 2019 года </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2" w:name="z332"/>
            <w:bookmarkEnd w:id="42"/>
            <w:r w:rsidRPr="00C21BF7">
              <w:rPr>
                <w:rFonts w:ascii="Times New Roman" w:eastAsia="Times New Roman" w:hAnsi="Times New Roman" w:cs="Times New Roman"/>
                <w:sz w:val="24"/>
                <w:szCs w:val="24"/>
                <w:lang w:eastAsia="ru-RU"/>
              </w:rPr>
              <w:t>Приложение 16</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на лекарственные средства и медицинские изделия"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Индекс: 8-РЛС/МИ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Периодичность: по мере необходимости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Круг лиц, представляющих информацию: </w:t>
      </w:r>
      <w:proofErr w:type="spellStart"/>
      <w:r w:rsidRPr="00C21BF7">
        <w:rPr>
          <w:rFonts w:ascii="Times New Roman" w:eastAsia="Times New Roman" w:hAnsi="Times New Roman" w:cs="Times New Roman"/>
          <w:sz w:val="24"/>
          <w:szCs w:val="24"/>
          <w:lang w:eastAsia="ru-RU"/>
        </w:rPr>
        <w:t>Референтные</w:t>
      </w:r>
      <w:proofErr w:type="spellEnd"/>
      <w:r w:rsidRPr="00C21BF7">
        <w:rPr>
          <w:rFonts w:ascii="Times New Roman" w:eastAsia="Times New Roman" w:hAnsi="Times New Roman" w:cs="Times New Roman"/>
          <w:sz w:val="24"/>
          <w:szCs w:val="24"/>
          <w:lang w:eastAsia="ru-RU"/>
        </w:rPr>
        <w:t xml:space="preserve"> субъекты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Куда представляется форма: Рабочий орган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9"/>
        <w:gridCol w:w="851"/>
        <w:gridCol w:w="1404"/>
        <w:gridCol w:w="844"/>
        <w:gridCol w:w="919"/>
        <w:gridCol w:w="802"/>
        <w:gridCol w:w="852"/>
        <w:gridCol w:w="864"/>
        <w:gridCol w:w="711"/>
        <w:gridCol w:w="805"/>
        <w:gridCol w:w="659"/>
        <w:gridCol w:w="495"/>
      </w:tblGrid>
      <w:tr w:rsidR="00C21BF7" w:rsidRPr="00C21BF7" w:rsidTr="00060254">
        <w:trPr>
          <w:tblCellSpacing w:w="15" w:type="dxa"/>
        </w:trPr>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w:t>
            </w:r>
            <w:r w:rsidRPr="00C21BF7">
              <w:rPr>
                <w:rFonts w:ascii="Times New Roman" w:eastAsia="Times New Roman" w:hAnsi="Times New Roman" w:cs="Times New Roman"/>
                <w:sz w:val="24"/>
                <w:szCs w:val="24"/>
                <w:lang w:eastAsia="ru-RU"/>
              </w:rPr>
              <w:lastRenderedPageBreak/>
              <w:t xml:space="preserve"> </w:t>
            </w:r>
            <w:proofErr w:type="gramStart"/>
            <w:r w:rsidRPr="00C21BF7">
              <w:rPr>
                <w:rFonts w:ascii="Times New Roman" w:eastAsia="Times New Roman" w:hAnsi="Times New Roman" w:cs="Times New Roman"/>
                <w:sz w:val="24"/>
                <w:szCs w:val="24"/>
                <w:lang w:eastAsia="ru-RU"/>
              </w:rPr>
              <w:t>п</w:t>
            </w:r>
            <w:proofErr w:type="gramEnd"/>
            <w:r w:rsidRPr="00C21BF7">
              <w:rPr>
                <w:rFonts w:ascii="Times New Roman" w:eastAsia="Times New Roman" w:hAnsi="Times New Roman" w:cs="Times New Roman"/>
                <w:sz w:val="24"/>
                <w:szCs w:val="24"/>
                <w:lang w:eastAsia="ru-RU"/>
              </w:rPr>
              <w:t>/п</w:t>
            </w:r>
          </w:p>
        </w:tc>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Наиме</w:t>
            </w:r>
            <w:r w:rsidRPr="00C21BF7">
              <w:rPr>
                <w:rFonts w:ascii="Times New Roman" w:eastAsia="Times New Roman" w:hAnsi="Times New Roman" w:cs="Times New Roman"/>
                <w:sz w:val="24"/>
                <w:szCs w:val="24"/>
                <w:lang w:eastAsia="ru-RU"/>
              </w:rPr>
              <w:lastRenderedPageBreak/>
              <w:t>нование структурного подразделения (отделение, операционный блок, реанимация)</w:t>
            </w:r>
          </w:p>
        </w:tc>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Фармакотер</w:t>
            </w:r>
            <w:r w:rsidRPr="00C21BF7">
              <w:rPr>
                <w:rFonts w:ascii="Times New Roman" w:eastAsia="Times New Roman" w:hAnsi="Times New Roman" w:cs="Times New Roman"/>
                <w:sz w:val="24"/>
                <w:szCs w:val="24"/>
                <w:lang w:eastAsia="ru-RU"/>
              </w:rPr>
              <w:lastRenderedPageBreak/>
              <w:t>апевтическая группа</w:t>
            </w:r>
          </w:p>
        </w:tc>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Наиме</w:t>
            </w:r>
            <w:r w:rsidRPr="00C21BF7">
              <w:rPr>
                <w:rFonts w:ascii="Times New Roman" w:eastAsia="Times New Roman" w:hAnsi="Times New Roman" w:cs="Times New Roman"/>
                <w:sz w:val="24"/>
                <w:szCs w:val="24"/>
                <w:lang w:eastAsia="ru-RU"/>
              </w:rPr>
              <w:lastRenderedPageBreak/>
              <w:t>нование ЛС (МНН), МИ</w:t>
            </w:r>
          </w:p>
        </w:tc>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Характе</w:t>
            </w:r>
            <w:r w:rsidRPr="00C21BF7">
              <w:rPr>
                <w:rFonts w:ascii="Times New Roman" w:eastAsia="Times New Roman" w:hAnsi="Times New Roman" w:cs="Times New Roman"/>
                <w:sz w:val="24"/>
                <w:szCs w:val="24"/>
                <w:lang w:eastAsia="ru-RU"/>
              </w:rPr>
              <w:lastRenderedPageBreak/>
              <w:t>ристика лекарственная форма и дозировка (для ЛС) техническая спецификация (для МИ) (таблетка, капсула, драже, ампула)</w:t>
            </w:r>
          </w:p>
        </w:tc>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Едини</w:t>
            </w:r>
            <w:r w:rsidRPr="00C21BF7">
              <w:rPr>
                <w:rFonts w:ascii="Times New Roman" w:eastAsia="Times New Roman" w:hAnsi="Times New Roman" w:cs="Times New Roman"/>
                <w:sz w:val="24"/>
                <w:szCs w:val="24"/>
                <w:lang w:eastAsia="ru-RU"/>
              </w:rPr>
              <w:lastRenderedPageBreak/>
              <w:t>ца измерения (миллиграмм, миллилитр, сантиметр, штук, грамм)</w:t>
            </w:r>
          </w:p>
        </w:tc>
        <w:tc>
          <w:tcPr>
            <w:tcW w:w="0" w:type="auto"/>
            <w:gridSpan w:val="6"/>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Затраты на ЛС и МИ</w:t>
            </w:r>
          </w:p>
        </w:tc>
      </w:tr>
      <w:tr w:rsidR="00C21BF7" w:rsidRPr="00C21BF7" w:rsidTr="00060254">
        <w:trPr>
          <w:tblCellSpacing w:w="15" w:type="dxa"/>
        </w:trPr>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Вероятность использования %</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Разовая доза лекарственных препаратов</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Кратность применения (кол-во раз в день)</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Длительность применения (койко-дни)</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Цена за единицу измерения, тенге*</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Сумма затрат на ЛС и МИ тенге**</w:t>
            </w:r>
          </w:p>
        </w:tc>
      </w:tr>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3</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4</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5</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6</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7</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8</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9</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10</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12</w:t>
            </w:r>
          </w:p>
        </w:tc>
      </w:tr>
      <w:tr w:rsidR="00C21BF7" w:rsidRPr="00C21BF7" w:rsidTr="00060254">
        <w:trPr>
          <w:tblCellSpacing w:w="15" w:type="dxa"/>
        </w:trPr>
        <w:tc>
          <w:tcPr>
            <w:tcW w:w="0" w:type="auto"/>
            <w:gridSpan w:val="1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Основные ЛС</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gridSpan w:val="1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Основные МИ</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Итого</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gridSpan w:val="1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Дополнительные ЛС</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gridSpan w:val="1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Дополнительные МИ</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Итого</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 – Лекарственные средства и медицинские изделия по предельным ценам за исследуемый период согласно подпункту 20) пункта 1 статьи 7 Кодекса;</w:t>
      </w:r>
      <w:proofErr w:type="gramEnd"/>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 графа 12 формируется путем умножения граф 7, 8, 9, 10 и 11.</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Расшифровка аббревиатур:</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ЛС – лекарственные средства;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МИ – медицинские изделия;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МНН – международное непатентованное название.</w:t>
      </w:r>
    </w:p>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Руководитель субъекта здравоохранения: 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Руководитель структурного подразделения</w:t>
      </w:r>
      <w:r w:rsidRPr="00C21BF7">
        <w:rPr>
          <w:rFonts w:ascii="Times New Roman" w:eastAsia="Times New Roman" w:hAnsi="Times New Roman" w:cs="Times New Roman"/>
          <w:sz w:val="24"/>
          <w:szCs w:val="24"/>
          <w:lang w:eastAsia="ru-RU"/>
        </w:rPr>
        <w:br/>
      </w:r>
      <w:r w:rsidRPr="00C21BF7">
        <w:rPr>
          <w:rFonts w:ascii="Times New Roman" w:eastAsia="Times New Roman" w:hAnsi="Times New Roman" w:cs="Times New Roman"/>
          <w:sz w:val="24"/>
          <w:szCs w:val="24"/>
          <w:lang w:eastAsia="ru-RU"/>
        </w:rPr>
        <w:lastRenderedPageBreak/>
        <w:t>      субъекта здравоохранения: _________________________________________________</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      Ответственный исполнитель: ________________________________________________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Телефон исполнителя: ____________________</w:t>
      </w:r>
      <w:r w:rsidRPr="00C21BF7">
        <w:rPr>
          <w:rFonts w:ascii="Times New Roman" w:eastAsia="Times New Roman" w:hAnsi="Times New Roman" w:cs="Times New Roman"/>
          <w:sz w:val="24"/>
          <w:szCs w:val="24"/>
          <w:lang w:eastAsia="ru-RU"/>
        </w:rPr>
        <w:br/>
        <w:t>      Электронный адрес исполнителя: 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Пояснение по заполнению формы "Расчет затрат на лекарственные средства и медицинские изделия" приведены в </w:t>
      </w:r>
      <w:r w:rsidRPr="00C21BF7">
        <w:rPr>
          <w:rFonts w:ascii="Times New Roman" w:eastAsia="Times New Roman" w:hAnsi="Times New Roman" w:cs="Times New Roman"/>
          <w:color w:val="0000FF"/>
          <w:sz w:val="24"/>
          <w:szCs w:val="24"/>
          <w:u w:val="single"/>
          <w:lang w:eastAsia="ru-RU"/>
        </w:rPr>
        <w:t>пункте 17</w:t>
      </w:r>
      <w:r w:rsidRPr="00C21BF7">
        <w:rPr>
          <w:rFonts w:ascii="Times New Roman" w:eastAsia="Times New Roman" w:hAnsi="Times New Roman" w:cs="Times New Roman"/>
          <w:sz w:val="24"/>
          <w:szCs w:val="24"/>
          <w:lang w:eastAsia="ru-RU"/>
        </w:rPr>
        <w:t xml:space="preserve">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3" w:name="z348"/>
            <w:bookmarkEnd w:id="43"/>
            <w:r w:rsidRPr="00C21BF7">
              <w:rPr>
                <w:rFonts w:ascii="Times New Roman" w:eastAsia="Times New Roman" w:hAnsi="Times New Roman" w:cs="Times New Roman"/>
                <w:sz w:val="24"/>
                <w:szCs w:val="24"/>
                <w:lang w:eastAsia="ru-RU"/>
              </w:rPr>
              <w:t>Приложение 7</w:t>
            </w:r>
            <w:r w:rsidRPr="00C21BF7">
              <w:rPr>
                <w:rFonts w:ascii="Times New Roman" w:eastAsia="Times New Roman" w:hAnsi="Times New Roman" w:cs="Times New Roman"/>
                <w:sz w:val="24"/>
                <w:szCs w:val="24"/>
                <w:lang w:eastAsia="ru-RU"/>
              </w:rPr>
              <w:br/>
              <w:t>к приказу Министра здравоохранения</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 xml:space="preserve">от 19 июля 2019 года </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4" w:name="z349"/>
            <w:bookmarkEnd w:id="44"/>
            <w:r w:rsidRPr="00C21BF7">
              <w:rPr>
                <w:rFonts w:ascii="Times New Roman" w:eastAsia="Times New Roman" w:hAnsi="Times New Roman" w:cs="Times New Roman"/>
                <w:sz w:val="24"/>
                <w:szCs w:val="24"/>
                <w:lang w:eastAsia="ru-RU"/>
              </w:rPr>
              <w:t>Приложение 19</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 xml:space="preserve">Форма, предназначенная для сбора административных данных "Структура расходов субъекта здравоохранения для расчета накладных расходов"* </w:t>
      </w:r>
      <w:r w:rsidRPr="00C21BF7">
        <w:rPr>
          <w:rFonts w:ascii="Times New Roman" w:eastAsia="Times New Roman" w:hAnsi="Times New Roman" w:cs="Times New Roman"/>
          <w:b/>
          <w:bCs/>
          <w:sz w:val="27"/>
          <w:szCs w:val="27"/>
          <w:lang w:eastAsia="ru-RU"/>
        </w:rPr>
        <w:br/>
        <w:t xml:space="preserve">________________________________________ </w:t>
      </w:r>
      <w:r w:rsidRPr="00C21BF7">
        <w:rPr>
          <w:rFonts w:ascii="Times New Roman" w:eastAsia="Times New Roman" w:hAnsi="Times New Roman" w:cs="Times New Roman"/>
          <w:b/>
          <w:bCs/>
          <w:sz w:val="27"/>
          <w:szCs w:val="27"/>
          <w:lang w:eastAsia="ru-RU"/>
        </w:rPr>
        <w:br/>
        <w:t>наименование организации, регион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Индекс: 11-СРДРНР</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Периодичность: по мере необходимости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Круг лиц представляющих информацию: </w:t>
      </w:r>
      <w:proofErr w:type="spellStart"/>
      <w:r w:rsidRPr="00C21BF7">
        <w:rPr>
          <w:rFonts w:ascii="Times New Roman" w:eastAsia="Times New Roman" w:hAnsi="Times New Roman" w:cs="Times New Roman"/>
          <w:sz w:val="24"/>
          <w:szCs w:val="24"/>
          <w:lang w:eastAsia="ru-RU"/>
        </w:rPr>
        <w:t>Референтные</w:t>
      </w:r>
      <w:proofErr w:type="spellEnd"/>
      <w:r w:rsidRPr="00C21BF7">
        <w:rPr>
          <w:rFonts w:ascii="Times New Roman" w:eastAsia="Times New Roman" w:hAnsi="Times New Roman" w:cs="Times New Roman"/>
          <w:sz w:val="24"/>
          <w:szCs w:val="24"/>
          <w:lang w:eastAsia="ru-RU"/>
        </w:rPr>
        <w:t xml:space="preserve"> субъекты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Куда представляется форма: Рабочий орган</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4044"/>
        <w:gridCol w:w="1622"/>
        <w:gridCol w:w="1618"/>
        <w:gridCol w:w="1486"/>
      </w:tblGrid>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Статьи расходов</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План на предыдущий год, тыс. тенге</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Факт за предыдущий год, тыс. тенге</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Отклонение, тыс. тенге</w:t>
            </w:r>
          </w:p>
        </w:tc>
      </w:tr>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3</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4</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5=3-4</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II</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РАСХОДЫ, всего:</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110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Заработная плата </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120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Взносы работодателей</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Приобретение запасов, всего </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электроэнергия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отопление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услуг связи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Оплата прочих услуг и работ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165</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21BF7">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roofErr w:type="gramEnd"/>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Амортизационные расходы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Капитальные расходы (расшифровать)</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 согласно данным бухгалтерского учета и финансовой отчетности субъекта здравоохранения за исследуемый период.</w:t>
      </w:r>
    </w:p>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Руководитель субъекта здравоохранения: _________________________________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xml:space="preserve">      Руководитель структурного подразделения </w:t>
      </w:r>
      <w:r w:rsidRPr="00C21BF7">
        <w:rPr>
          <w:rFonts w:ascii="Times New Roman" w:eastAsia="Times New Roman" w:hAnsi="Times New Roman" w:cs="Times New Roman"/>
          <w:sz w:val="24"/>
          <w:szCs w:val="24"/>
          <w:lang w:eastAsia="ru-RU"/>
        </w:rPr>
        <w:br/>
        <w:t xml:space="preserve">субъекта здравоохранения:________________________________________________ </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      Ответственный исполнитель: _______________________________________________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Телефон исполнителя: ____________________</w:t>
      </w:r>
      <w:r w:rsidRPr="00C21BF7">
        <w:rPr>
          <w:rFonts w:ascii="Times New Roman" w:eastAsia="Times New Roman" w:hAnsi="Times New Roman" w:cs="Times New Roman"/>
          <w:sz w:val="24"/>
          <w:szCs w:val="24"/>
          <w:lang w:eastAsia="ru-RU"/>
        </w:rPr>
        <w:br/>
        <w:t>      Электронный адрес исполнителя: 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Пояснение по заполнению формы "Структура расходов субъекта здравоохранения для </w:t>
      </w:r>
      <w:r w:rsidRPr="00060254">
        <w:rPr>
          <w:rFonts w:ascii="Times New Roman" w:eastAsia="Times New Roman" w:hAnsi="Times New Roman" w:cs="Times New Roman"/>
          <w:sz w:val="24"/>
          <w:szCs w:val="24"/>
          <w:lang w:eastAsia="ru-RU"/>
        </w:rPr>
        <w:t xml:space="preserve">расчета накладных расходов" приведены в </w:t>
      </w:r>
      <w:r w:rsidRPr="00060254">
        <w:rPr>
          <w:rFonts w:ascii="Times New Roman" w:eastAsia="Times New Roman" w:hAnsi="Times New Roman" w:cs="Times New Roman"/>
          <w:sz w:val="24"/>
          <w:szCs w:val="24"/>
          <w:u w:val="single"/>
          <w:lang w:eastAsia="ru-RU"/>
        </w:rPr>
        <w:t>пункте 17</w:t>
      </w:r>
      <w:r w:rsidRPr="00060254">
        <w:rPr>
          <w:rFonts w:ascii="Times New Roman" w:eastAsia="Times New Roman" w:hAnsi="Times New Roman" w:cs="Times New Roman"/>
          <w:sz w:val="24"/>
          <w:szCs w:val="24"/>
          <w:lang w:eastAsia="ru-RU"/>
        </w:rPr>
        <w:t xml:space="preserve"> настоящих Правил формирования </w:t>
      </w:r>
      <w:r w:rsidRPr="00C21BF7">
        <w:rPr>
          <w:rFonts w:ascii="Times New Roman" w:eastAsia="Times New Roman" w:hAnsi="Times New Roman" w:cs="Times New Roman"/>
          <w:sz w:val="24"/>
          <w:szCs w:val="24"/>
          <w:lang w:eastAsia="ru-RU"/>
        </w:rPr>
        <w:t>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5" w:name="z360"/>
            <w:bookmarkEnd w:id="45"/>
            <w:r w:rsidRPr="00C21BF7">
              <w:rPr>
                <w:rFonts w:ascii="Times New Roman" w:eastAsia="Times New Roman" w:hAnsi="Times New Roman" w:cs="Times New Roman"/>
                <w:sz w:val="24"/>
                <w:szCs w:val="24"/>
                <w:lang w:eastAsia="ru-RU"/>
              </w:rPr>
              <w:t>Приложение 8</w:t>
            </w:r>
            <w:r w:rsidRPr="00C21BF7">
              <w:rPr>
                <w:rFonts w:ascii="Times New Roman" w:eastAsia="Times New Roman" w:hAnsi="Times New Roman" w:cs="Times New Roman"/>
                <w:sz w:val="24"/>
                <w:szCs w:val="24"/>
                <w:lang w:eastAsia="ru-RU"/>
              </w:rPr>
              <w:br/>
              <w:t>к приказу Министра здравоохранения</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 xml:space="preserve">от 19 июля 2019 года </w:t>
            </w:r>
            <w:r w:rsidRPr="00C21BF7">
              <w:rPr>
                <w:rFonts w:ascii="Times New Roman" w:eastAsia="Times New Roman" w:hAnsi="Times New Roman" w:cs="Times New Roman"/>
                <w:sz w:val="24"/>
                <w:szCs w:val="24"/>
                <w:lang w:eastAsia="ru-RU"/>
              </w:rPr>
              <w:br/>
              <w:t>№ 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6" w:name="z361"/>
            <w:bookmarkEnd w:id="46"/>
            <w:r w:rsidRPr="00C21BF7">
              <w:rPr>
                <w:rFonts w:ascii="Times New Roman" w:eastAsia="Times New Roman" w:hAnsi="Times New Roman" w:cs="Times New Roman"/>
                <w:sz w:val="24"/>
                <w:szCs w:val="24"/>
                <w:lang w:eastAsia="ru-RU"/>
              </w:rPr>
              <w:t>Приложение 20</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 xml:space="preserve">Информация по объему финансирования и количеству койко-дней на очередной плановый период </w:t>
      </w:r>
      <w:r w:rsidRPr="00C21BF7">
        <w:rPr>
          <w:rFonts w:ascii="Times New Roman" w:eastAsia="Times New Roman" w:hAnsi="Times New Roman" w:cs="Times New Roman"/>
          <w:b/>
          <w:bCs/>
          <w:sz w:val="27"/>
          <w:szCs w:val="27"/>
          <w:lang w:eastAsia="ru-RU"/>
        </w:rPr>
        <w:br/>
        <w:t>________________________________________</w:t>
      </w:r>
      <w:r w:rsidRPr="00C21BF7">
        <w:rPr>
          <w:rFonts w:ascii="Times New Roman" w:eastAsia="Times New Roman" w:hAnsi="Times New Roman" w:cs="Times New Roman"/>
          <w:b/>
          <w:bCs/>
          <w:sz w:val="27"/>
          <w:szCs w:val="27"/>
          <w:lang w:eastAsia="ru-RU"/>
        </w:rPr>
        <w:br/>
        <w:t>наименование организации, регион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5910"/>
        <w:gridCol w:w="2860"/>
      </w:tblGrid>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Статьи расходов</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Объем финансирования на очередной плановый период, тыс. тенге*</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РАСХОДЫ, всего:</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110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Заработная плата </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120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Взносы работодателей</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Приобретение запасов, всего </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лекарственных средств и прочих медицинских изделий</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электроэнергия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отопление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услуг связи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Оплата прочих услуг и работ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0</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165</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21BF7">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roofErr w:type="gramEnd"/>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Примечание: </w:t>
      </w:r>
      <w:r w:rsidRPr="00C21BF7">
        <w:rPr>
          <w:rFonts w:ascii="Times New Roman" w:eastAsia="Times New Roman" w:hAnsi="Times New Roman" w:cs="Times New Roman"/>
          <w:sz w:val="24"/>
          <w:szCs w:val="24"/>
          <w:lang w:eastAsia="ru-RU"/>
        </w:rPr>
        <w:br/>
        <w:t xml:space="preserve">      * – согласно плану развития и </w:t>
      </w:r>
      <w:proofErr w:type="gramStart"/>
      <w:r w:rsidRPr="00C21BF7">
        <w:rPr>
          <w:rFonts w:ascii="Times New Roman" w:eastAsia="Times New Roman" w:hAnsi="Times New Roman" w:cs="Times New Roman"/>
          <w:sz w:val="24"/>
          <w:szCs w:val="24"/>
          <w:lang w:eastAsia="ru-RU"/>
        </w:rPr>
        <w:t>согласованный</w:t>
      </w:r>
      <w:proofErr w:type="gramEnd"/>
      <w:r w:rsidRPr="00C21BF7">
        <w:rPr>
          <w:rFonts w:ascii="Times New Roman" w:eastAsia="Times New Roman" w:hAnsi="Times New Roman" w:cs="Times New Roman"/>
          <w:sz w:val="24"/>
          <w:szCs w:val="24"/>
          <w:lang w:eastAsia="ru-RU"/>
        </w:rPr>
        <w:t xml:space="preserve"> с уполномоченным органом/местными </w:t>
      </w:r>
      <w:r w:rsidRPr="00C21BF7">
        <w:rPr>
          <w:rFonts w:ascii="Times New Roman" w:eastAsia="Times New Roman" w:hAnsi="Times New Roman" w:cs="Times New Roman"/>
          <w:sz w:val="24"/>
          <w:szCs w:val="24"/>
          <w:lang w:eastAsia="ru-RU"/>
        </w:rPr>
        <w:br/>
        <w:t xml:space="preserve">      исполнительными органами. </w:t>
      </w:r>
      <w:r w:rsidRPr="00C21BF7">
        <w:rPr>
          <w:rFonts w:ascii="Times New Roman" w:eastAsia="Times New Roman" w:hAnsi="Times New Roman" w:cs="Times New Roman"/>
          <w:sz w:val="24"/>
          <w:szCs w:val="24"/>
          <w:lang w:eastAsia="ru-RU"/>
        </w:rPr>
        <w:br/>
        <w:t xml:space="preserve">      Руководитель субъекта </w:t>
      </w:r>
      <w:r w:rsidRPr="00C21BF7">
        <w:rPr>
          <w:rFonts w:ascii="Times New Roman" w:eastAsia="Times New Roman" w:hAnsi="Times New Roman" w:cs="Times New Roman"/>
          <w:sz w:val="24"/>
          <w:szCs w:val="24"/>
          <w:lang w:eastAsia="ru-RU"/>
        </w:rPr>
        <w:br/>
        <w:t>      здравоохранения: _____________________________________________________</w:t>
      </w:r>
      <w:r w:rsidRPr="00C21BF7">
        <w:rPr>
          <w:rFonts w:ascii="Times New Roman" w:eastAsia="Times New Roman" w:hAnsi="Times New Roman" w:cs="Times New Roman"/>
          <w:sz w:val="24"/>
          <w:szCs w:val="24"/>
          <w:lang w:eastAsia="ru-RU"/>
        </w:rPr>
        <w:br/>
        <w:t xml:space="preserve">                  (Должность, фамилия, имя, отчество (при его наличии)/подпись) </w:t>
      </w:r>
      <w:r w:rsidRPr="00C21BF7">
        <w:rPr>
          <w:rFonts w:ascii="Times New Roman" w:eastAsia="Times New Roman" w:hAnsi="Times New Roman" w:cs="Times New Roman"/>
          <w:sz w:val="24"/>
          <w:szCs w:val="24"/>
          <w:lang w:eastAsia="ru-RU"/>
        </w:rPr>
        <w:br/>
        <w:t xml:space="preserve">      Руководитель структурного подразделения </w:t>
      </w:r>
      <w:r w:rsidRPr="00C21BF7">
        <w:rPr>
          <w:rFonts w:ascii="Times New Roman" w:eastAsia="Times New Roman" w:hAnsi="Times New Roman" w:cs="Times New Roman"/>
          <w:sz w:val="24"/>
          <w:szCs w:val="24"/>
          <w:lang w:eastAsia="ru-RU"/>
        </w:rPr>
        <w:br/>
      </w:r>
      <w:r w:rsidRPr="00C21BF7">
        <w:rPr>
          <w:rFonts w:ascii="Times New Roman" w:eastAsia="Times New Roman" w:hAnsi="Times New Roman" w:cs="Times New Roman"/>
          <w:sz w:val="24"/>
          <w:szCs w:val="24"/>
          <w:lang w:eastAsia="ru-RU"/>
        </w:rPr>
        <w:lastRenderedPageBreak/>
        <w:t xml:space="preserve">      субъекта здравоохранения: _________________________________________________ </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Ответственный исполнитель: ________________________________________________</w:t>
      </w:r>
      <w:r w:rsidRPr="00C21BF7">
        <w:rPr>
          <w:rFonts w:ascii="Times New Roman" w:eastAsia="Times New Roman" w:hAnsi="Times New Roman" w:cs="Times New Roman"/>
          <w:sz w:val="24"/>
          <w:szCs w:val="24"/>
          <w:lang w:eastAsia="ru-RU"/>
        </w:rPr>
        <w:br/>
        <w:t>                  (Должность, фамилия, имя, отчество (при его наличии)/подпись)</w:t>
      </w:r>
      <w:r w:rsidRPr="00C21BF7">
        <w:rPr>
          <w:rFonts w:ascii="Times New Roman" w:eastAsia="Times New Roman" w:hAnsi="Times New Roman" w:cs="Times New Roman"/>
          <w:sz w:val="24"/>
          <w:szCs w:val="24"/>
          <w:lang w:eastAsia="ru-RU"/>
        </w:rPr>
        <w:br/>
        <w:t xml:space="preserve">      Телефон исполнителя: ____________________ </w:t>
      </w:r>
      <w:r w:rsidRPr="00C21BF7">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7" w:name="z364"/>
            <w:bookmarkEnd w:id="47"/>
            <w:r w:rsidRPr="00C21BF7">
              <w:rPr>
                <w:rFonts w:ascii="Times New Roman" w:eastAsia="Times New Roman" w:hAnsi="Times New Roman" w:cs="Times New Roman"/>
                <w:sz w:val="24"/>
                <w:szCs w:val="24"/>
                <w:lang w:eastAsia="ru-RU"/>
              </w:rPr>
              <w:t>Приложение 9</w:t>
            </w:r>
            <w:r w:rsidRPr="00C21BF7">
              <w:rPr>
                <w:rFonts w:ascii="Times New Roman" w:eastAsia="Times New Roman" w:hAnsi="Times New Roman" w:cs="Times New Roman"/>
                <w:sz w:val="24"/>
                <w:szCs w:val="24"/>
                <w:lang w:eastAsia="ru-RU"/>
              </w:rPr>
              <w:br/>
              <w:t>к приказу Министра здравоохранения</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от 19 июля 2019 года</w:t>
            </w:r>
            <w:r w:rsidRPr="00C21BF7">
              <w:rPr>
                <w:rFonts w:ascii="Times New Roman" w:eastAsia="Times New Roman" w:hAnsi="Times New Roman" w:cs="Times New Roman"/>
                <w:sz w:val="24"/>
                <w:szCs w:val="24"/>
                <w:lang w:eastAsia="ru-RU"/>
              </w:rPr>
              <w:br/>
              <w:t>№Қ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8" w:name="z365"/>
            <w:bookmarkEnd w:id="48"/>
            <w:r w:rsidRPr="00C21BF7">
              <w:rPr>
                <w:rFonts w:ascii="Times New Roman" w:eastAsia="Times New Roman" w:hAnsi="Times New Roman" w:cs="Times New Roman"/>
                <w:sz w:val="24"/>
                <w:szCs w:val="24"/>
                <w:lang w:eastAsia="ru-RU"/>
              </w:rPr>
              <w:t>Приложение 21</w:t>
            </w:r>
            <w:r w:rsidRPr="00C21BF7">
              <w:rPr>
                <w:rFonts w:ascii="Times New Roman" w:eastAsia="Times New Roman" w:hAnsi="Times New Roman" w:cs="Times New Roman"/>
                <w:sz w:val="24"/>
                <w:szCs w:val="24"/>
                <w:lang w:eastAsia="ru-RU"/>
              </w:rPr>
              <w:br/>
              <w:t>к Правилам формирования</w:t>
            </w:r>
            <w:r w:rsidRPr="00C21BF7">
              <w:rPr>
                <w:rFonts w:ascii="Times New Roman" w:eastAsia="Times New Roman" w:hAnsi="Times New Roman" w:cs="Times New Roman"/>
                <w:sz w:val="24"/>
                <w:szCs w:val="24"/>
                <w:lang w:eastAsia="ru-RU"/>
              </w:rPr>
              <w:br/>
              <w:t>тарифов на медицинские услуги,</w:t>
            </w:r>
            <w:r w:rsidRPr="00C21BF7">
              <w:rPr>
                <w:rFonts w:ascii="Times New Roman" w:eastAsia="Times New Roman" w:hAnsi="Times New Roman" w:cs="Times New Roman"/>
                <w:sz w:val="24"/>
                <w:szCs w:val="24"/>
                <w:lang w:eastAsia="ru-RU"/>
              </w:rPr>
              <w:br/>
              <w:t>оказываемые в рамках</w:t>
            </w:r>
            <w:r w:rsidRPr="00C21BF7">
              <w:rPr>
                <w:rFonts w:ascii="Times New Roman" w:eastAsia="Times New Roman" w:hAnsi="Times New Roman" w:cs="Times New Roman"/>
                <w:sz w:val="24"/>
                <w:szCs w:val="24"/>
                <w:lang w:eastAsia="ru-RU"/>
              </w:rPr>
              <w:br/>
              <w:t>гарантированного объема</w:t>
            </w:r>
            <w:r w:rsidRPr="00C21BF7">
              <w:rPr>
                <w:rFonts w:ascii="Times New Roman" w:eastAsia="Times New Roman" w:hAnsi="Times New Roman" w:cs="Times New Roman"/>
                <w:sz w:val="24"/>
                <w:szCs w:val="24"/>
                <w:lang w:eastAsia="ru-RU"/>
              </w:rPr>
              <w:br/>
              <w:t>бесплатной медицинской</w:t>
            </w:r>
            <w:r w:rsidRPr="00C21BF7">
              <w:rPr>
                <w:rFonts w:ascii="Times New Roman" w:eastAsia="Times New Roman" w:hAnsi="Times New Roman" w:cs="Times New Roman"/>
                <w:sz w:val="24"/>
                <w:szCs w:val="24"/>
                <w:lang w:eastAsia="ru-RU"/>
              </w:rPr>
              <w:br/>
              <w:t>помощи и системы</w:t>
            </w:r>
            <w:r w:rsidRPr="00C21BF7">
              <w:rPr>
                <w:rFonts w:ascii="Times New Roman" w:eastAsia="Times New Roman" w:hAnsi="Times New Roman" w:cs="Times New Roman"/>
                <w:sz w:val="24"/>
                <w:szCs w:val="24"/>
                <w:lang w:eastAsia="ru-RU"/>
              </w:rPr>
              <w:br/>
              <w:t>обязательного социального</w:t>
            </w:r>
            <w:r w:rsidRPr="00C21BF7">
              <w:rPr>
                <w:rFonts w:ascii="Times New Roman" w:eastAsia="Times New Roman" w:hAnsi="Times New Roman" w:cs="Times New Roman"/>
                <w:sz w:val="24"/>
                <w:szCs w:val="24"/>
                <w:lang w:eastAsia="ru-RU"/>
              </w:rPr>
              <w:br/>
              <w:t>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Заявление на разработку и (или) пересмотр тарифа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 Данные заявителя: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1.1 Юридическое лицо:</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1.1.1 Название субъекта здравоохранения __________________________________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1.1.2 Юридический адрес ________________________________________________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1.1.3 Руководитель (фамилия, имя, отчество (при его наличии)) 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1.1.4 Контакты: (телефон, факс, адрес электронной почты) 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______________________________________________________________________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1.2 Физическое лицо:</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1.2.1 Фамилия, имя, отчество (при его наличии)_____________________________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1.2.2 Адрес____________________________________________________________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1.2.3 Контакты: (телефон, факс, адрес электронной почты) 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_____________________________________________________________________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2. Цель обращения (</w:t>
      </w:r>
      <w:proofErr w:type="gramStart"/>
      <w:r w:rsidRPr="00C21BF7">
        <w:rPr>
          <w:rFonts w:ascii="Times New Roman" w:eastAsia="Times New Roman" w:hAnsi="Times New Roman" w:cs="Times New Roman"/>
          <w:sz w:val="24"/>
          <w:szCs w:val="24"/>
          <w:lang w:eastAsia="ru-RU"/>
        </w:rPr>
        <w:t>нужное</w:t>
      </w:r>
      <w:proofErr w:type="gramEnd"/>
      <w:r w:rsidRPr="00C21BF7">
        <w:rPr>
          <w:rFonts w:ascii="Times New Roman" w:eastAsia="Times New Roman" w:hAnsi="Times New Roman" w:cs="Times New Roman"/>
          <w:sz w:val="24"/>
          <w:szCs w:val="24"/>
          <w:lang w:eastAsia="ru-RU"/>
        </w:rPr>
        <w:t xml:space="preserve"> подчеркнуть):</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 ввести в перечень КЗГ код диагноза, операции/манипуляции;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исключить из перечня КЗГ код диагноза, операции/манипуляции;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пересмотр стоимости кода диагноза, операции/манипуляции;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пересмотр стоимости КЗГ;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 перенести в </w:t>
      </w:r>
      <w:proofErr w:type="gramStart"/>
      <w:r w:rsidRPr="00C21BF7">
        <w:rPr>
          <w:rFonts w:ascii="Times New Roman" w:eastAsia="Times New Roman" w:hAnsi="Times New Roman" w:cs="Times New Roman"/>
          <w:sz w:val="24"/>
          <w:szCs w:val="24"/>
          <w:lang w:eastAsia="ru-RU"/>
        </w:rPr>
        <w:t>другую</w:t>
      </w:r>
      <w:proofErr w:type="gramEnd"/>
      <w:r w:rsidRPr="00C21BF7">
        <w:rPr>
          <w:rFonts w:ascii="Times New Roman" w:eastAsia="Times New Roman" w:hAnsi="Times New Roman" w:cs="Times New Roman"/>
          <w:sz w:val="24"/>
          <w:szCs w:val="24"/>
          <w:lang w:eastAsia="ru-RU"/>
        </w:rPr>
        <w:t xml:space="preserve"> КЗГ код диагноза, операции/манипуляции;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 включить </w:t>
      </w:r>
      <w:proofErr w:type="gramStart"/>
      <w:r w:rsidRPr="00C21BF7">
        <w:rPr>
          <w:rFonts w:ascii="Times New Roman" w:eastAsia="Times New Roman" w:hAnsi="Times New Roman" w:cs="Times New Roman"/>
          <w:sz w:val="24"/>
          <w:szCs w:val="24"/>
          <w:lang w:eastAsia="ru-RU"/>
        </w:rPr>
        <w:t>в</w:t>
      </w:r>
      <w:proofErr w:type="gramEnd"/>
      <w:r w:rsidRPr="00C21BF7">
        <w:rPr>
          <w:rFonts w:ascii="Times New Roman" w:eastAsia="Times New Roman" w:hAnsi="Times New Roman" w:cs="Times New Roman"/>
          <w:sz w:val="24"/>
          <w:szCs w:val="24"/>
          <w:lang w:eastAsia="ru-RU"/>
        </w:rPr>
        <w:t xml:space="preserve"> </w:t>
      </w:r>
      <w:proofErr w:type="gramStart"/>
      <w:r w:rsidRPr="00C21BF7">
        <w:rPr>
          <w:rFonts w:ascii="Times New Roman" w:eastAsia="Times New Roman" w:hAnsi="Times New Roman" w:cs="Times New Roman"/>
          <w:sz w:val="24"/>
          <w:szCs w:val="24"/>
          <w:lang w:eastAsia="ru-RU"/>
        </w:rPr>
        <w:t>тарификатор</w:t>
      </w:r>
      <w:proofErr w:type="gramEnd"/>
      <w:r w:rsidRPr="00C21BF7">
        <w:rPr>
          <w:rFonts w:ascii="Times New Roman" w:eastAsia="Times New Roman" w:hAnsi="Times New Roman" w:cs="Times New Roman"/>
          <w:sz w:val="24"/>
          <w:szCs w:val="24"/>
          <w:lang w:eastAsia="ru-RU"/>
        </w:rPr>
        <w:t xml:space="preserve"> новую услугу;</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исключить из существующего тарификатора;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пересмотр стоимости существующей услуги;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прочее (краткое описание).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 Наименование диагноза, операции/манипуляции (код)__________________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-код диагноза, операции/манипуляции – наименование и код привести в соответствие с МКБ-10/9.</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3. Наименование услуги (код)___________________________</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код и наименование указывать согласно действующему тарификатору в случае пересмотра стоимости или исключения услуги;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для включения новой услуги в раздел</w:t>
      </w:r>
      <w:proofErr w:type="gramStart"/>
      <w:r w:rsidRPr="00C21BF7">
        <w:rPr>
          <w:rFonts w:ascii="Times New Roman" w:eastAsia="Times New Roman" w:hAnsi="Times New Roman" w:cs="Times New Roman"/>
          <w:sz w:val="24"/>
          <w:szCs w:val="24"/>
          <w:lang w:eastAsia="ru-RU"/>
        </w:rPr>
        <w:t xml:space="preserve"> А</w:t>
      </w:r>
      <w:proofErr w:type="gramEnd"/>
      <w:r w:rsidRPr="00C21BF7">
        <w:rPr>
          <w:rFonts w:ascii="Times New Roman" w:eastAsia="Times New Roman" w:hAnsi="Times New Roman" w:cs="Times New Roman"/>
          <w:sz w:val="24"/>
          <w:szCs w:val="24"/>
          <w:lang w:eastAsia="ru-RU"/>
        </w:rPr>
        <w:t>,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 для включения новой услуги в раздел D тарификатора наименование и код привести в соответствие с МКБ-9.</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4. Наименование медицинской техники и/или медицинских изделий, применяемых при проведении услуги, привести в соответствие с Государственным реестром лекарственных средств, медицинских изделий и медицинской техники (согласно таблице*).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6"/>
        <w:gridCol w:w="874"/>
        <w:gridCol w:w="1002"/>
        <w:gridCol w:w="1326"/>
        <w:gridCol w:w="1326"/>
        <w:gridCol w:w="1096"/>
        <w:gridCol w:w="1560"/>
        <w:gridCol w:w="1575"/>
      </w:tblGrid>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Рег. номер</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Тип МТ/МИ</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Торговое название</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Дата регистрации</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Срок регистрации</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Дата истечения</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Фирма производитель</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Страна производитель</w:t>
            </w:r>
          </w:p>
        </w:tc>
      </w:tr>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2</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3</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4</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5</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6</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7</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8</w:t>
            </w: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 – для услуг, проводимых на аппаратах или с применением медицинских изделий незарегистрированных в Государственном реестре лекарственных средств, медицинских изделий и медицинской техники заполняются графы 2, 3, 7 и 8.</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Расшифровка аббревиатур:</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МКБ-9 – Международная статистическая классификация болезней и проблем, связанных со здоровьем 9 пересмотра;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КЗГ – клинико-затратные группы;</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МИ – медицинские изделия;</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МТ – медицинская техника.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49" w:name="z406"/>
            <w:bookmarkEnd w:id="49"/>
            <w:r w:rsidRPr="00C21BF7">
              <w:rPr>
                <w:rFonts w:ascii="Times New Roman" w:eastAsia="Times New Roman" w:hAnsi="Times New Roman" w:cs="Times New Roman"/>
                <w:sz w:val="24"/>
                <w:szCs w:val="24"/>
                <w:lang w:eastAsia="ru-RU"/>
              </w:rPr>
              <w:t>Приложение 10</w:t>
            </w:r>
            <w:r w:rsidRPr="00C21BF7">
              <w:rPr>
                <w:rFonts w:ascii="Times New Roman" w:eastAsia="Times New Roman" w:hAnsi="Times New Roman" w:cs="Times New Roman"/>
                <w:sz w:val="24"/>
                <w:szCs w:val="24"/>
                <w:lang w:eastAsia="ru-RU"/>
              </w:rPr>
              <w:br/>
              <w:t>к приказу Министра здравоохранения</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от 19 июля 2019 года</w:t>
            </w:r>
            <w:r w:rsidRPr="00C21BF7">
              <w:rPr>
                <w:rFonts w:ascii="Times New Roman" w:eastAsia="Times New Roman" w:hAnsi="Times New Roman" w:cs="Times New Roman"/>
                <w:sz w:val="24"/>
                <w:szCs w:val="24"/>
                <w:lang w:eastAsia="ru-RU"/>
              </w:rPr>
              <w:br/>
              <w:t>№Қ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50" w:name="z407"/>
            <w:bookmarkEnd w:id="50"/>
            <w:r w:rsidRPr="00C21BF7">
              <w:rPr>
                <w:rFonts w:ascii="Times New Roman" w:eastAsia="Times New Roman" w:hAnsi="Times New Roman" w:cs="Times New Roman"/>
                <w:sz w:val="24"/>
                <w:szCs w:val="24"/>
                <w:lang w:eastAsia="ru-RU"/>
              </w:rPr>
              <w:t>Приложение 4</w:t>
            </w:r>
            <w:r w:rsidRPr="00C21BF7">
              <w:rPr>
                <w:rFonts w:ascii="Times New Roman" w:eastAsia="Times New Roman" w:hAnsi="Times New Roman" w:cs="Times New Roman"/>
                <w:sz w:val="24"/>
                <w:szCs w:val="24"/>
                <w:lang w:eastAsia="ru-RU"/>
              </w:rPr>
              <w:br/>
              <w:t>к Методике формирования тарифов</w:t>
            </w:r>
            <w:r w:rsidRPr="00C21BF7">
              <w:rPr>
                <w:rFonts w:ascii="Times New Roman" w:eastAsia="Times New Roman" w:hAnsi="Times New Roman" w:cs="Times New Roman"/>
                <w:sz w:val="24"/>
                <w:szCs w:val="24"/>
                <w:lang w:eastAsia="ru-RU"/>
              </w:rPr>
              <w:br/>
              <w:t>на медицинские услуги, оказываемые</w:t>
            </w:r>
            <w:r w:rsidRPr="00C21BF7">
              <w:rPr>
                <w:rFonts w:ascii="Times New Roman" w:eastAsia="Times New Roman" w:hAnsi="Times New Roman" w:cs="Times New Roman"/>
                <w:sz w:val="24"/>
                <w:szCs w:val="24"/>
                <w:lang w:eastAsia="ru-RU"/>
              </w:rPr>
              <w:br/>
              <w:t>в рамках гарантированного объема</w:t>
            </w:r>
            <w:r w:rsidRPr="00C21BF7">
              <w:rPr>
                <w:rFonts w:ascii="Times New Roman" w:eastAsia="Times New Roman" w:hAnsi="Times New Roman" w:cs="Times New Roman"/>
                <w:sz w:val="24"/>
                <w:szCs w:val="24"/>
                <w:lang w:eastAsia="ru-RU"/>
              </w:rPr>
              <w:br/>
              <w:t>бесплатной медицинской помощи и</w:t>
            </w:r>
            <w:r w:rsidRPr="00C21BF7">
              <w:rPr>
                <w:rFonts w:ascii="Times New Roman" w:eastAsia="Times New Roman" w:hAnsi="Times New Roman" w:cs="Times New Roman"/>
                <w:sz w:val="24"/>
                <w:szCs w:val="24"/>
                <w:lang w:eastAsia="ru-RU"/>
              </w:rPr>
              <w:br/>
              <w:t>в системе обязательного</w:t>
            </w:r>
            <w:r w:rsidRPr="00C21BF7">
              <w:rPr>
                <w:rFonts w:ascii="Times New Roman" w:eastAsia="Times New Roman" w:hAnsi="Times New Roman" w:cs="Times New Roman"/>
                <w:sz w:val="24"/>
                <w:szCs w:val="24"/>
                <w:lang w:eastAsia="ru-RU"/>
              </w:rPr>
              <w:br/>
              <w:t>социального 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Структура расходов для субъектов здравоохранения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bookmarkStart w:id="51" w:name="z409"/>
            <w:bookmarkEnd w:id="51"/>
            <w:r w:rsidRPr="00C21BF7">
              <w:rPr>
                <w:rFonts w:ascii="Times New Roman" w:eastAsia="Times New Roman" w:hAnsi="Times New Roman" w:cs="Times New Roman"/>
                <w:i/>
                <w:iCs/>
                <w:sz w:val="24"/>
                <w:szCs w:val="24"/>
                <w:lang w:eastAsia="ru-RU"/>
              </w:rPr>
              <w:t>тыс. тенге</w:t>
            </w:r>
          </w:p>
        </w:tc>
      </w:tr>
    </w:tbl>
    <w:p w:rsidR="00C21BF7" w:rsidRPr="00C21BF7" w:rsidRDefault="00C21BF7" w:rsidP="003C7E1F">
      <w:pPr>
        <w:spacing w:after="0" w:line="240" w:lineRule="auto"/>
        <w:jc w:val="both"/>
        <w:rPr>
          <w:rFonts w:ascii="Times New Roman" w:eastAsia="Times New Roman" w:hAnsi="Times New Roman" w:cs="Times New Roman"/>
          <w:vanish/>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4543"/>
        <w:gridCol w:w="2108"/>
        <w:gridCol w:w="2119"/>
      </w:tblGrid>
      <w:tr w:rsidR="00C21BF7" w:rsidRPr="00C21BF7" w:rsidTr="00060254">
        <w:trPr>
          <w:tblCellSpacing w:w="15" w:type="dxa"/>
        </w:trPr>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Статьи затрат</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План за предыдущий год</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Факт за предыдущий год</w:t>
            </w:r>
          </w:p>
        </w:tc>
      </w:tr>
      <w:tr w:rsidR="00C21BF7" w:rsidRPr="00C21BF7" w:rsidTr="00060254">
        <w:trPr>
          <w:tblCellSpacing w:w="15" w:type="dxa"/>
        </w:trPr>
        <w:tc>
          <w:tcPr>
            <w:tcW w:w="0" w:type="auto"/>
            <w:gridSpan w:val="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ОБЩАЯ СУММА РАСХОДОВ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gridSpan w:val="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I МЕДИЦИНСКИЕ РАСХОДЫ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110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Заработная плата медицинского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-Административно-управленческий персонал</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-Медицинский персонал</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120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Взносы работодателей (налоги и другие обязательные платежи)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запасов, 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хозяйственные товары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канцелярские товары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автозапчасти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другое (расписать </w:t>
            </w:r>
            <w:proofErr w:type="gramStart"/>
            <w:r w:rsidRPr="00C21BF7">
              <w:rPr>
                <w:rFonts w:ascii="Times New Roman" w:eastAsia="Times New Roman" w:hAnsi="Times New Roman" w:cs="Times New Roman"/>
                <w:sz w:val="24"/>
                <w:szCs w:val="24"/>
                <w:lang w:eastAsia="ru-RU"/>
              </w:rPr>
              <w:t xml:space="preserve">по </w:t>
            </w:r>
            <w:proofErr w:type="spellStart"/>
            <w:r w:rsidRPr="00C21BF7">
              <w:rPr>
                <w:rFonts w:ascii="Times New Roman" w:eastAsia="Times New Roman" w:hAnsi="Times New Roman" w:cs="Times New Roman"/>
                <w:sz w:val="24"/>
                <w:szCs w:val="24"/>
                <w:lang w:eastAsia="ru-RU"/>
              </w:rPr>
              <w:t>статейно</w:t>
            </w:r>
            <w:proofErr w:type="spellEnd"/>
            <w:proofErr w:type="gramEnd"/>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продуктов питания по норме затрат</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Привлечение независимого технического эксперта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прочих услуг и работ, 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повышение квалификации и обучение сотрудников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услуги банка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обслуживание и ремонт </w:t>
            </w:r>
            <w:proofErr w:type="spellStart"/>
            <w:r w:rsidRPr="00C21BF7">
              <w:rPr>
                <w:rFonts w:ascii="Times New Roman" w:eastAsia="Times New Roman" w:hAnsi="Times New Roman" w:cs="Times New Roman"/>
                <w:sz w:val="24"/>
                <w:szCs w:val="24"/>
                <w:lang w:eastAsia="ru-RU"/>
              </w:rPr>
              <w:t>огр</w:t>
            </w:r>
            <w:proofErr w:type="spellEnd"/>
            <w:r w:rsidRPr="00C21BF7">
              <w:rPr>
                <w:rFonts w:ascii="Times New Roman" w:eastAsia="Times New Roman" w:hAnsi="Times New Roman" w:cs="Times New Roman"/>
                <w:sz w:val="24"/>
                <w:szCs w:val="24"/>
                <w:lang w:eastAsia="ru-RU"/>
              </w:rPr>
              <w:t>. и мед техники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gridSpan w:val="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II ЭКСПЛУАТАЦИОННЫЕ РАСХОДЫ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110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Заработная плата административно-хозяйственного персонала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-Административно-управленческий персонал</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-Технический персонал </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120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Взносы работодателей (налоги и другие обязательные платежи)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запасов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продуктов питания по норме затрат</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149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прочих запасов, 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хозяйственные товары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канцелярские товары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автозапчасти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другое (расписать </w:t>
            </w:r>
            <w:proofErr w:type="gramStart"/>
            <w:r w:rsidRPr="00C21BF7">
              <w:rPr>
                <w:rFonts w:ascii="Times New Roman" w:eastAsia="Times New Roman" w:hAnsi="Times New Roman" w:cs="Times New Roman"/>
                <w:sz w:val="24"/>
                <w:szCs w:val="24"/>
                <w:lang w:eastAsia="ru-RU"/>
              </w:rPr>
              <w:t xml:space="preserve">по </w:t>
            </w:r>
            <w:proofErr w:type="spellStart"/>
            <w:r w:rsidRPr="00C21BF7">
              <w:rPr>
                <w:rFonts w:ascii="Times New Roman" w:eastAsia="Times New Roman" w:hAnsi="Times New Roman" w:cs="Times New Roman"/>
                <w:sz w:val="24"/>
                <w:szCs w:val="24"/>
                <w:lang w:eastAsia="ru-RU"/>
              </w:rPr>
              <w:t>статейно</w:t>
            </w:r>
            <w:proofErr w:type="spellEnd"/>
            <w:proofErr w:type="gramEnd"/>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электроэнергия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отопление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услуг связи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154</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restart"/>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159</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Оплата прочих услуг и работ, в том числе:</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техническое обслуживание (электросеть, ремонт </w:t>
            </w:r>
            <w:proofErr w:type="spellStart"/>
            <w:r w:rsidRPr="00C21BF7">
              <w:rPr>
                <w:rFonts w:ascii="Times New Roman" w:eastAsia="Times New Roman" w:hAnsi="Times New Roman" w:cs="Times New Roman"/>
                <w:sz w:val="24"/>
                <w:szCs w:val="24"/>
                <w:lang w:eastAsia="ru-RU"/>
              </w:rPr>
              <w:t>хоз</w:t>
            </w:r>
            <w:proofErr w:type="gramStart"/>
            <w:r w:rsidRPr="00C21BF7">
              <w:rPr>
                <w:rFonts w:ascii="Times New Roman" w:eastAsia="Times New Roman" w:hAnsi="Times New Roman" w:cs="Times New Roman"/>
                <w:sz w:val="24"/>
                <w:szCs w:val="24"/>
                <w:lang w:eastAsia="ru-RU"/>
              </w:rPr>
              <w:t>.о</w:t>
            </w:r>
            <w:proofErr w:type="gramEnd"/>
            <w:r w:rsidRPr="00C21BF7">
              <w:rPr>
                <w:rFonts w:ascii="Times New Roman" w:eastAsia="Times New Roman" w:hAnsi="Times New Roman" w:cs="Times New Roman"/>
                <w:sz w:val="24"/>
                <w:szCs w:val="24"/>
                <w:lang w:eastAsia="ru-RU"/>
              </w:rPr>
              <w:t>борудования</w:t>
            </w:r>
            <w:proofErr w:type="spellEnd"/>
            <w:r w:rsidRPr="00C21BF7">
              <w:rPr>
                <w:rFonts w:ascii="Times New Roman" w:eastAsia="Times New Roman" w:hAnsi="Times New Roman" w:cs="Times New Roman"/>
                <w:sz w:val="24"/>
                <w:szCs w:val="24"/>
                <w:lang w:eastAsia="ru-RU"/>
              </w:rPr>
              <w:t>, монтажная работа, охранная сигнализация)</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21BF7">
              <w:rPr>
                <w:rFonts w:ascii="Times New Roman" w:eastAsia="Times New Roman" w:hAnsi="Times New Roman" w:cs="Times New Roman"/>
                <w:sz w:val="24"/>
                <w:szCs w:val="24"/>
                <w:lang w:eastAsia="ru-RU"/>
              </w:rPr>
              <w:t>тех</w:t>
            </w:r>
            <w:proofErr w:type="gramStart"/>
            <w:r w:rsidRPr="00C21BF7">
              <w:rPr>
                <w:rFonts w:ascii="Times New Roman" w:eastAsia="Times New Roman" w:hAnsi="Times New Roman" w:cs="Times New Roman"/>
                <w:sz w:val="24"/>
                <w:szCs w:val="24"/>
                <w:lang w:eastAsia="ru-RU"/>
              </w:rPr>
              <w:t>.о</w:t>
            </w:r>
            <w:proofErr w:type="gramEnd"/>
            <w:r w:rsidRPr="00C21BF7">
              <w:rPr>
                <w:rFonts w:ascii="Times New Roman" w:eastAsia="Times New Roman" w:hAnsi="Times New Roman" w:cs="Times New Roman"/>
                <w:sz w:val="24"/>
                <w:szCs w:val="24"/>
                <w:lang w:eastAsia="ru-RU"/>
              </w:rPr>
              <w:t>бслуживание</w:t>
            </w:r>
            <w:proofErr w:type="spellEnd"/>
            <w:r w:rsidRPr="00C21BF7">
              <w:rPr>
                <w:rFonts w:ascii="Times New Roman" w:eastAsia="Times New Roman" w:hAnsi="Times New Roman" w:cs="Times New Roman"/>
                <w:sz w:val="24"/>
                <w:szCs w:val="24"/>
                <w:lang w:eastAsia="ru-RU"/>
              </w:rPr>
              <w:t xml:space="preserve"> и ремонт автомобилей</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повышение квалификации и обучение сотрудников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утилизация бытовых и медицинских отходов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услуги банка</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обслуживание и ремонт </w:t>
            </w:r>
            <w:proofErr w:type="spellStart"/>
            <w:r w:rsidRPr="00C21BF7">
              <w:rPr>
                <w:rFonts w:ascii="Times New Roman" w:eastAsia="Times New Roman" w:hAnsi="Times New Roman" w:cs="Times New Roman"/>
                <w:sz w:val="24"/>
                <w:szCs w:val="24"/>
                <w:lang w:eastAsia="ru-RU"/>
              </w:rPr>
              <w:t>огр</w:t>
            </w:r>
            <w:proofErr w:type="spellEnd"/>
            <w:r w:rsidRPr="00C21BF7">
              <w:rPr>
                <w:rFonts w:ascii="Times New Roman" w:eastAsia="Times New Roman" w:hAnsi="Times New Roman" w:cs="Times New Roman"/>
                <w:sz w:val="24"/>
                <w:szCs w:val="24"/>
                <w:lang w:eastAsia="ru-RU"/>
              </w:rPr>
              <w:t>. и мед техники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уборка здания, помещений и </w:t>
            </w:r>
            <w:proofErr w:type="gramStart"/>
            <w:r w:rsidRPr="00C21BF7">
              <w:rPr>
                <w:rFonts w:ascii="Times New Roman" w:eastAsia="Times New Roman" w:hAnsi="Times New Roman" w:cs="Times New Roman"/>
                <w:sz w:val="24"/>
                <w:szCs w:val="24"/>
                <w:lang w:eastAsia="ru-RU"/>
              </w:rPr>
              <w:t>другое</w:t>
            </w:r>
            <w:proofErr w:type="gramEnd"/>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другое (расписать </w:t>
            </w:r>
            <w:proofErr w:type="gramStart"/>
            <w:r w:rsidRPr="00C21BF7">
              <w:rPr>
                <w:rFonts w:ascii="Times New Roman" w:eastAsia="Times New Roman" w:hAnsi="Times New Roman" w:cs="Times New Roman"/>
                <w:sz w:val="24"/>
                <w:szCs w:val="24"/>
                <w:lang w:eastAsia="ru-RU"/>
              </w:rPr>
              <w:t xml:space="preserve">по </w:t>
            </w:r>
            <w:proofErr w:type="spellStart"/>
            <w:r w:rsidRPr="00C21BF7">
              <w:rPr>
                <w:rFonts w:ascii="Times New Roman" w:eastAsia="Times New Roman" w:hAnsi="Times New Roman" w:cs="Times New Roman"/>
                <w:sz w:val="24"/>
                <w:szCs w:val="24"/>
                <w:lang w:eastAsia="ru-RU"/>
              </w:rPr>
              <w:t>статейно</w:t>
            </w:r>
            <w:proofErr w:type="spellEnd"/>
            <w:proofErr w:type="gramEnd"/>
            <w:r w:rsidRPr="00C21BF7">
              <w:rPr>
                <w:rFonts w:ascii="Times New Roman" w:eastAsia="Times New Roman" w:hAnsi="Times New Roman" w:cs="Times New Roman"/>
                <w:sz w:val="24"/>
                <w:szCs w:val="24"/>
                <w:lang w:eastAsia="ru-RU"/>
              </w:rPr>
              <w:t>)</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160</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161</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162</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Предварительный коэффициент (КПК)</w:t>
            </w:r>
          </w:p>
        </w:tc>
        <w:tc>
          <w:tcPr>
            <w:tcW w:w="0" w:type="auto"/>
            <w:gridSpan w:val="2"/>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ОБЩАЯ СУММА ЭКСПЛУТАЦИОННЫХ РАСХОДОВ/ОБЩАЯ СУММА РАСХОДОВ</w:t>
            </w:r>
          </w:p>
        </w:tc>
      </w:tr>
    </w:tbl>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i/>
          <w:iCs/>
          <w:sz w:val="24"/>
          <w:szCs w:val="24"/>
          <w:lang w:eastAsia="ru-RU"/>
        </w:rPr>
        <w:t>Примечание:</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i/>
          <w:iCs/>
          <w:sz w:val="24"/>
          <w:szCs w:val="24"/>
          <w:lang w:eastAsia="ru-RU"/>
        </w:rPr>
        <w:t>1) в случае отсутствия определенных статей расходов необходимо дополнить таблицу соответствующими строками</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i/>
          <w:iCs/>
          <w:sz w:val="24"/>
          <w:szCs w:val="24"/>
          <w:lang w:eastAsia="ru-RU"/>
        </w:rPr>
        <w:t>2) отображать расходы без учета оказанных платных услуг</w:t>
      </w:r>
    </w:p>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      </w:t>
      </w:r>
      <w:r w:rsidRPr="00C21BF7">
        <w:rPr>
          <w:rFonts w:ascii="Times New Roman" w:eastAsia="Times New Roman" w:hAnsi="Times New Roman" w:cs="Times New Roman"/>
          <w:i/>
          <w:iCs/>
          <w:sz w:val="24"/>
          <w:szCs w:val="24"/>
          <w:lang w:eastAsia="ru-RU"/>
        </w:rPr>
        <w:t>3) подлежит корректировки согласно фактически понесенным затратам субъекта здравоохранения и частного партнера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lastRenderedPageBreak/>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52" w:name="z414"/>
            <w:bookmarkEnd w:id="52"/>
            <w:r w:rsidRPr="00C21BF7">
              <w:rPr>
                <w:rFonts w:ascii="Times New Roman" w:eastAsia="Times New Roman" w:hAnsi="Times New Roman" w:cs="Times New Roman"/>
                <w:sz w:val="24"/>
                <w:szCs w:val="24"/>
                <w:lang w:eastAsia="ru-RU"/>
              </w:rPr>
              <w:t>Приложение 11</w:t>
            </w:r>
            <w:r w:rsidRPr="00C21BF7">
              <w:rPr>
                <w:rFonts w:ascii="Times New Roman" w:eastAsia="Times New Roman" w:hAnsi="Times New Roman" w:cs="Times New Roman"/>
                <w:sz w:val="24"/>
                <w:szCs w:val="24"/>
                <w:lang w:eastAsia="ru-RU"/>
              </w:rPr>
              <w:br/>
              <w:t xml:space="preserve">к приказу Министра здравоохранения </w:t>
            </w:r>
            <w:r w:rsidRPr="00C21BF7">
              <w:rPr>
                <w:rFonts w:ascii="Times New Roman" w:eastAsia="Times New Roman" w:hAnsi="Times New Roman" w:cs="Times New Roman"/>
                <w:sz w:val="24"/>
                <w:szCs w:val="24"/>
                <w:lang w:eastAsia="ru-RU"/>
              </w:rPr>
              <w:br/>
              <w:t>Республики Казахстан</w:t>
            </w:r>
            <w:r w:rsidRPr="00C21BF7">
              <w:rPr>
                <w:rFonts w:ascii="Times New Roman" w:eastAsia="Times New Roman" w:hAnsi="Times New Roman" w:cs="Times New Roman"/>
                <w:sz w:val="24"/>
                <w:szCs w:val="24"/>
                <w:lang w:eastAsia="ru-RU"/>
              </w:rPr>
              <w:br/>
              <w:t>от 19 июля 2019 года</w:t>
            </w:r>
            <w:r w:rsidRPr="00C21BF7">
              <w:rPr>
                <w:rFonts w:ascii="Times New Roman" w:eastAsia="Times New Roman" w:hAnsi="Times New Roman" w:cs="Times New Roman"/>
                <w:sz w:val="24"/>
                <w:szCs w:val="24"/>
                <w:lang w:eastAsia="ru-RU"/>
              </w:rPr>
              <w:br/>
              <w:t>№Қ</w:t>
            </w:r>
            <w:proofErr w:type="gramStart"/>
            <w:r w:rsidRPr="00C21BF7">
              <w:rPr>
                <w:rFonts w:ascii="Times New Roman" w:eastAsia="Times New Roman" w:hAnsi="Times New Roman" w:cs="Times New Roman"/>
                <w:sz w:val="24"/>
                <w:szCs w:val="24"/>
                <w:lang w:eastAsia="ru-RU"/>
              </w:rPr>
              <w:t>Р</w:t>
            </w:r>
            <w:proofErr w:type="gramEnd"/>
            <w:r w:rsidRPr="00C21BF7">
              <w:rPr>
                <w:rFonts w:ascii="Times New Roman" w:eastAsia="Times New Roman" w:hAnsi="Times New Roman" w:cs="Times New Roman"/>
                <w:sz w:val="24"/>
                <w:szCs w:val="24"/>
                <w:lang w:eastAsia="ru-RU"/>
              </w:rPr>
              <w:t xml:space="preserve"> ДСМ - 105</w:t>
            </w:r>
          </w:p>
        </w:tc>
      </w:tr>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060254">
            <w:pPr>
              <w:spacing w:after="0" w:line="240" w:lineRule="auto"/>
              <w:jc w:val="center"/>
              <w:rPr>
                <w:rFonts w:ascii="Times New Roman" w:eastAsia="Times New Roman" w:hAnsi="Times New Roman" w:cs="Times New Roman"/>
                <w:sz w:val="24"/>
                <w:szCs w:val="24"/>
                <w:lang w:eastAsia="ru-RU"/>
              </w:rPr>
            </w:pPr>
            <w:bookmarkStart w:id="53" w:name="z415"/>
            <w:bookmarkEnd w:id="53"/>
            <w:r w:rsidRPr="00C21BF7">
              <w:rPr>
                <w:rFonts w:ascii="Times New Roman" w:eastAsia="Times New Roman" w:hAnsi="Times New Roman" w:cs="Times New Roman"/>
                <w:sz w:val="24"/>
                <w:szCs w:val="24"/>
                <w:lang w:eastAsia="ru-RU"/>
              </w:rPr>
              <w:t>Приложение 5</w:t>
            </w:r>
            <w:r w:rsidRPr="00C21BF7">
              <w:rPr>
                <w:rFonts w:ascii="Times New Roman" w:eastAsia="Times New Roman" w:hAnsi="Times New Roman" w:cs="Times New Roman"/>
                <w:sz w:val="24"/>
                <w:szCs w:val="24"/>
                <w:lang w:eastAsia="ru-RU"/>
              </w:rPr>
              <w:br/>
              <w:t>к Методике формирования тарифов</w:t>
            </w:r>
            <w:r w:rsidRPr="00C21BF7">
              <w:rPr>
                <w:rFonts w:ascii="Times New Roman" w:eastAsia="Times New Roman" w:hAnsi="Times New Roman" w:cs="Times New Roman"/>
                <w:sz w:val="24"/>
                <w:szCs w:val="24"/>
                <w:lang w:eastAsia="ru-RU"/>
              </w:rPr>
              <w:br/>
              <w:t>на медицинские услуги, оказываемые</w:t>
            </w:r>
            <w:r w:rsidRPr="00C21BF7">
              <w:rPr>
                <w:rFonts w:ascii="Times New Roman" w:eastAsia="Times New Roman" w:hAnsi="Times New Roman" w:cs="Times New Roman"/>
                <w:sz w:val="24"/>
                <w:szCs w:val="24"/>
                <w:lang w:eastAsia="ru-RU"/>
              </w:rPr>
              <w:br/>
              <w:t>в рамках гарантированного объема</w:t>
            </w:r>
            <w:r w:rsidRPr="00C21BF7">
              <w:rPr>
                <w:rFonts w:ascii="Times New Roman" w:eastAsia="Times New Roman" w:hAnsi="Times New Roman" w:cs="Times New Roman"/>
                <w:sz w:val="24"/>
                <w:szCs w:val="24"/>
                <w:lang w:eastAsia="ru-RU"/>
              </w:rPr>
              <w:br/>
              <w:t>бесплатной медицинской помощи и</w:t>
            </w:r>
            <w:r w:rsidRPr="00C21BF7">
              <w:rPr>
                <w:rFonts w:ascii="Times New Roman" w:eastAsia="Times New Roman" w:hAnsi="Times New Roman" w:cs="Times New Roman"/>
                <w:sz w:val="24"/>
                <w:szCs w:val="24"/>
                <w:lang w:eastAsia="ru-RU"/>
              </w:rPr>
              <w:br/>
              <w:t>в системе обязательного</w:t>
            </w:r>
            <w:r w:rsidRPr="00C21BF7">
              <w:rPr>
                <w:rFonts w:ascii="Times New Roman" w:eastAsia="Times New Roman" w:hAnsi="Times New Roman" w:cs="Times New Roman"/>
                <w:sz w:val="24"/>
                <w:szCs w:val="24"/>
                <w:lang w:eastAsia="ru-RU"/>
              </w:rPr>
              <w:br/>
              <w:t>социального медицинского страхования</w:t>
            </w:r>
          </w:p>
        </w:tc>
      </w:tr>
    </w:tbl>
    <w:p w:rsidR="00C21BF7" w:rsidRPr="00C21BF7" w:rsidRDefault="00C21BF7" w:rsidP="0006025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21BF7">
        <w:rPr>
          <w:rFonts w:ascii="Times New Roman" w:eastAsia="Times New Roman" w:hAnsi="Times New Roman" w:cs="Times New Roman"/>
          <w:b/>
          <w:bCs/>
          <w:sz w:val="27"/>
          <w:szCs w:val="27"/>
          <w:lang w:eastAsia="ru-RU"/>
        </w:rPr>
        <w:t>Шаблон Расчета поправочного коэффициента для субъектов ГЧП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21BF7" w:rsidRPr="00C21BF7" w:rsidTr="00C21BF7">
        <w:trPr>
          <w:tblCellSpacing w:w="15" w:type="dxa"/>
        </w:trPr>
        <w:tc>
          <w:tcPr>
            <w:tcW w:w="5805"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w:t>
            </w:r>
          </w:p>
        </w:tc>
        <w:tc>
          <w:tcPr>
            <w:tcW w:w="3420" w:type="dxa"/>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bookmarkStart w:id="54" w:name="z417"/>
            <w:bookmarkEnd w:id="54"/>
            <w:r w:rsidRPr="00C21BF7">
              <w:rPr>
                <w:rFonts w:ascii="Times New Roman" w:eastAsia="Times New Roman" w:hAnsi="Times New Roman" w:cs="Times New Roman"/>
                <w:i/>
                <w:iCs/>
                <w:sz w:val="24"/>
                <w:szCs w:val="24"/>
                <w:lang w:eastAsia="ru-RU"/>
              </w:rPr>
              <w:t>тыс. тенге</w:t>
            </w:r>
          </w:p>
        </w:tc>
      </w:tr>
    </w:tbl>
    <w:p w:rsidR="00C21BF7" w:rsidRPr="00C21BF7" w:rsidRDefault="00C21BF7" w:rsidP="003C7E1F">
      <w:pPr>
        <w:spacing w:after="0" w:line="240" w:lineRule="auto"/>
        <w:jc w:val="both"/>
        <w:rPr>
          <w:rFonts w:ascii="Times New Roman" w:eastAsia="Times New Roman" w:hAnsi="Times New Roman" w:cs="Times New Roman"/>
          <w:vanish/>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90"/>
        <w:gridCol w:w="922"/>
        <w:gridCol w:w="922"/>
        <w:gridCol w:w="922"/>
        <w:gridCol w:w="969"/>
      </w:tblGrid>
      <w:tr w:rsidR="00C21BF7" w:rsidRPr="00C21BF7" w:rsidTr="00060254">
        <w:trPr>
          <w:tblCellSpacing w:w="15" w:type="dxa"/>
        </w:trPr>
        <w:tc>
          <w:tcPr>
            <w:tcW w:w="0" w:type="auto"/>
            <w:vMerge w:val="restart"/>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Наименование/Параметры проекта</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Город 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Город 2</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Город 3</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Город 4</w:t>
            </w:r>
          </w:p>
        </w:tc>
      </w:tr>
      <w:tr w:rsidR="00C21BF7" w:rsidRPr="00C21BF7" w:rsidTr="00060254">
        <w:trPr>
          <w:tblCellSpacing w:w="15" w:type="dxa"/>
        </w:trPr>
        <w:tc>
          <w:tcPr>
            <w:tcW w:w="0" w:type="auto"/>
            <w:vMerge/>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БО 1</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БО 2</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БО 3</w:t>
            </w:r>
          </w:p>
        </w:tc>
        <w:tc>
          <w:tcPr>
            <w:tcW w:w="0" w:type="auto"/>
            <w:vAlign w:val="center"/>
            <w:hideMark/>
          </w:tcPr>
          <w:p w:rsidR="00C21BF7" w:rsidRPr="00C21BF7" w:rsidRDefault="00C21BF7" w:rsidP="00060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БО 4</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Кол-во коек</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Общая площадь зданий</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Год постройки</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износа корпусов</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Земельный участок, </w:t>
            </w:r>
            <w:proofErr w:type="gramStart"/>
            <w:r w:rsidRPr="00C21BF7">
              <w:rPr>
                <w:rFonts w:ascii="Times New Roman" w:eastAsia="Times New Roman" w:hAnsi="Times New Roman" w:cs="Times New Roman"/>
                <w:sz w:val="24"/>
                <w:szCs w:val="24"/>
                <w:lang w:eastAsia="ru-RU"/>
              </w:rPr>
              <w:t>га</w:t>
            </w:r>
            <w:proofErr w:type="gramEnd"/>
            <w:r w:rsidRPr="00C21BF7">
              <w:rPr>
                <w:rFonts w:ascii="Times New Roman" w:eastAsia="Times New Roman" w:hAnsi="Times New Roman" w:cs="Times New Roman"/>
                <w:sz w:val="24"/>
                <w:szCs w:val="24"/>
                <w:lang w:eastAsia="ru-RU"/>
              </w:rPr>
              <w:t xml:space="preserve"> (факт)</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I МЕДИЦИНСКИЕ РАСХОДЫ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II ЭКСПЛУАТАЦИОННЫЕ РАСХОДЫ</w:t>
            </w: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21BF7" w:rsidRPr="00C21BF7" w:rsidRDefault="00C21BF7" w:rsidP="003C7E1F">
            <w:pPr>
              <w:spacing w:after="0" w:line="240" w:lineRule="auto"/>
              <w:jc w:val="both"/>
              <w:rPr>
                <w:rFonts w:ascii="Times New Roman" w:eastAsia="Times New Roman" w:hAnsi="Times New Roman" w:cs="Times New Roman"/>
                <w:sz w:val="24"/>
                <w:szCs w:val="24"/>
                <w:lang w:eastAsia="ru-RU"/>
              </w:rPr>
            </w:pP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Предварительный коэффициент для субъекта здравоохранения (согласно, Приложения 4 настоящей Методики)</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i/>
                <w:iCs/>
                <w:sz w:val="24"/>
                <w:szCs w:val="24"/>
                <w:lang w:eastAsia="ru-RU"/>
              </w:rPr>
              <w:t>(КПК</w:t>
            </w:r>
            <w:proofErr w:type="gramStart"/>
            <w:r w:rsidRPr="00C21BF7">
              <w:rPr>
                <w:rFonts w:ascii="Times New Roman" w:eastAsia="Times New Roman" w:hAnsi="Times New Roman" w:cs="Times New Roman"/>
                <w:i/>
                <w:iCs/>
                <w:sz w:val="24"/>
                <w:szCs w:val="24"/>
                <w:lang w:eastAsia="ru-RU"/>
              </w:rPr>
              <w:t>1</w:t>
            </w:r>
            <w:proofErr w:type="gramEnd"/>
            <w:r w:rsidRPr="00C21BF7">
              <w:rPr>
                <w:rFonts w:ascii="Times New Roman" w:eastAsia="Times New Roman" w:hAnsi="Times New Roman" w:cs="Times New Roman"/>
                <w:i/>
                <w:iCs/>
                <w:sz w:val="24"/>
                <w:szCs w:val="24"/>
                <w:lang w:eastAsia="ru-RU"/>
              </w:rPr>
              <w:t>)</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i/>
                <w:iCs/>
                <w:sz w:val="24"/>
                <w:szCs w:val="24"/>
                <w:lang w:eastAsia="ru-RU"/>
              </w:rPr>
              <w:t>(КПК</w:t>
            </w:r>
            <w:proofErr w:type="gramStart"/>
            <w:r w:rsidRPr="00C21BF7">
              <w:rPr>
                <w:rFonts w:ascii="Times New Roman" w:eastAsia="Times New Roman" w:hAnsi="Times New Roman" w:cs="Times New Roman"/>
                <w:i/>
                <w:iCs/>
                <w:sz w:val="24"/>
                <w:szCs w:val="24"/>
                <w:lang w:eastAsia="ru-RU"/>
              </w:rPr>
              <w:t>2</w:t>
            </w:r>
            <w:proofErr w:type="gramEnd"/>
            <w:r w:rsidRPr="00C21BF7">
              <w:rPr>
                <w:rFonts w:ascii="Times New Roman" w:eastAsia="Times New Roman" w:hAnsi="Times New Roman" w:cs="Times New Roman"/>
                <w:i/>
                <w:iCs/>
                <w:sz w:val="24"/>
                <w:szCs w:val="24"/>
                <w:lang w:eastAsia="ru-RU"/>
              </w:rPr>
              <w:t>)</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i/>
                <w:iCs/>
                <w:sz w:val="24"/>
                <w:szCs w:val="24"/>
                <w:lang w:eastAsia="ru-RU"/>
              </w:rPr>
              <w:t>(КПК3)</w:t>
            </w:r>
          </w:p>
        </w:tc>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i/>
                <w:iCs/>
                <w:sz w:val="24"/>
                <w:szCs w:val="24"/>
                <w:lang w:eastAsia="ru-RU"/>
              </w:rPr>
              <w:t>(КПК</w:t>
            </w:r>
            <w:proofErr w:type="gramStart"/>
            <w:r w:rsidRPr="00C21BF7">
              <w:rPr>
                <w:rFonts w:ascii="Times New Roman" w:eastAsia="Times New Roman" w:hAnsi="Times New Roman" w:cs="Times New Roman"/>
                <w:i/>
                <w:iCs/>
                <w:sz w:val="24"/>
                <w:szCs w:val="24"/>
                <w:lang w:eastAsia="ru-RU"/>
              </w:rPr>
              <w:t>N</w:t>
            </w:r>
            <w:proofErr w:type="gramEnd"/>
            <w:r w:rsidRPr="00C21BF7">
              <w:rPr>
                <w:rFonts w:ascii="Times New Roman" w:eastAsia="Times New Roman" w:hAnsi="Times New Roman" w:cs="Times New Roman"/>
                <w:i/>
                <w:iCs/>
                <w:sz w:val="24"/>
                <w:szCs w:val="24"/>
                <w:lang w:eastAsia="ru-RU"/>
              </w:rPr>
              <w:t>)</w:t>
            </w:r>
          </w:p>
        </w:tc>
      </w:tr>
      <w:tr w:rsidR="00C21BF7" w:rsidRPr="00C21BF7" w:rsidTr="00060254">
        <w:trPr>
          <w:tblCellSpacing w:w="15" w:type="dxa"/>
        </w:trPr>
        <w:tc>
          <w:tcPr>
            <w:tcW w:w="0" w:type="auto"/>
            <w:vAlign w:val="center"/>
            <w:hideMark/>
          </w:tcPr>
          <w:p w:rsidR="00C21BF7" w:rsidRPr="00C21BF7" w:rsidRDefault="00C21BF7" w:rsidP="003C7E1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1BF7">
              <w:rPr>
                <w:rFonts w:ascii="Times New Roman" w:eastAsia="Times New Roman" w:hAnsi="Times New Roman" w:cs="Times New Roman"/>
                <w:sz w:val="24"/>
                <w:szCs w:val="24"/>
                <w:lang w:eastAsia="ru-RU"/>
              </w:rPr>
              <w:t xml:space="preserve">Поправочный коэффициент для субъектов ГЧП </w:t>
            </w:r>
          </w:p>
        </w:tc>
        <w:tc>
          <w:tcPr>
            <w:tcW w:w="0" w:type="auto"/>
            <w:gridSpan w:val="4"/>
            <w:vAlign w:val="center"/>
            <w:hideMark/>
          </w:tcPr>
          <w:p w:rsidR="00C21BF7" w:rsidRPr="00C21BF7" w:rsidRDefault="00C21BF7" w:rsidP="00060254">
            <w:pPr>
              <w:spacing w:before="100" w:beforeAutospacing="1" w:after="100" w:afterAutospacing="1" w:line="240" w:lineRule="auto"/>
              <w:rPr>
                <w:rFonts w:ascii="Times New Roman" w:eastAsia="Times New Roman" w:hAnsi="Times New Roman" w:cs="Times New Roman"/>
                <w:sz w:val="24"/>
                <w:szCs w:val="24"/>
                <w:lang w:eastAsia="ru-RU"/>
              </w:rPr>
            </w:pPr>
            <w:r w:rsidRPr="00C21BF7">
              <w:rPr>
                <w:rFonts w:ascii="Times New Roman" w:eastAsia="Times New Roman" w:hAnsi="Times New Roman" w:cs="Times New Roman"/>
                <w:i/>
                <w:iCs/>
                <w:sz w:val="24"/>
                <w:szCs w:val="24"/>
                <w:lang w:eastAsia="ru-RU"/>
              </w:rPr>
              <w:t>КП=(КПК</w:t>
            </w:r>
            <w:proofErr w:type="gramStart"/>
            <w:r w:rsidRPr="00C21BF7">
              <w:rPr>
                <w:rFonts w:ascii="Times New Roman" w:eastAsia="Times New Roman" w:hAnsi="Times New Roman" w:cs="Times New Roman"/>
                <w:i/>
                <w:iCs/>
                <w:sz w:val="24"/>
                <w:szCs w:val="24"/>
                <w:lang w:eastAsia="ru-RU"/>
              </w:rPr>
              <w:t>1</w:t>
            </w:r>
            <w:proofErr w:type="gramEnd"/>
            <w:r w:rsidRPr="00C21BF7">
              <w:rPr>
                <w:rFonts w:ascii="Times New Roman" w:eastAsia="Times New Roman" w:hAnsi="Times New Roman" w:cs="Times New Roman"/>
                <w:i/>
                <w:iCs/>
                <w:sz w:val="24"/>
                <w:szCs w:val="24"/>
                <w:lang w:eastAsia="ru-RU"/>
              </w:rPr>
              <w:t>+ КПК2+ КПК3+..+КПКN)/N</w:t>
            </w:r>
          </w:p>
        </w:tc>
      </w:tr>
    </w:tbl>
    <w:p w:rsidR="003C7E1F" w:rsidRDefault="003C7E1F" w:rsidP="003C7E1F">
      <w:pPr>
        <w:jc w:val="both"/>
      </w:pPr>
      <w:bookmarkStart w:id="55" w:name="_GoBack"/>
      <w:bookmarkEnd w:id="55"/>
    </w:p>
    <w:sectPr w:rsidR="003C7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7395F"/>
    <w:multiLevelType w:val="multilevel"/>
    <w:tmpl w:val="56B4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F7"/>
    <w:rsid w:val="00060254"/>
    <w:rsid w:val="001979EC"/>
    <w:rsid w:val="00311B99"/>
    <w:rsid w:val="003C7E1F"/>
    <w:rsid w:val="00827C86"/>
    <w:rsid w:val="00A616F9"/>
    <w:rsid w:val="00A62BA2"/>
    <w:rsid w:val="00AE577F"/>
    <w:rsid w:val="00C2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1B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B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1B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2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1BF7"/>
    <w:rPr>
      <w:color w:val="0000FF"/>
      <w:u w:val="single"/>
    </w:rPr>
  </w:style>
  <w:style w:type="character" w:styleId="a5">
    <w:name w:val="FollowedHyperlink"/>
    <w:basedOn w:val="a0"/>
    <w:uiPriority w:val="99"/>
    <w:semiHidden/>
    <w:unhideWhenUsed/>
    <w:rsid w:val="00C21BF7"/>
    <w:rPr>
      <w:color w:val="800080"/>
      <w:u w:val="single"/>
    </w:rPr>
  </w:style>
  <w:style w:type="paragraph" w:styleId="a6">
    <w:name w:val="Balloon Text"/>
    <w:basedOn w:val="a"/>
    <w:link w:val="a7"/>
    <w:uiPriority w:val="99"/>
    <w:semiHidden/>
    <w:unhideWhenUsed/>
    <w:rsid w:val="00A62B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BA2"/>
    <w:rPr>
      <w:rFonts w:ascii="Tahoma" w:hAnsi="Tahoma" w:cs="Tahoma"/>
      <w:sz w:val="16"/>
      <w:szCs w:val="16"/>
    </w:rPr>
  </w:style>
  <w:style w:type="paragraph" w:styleId="a8">
    <w:name w:val="No Spacing"/>
    <w:uiPriority w:val="1"/>
    <w:qFormat/>
    <w:rsid w:val="003C7E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1B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BF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1BF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21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21BF7"/>
    <w:rPr>
      <w:color w:val="0000FF"/>
      <w:u w:val="single"/>
    </w:rPr>
  </w:style>
  <w:style w:type="character" w:styleId="a5">
    <w:name w:val="FollowedHyperlink"/>
    <w:basedOn w:val="a0"/>
    <w:uiPriority w:val="99"/>
    <w:semiHidden/>
    <w:unhideWhenUsed/>
    <w:rsid w:val="00C21BF7"/>
    <w:rPr>
      <w:color w:val="800080"/>
      <w:u w:val="single"/>
    </w:rPr>
  </w:style>
  <w:style w:type="paragraph" w:styleId="a6">
    <w:name w:val="Balloon Text"/>
    <w:basedOn w:val="a"/>
    <w:link w:val="a7"/>
    <w:uiPriority w:val="99"/>
    <w:semiHidden/>
    <w:unhideWhenUsed/>
    <w:rsid w:val="00A62B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2BA2"/>
    <w:rPr>
      <w:rFonts w:ascii="Tahoma" w:hAnsi="Tahoma" w:cs="Tahoma"/>
      <w:sz w:val="16"/>
      <w:szCs w:val="16"/>
    </w:rPr>
  </w:style>
  <w:style w:type="paragraph" w:styleId="a8">
    <w:name w:val="No Spacing"/>
    <w:uiPriority w:val="1"/>
    <w:qFormat/>
    <w:rsid w:val="003C7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4641">
      <w:bodyDiv w:val="1"/>
      <w:marLeft w:val="0"/>
      <w:marRight w:val="0"/>
      <w:marTop w:val="0"/>
      <w:marBottom w:val="0"/>
      <w:divBdr>
        <w:top w:val="none" w:sz="0" w:space="0" w:color="auto"/>
        <w:left w:val="none" w:sz="0" w:space="0" w:color="auto"/>
        <w:bottom w:val="none" w:sz="0" w:space="0" w:color="auto"/>
        <w:right w:val="none" w:sz="0" w:space="0" w:color="auto"/>
      </w:divBdr>
      <w:divsChild>
        <w:div w:id="2119442786">
          <w:marLeft w:val="0"/>
          <w:marRight w:val="0"/>
          <w:marTop w:val="0"/>
          <w:marBottom w:val="0"/>
          <w:divBdr>
            <w:top w:val="none" w:sz="0" w:space="0" w:color="auto"/>
            <w:left w:val="none" w:sz="0" w:space="0" w:color="auto"/>
            <w:bottom w:val="none" w:sz="0" w:space="0" w:color="auto"/>
            <w:right w:val="none" w:sz="0" w:space="0" w:color="auto"/>
          </w:divBdr>
        </w:div>
        <w:div w:id="60105982">
          <w:marLeft w:val="0"/>
          <w:marRight w:val="0"/>
          <w:marTop w:val="0"/>
          <w:marBottom w:val="0"/>
          <w:divBdr>
            <w:top w:val="none" w:sz="0" w:space="0" w:color="auto"/>
            <w:left w:val="none" w:sz="0" w:space="0" w:color="auto"/>
            <w:bottom w:val="none" w:sz="0" w:space="0" w:color="auto"/>
            <w:right w:val="none" w:sz="0" w:space="0" w:color="auto"/>
          </w:divBdr>
          <w:divsChild>
            <w:div w:id="452872584">
              <w:marLeft w:val="0"/>
              <w:marRight w:val="0"/>
              <w:marTop w:val="0"/>
              <w:marBottom w:val="0"/>
              <w:divBdr>
                <w:top w:val="none" w:sz="0" w:space="0" w:color="auto"/>
                <w:left w:val="none" w:sz="0" w:space="0" w:color="auto"/>
                <w:bottom w:val="none" w:sz="0" w:space="0" w:color="auto"/>
                <w:right w:val="none" w:sz="0" w:space="0" w:color="auto"/>
              </w:divBdr>
            </w:div>
          </w:divsChild>
        </w:div>
        <w:div w:id="647322355">
          <w:marLeft w:val="0"/>
          <w:marRight w:val="0"/>
          <w:marTop w:val="0"/>
          <w:marBottom w:val="0"/>
          <w:divBdr>
            <w:top w:val="none" w:sz="0" w:space="0" w:color="auto"/>
            <w:left w:val="none" w:sz="0" w:space="0" w:color="auto"/>
            <w:bottom w:val="none" w:sz="0" w:space="0" w:color="auto"/>
            <w:right w:val="none" w:sz="0" w:space="0" w:color="auto"/>
          </w:divBdr>
          <w:divsChild>
            <w:div w:id="6481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500000379" TargetMode="External"/><Relationship Id="rId13" Type="http://schemas.openxmlformats.org/officeDocument/2006/relationships/hyperlink" Target="http://adilet.zan.kz/rus/docs/Z1500000379" TargetMode="External"/><Relationship Id="rId18" Type="http://schemas.openxmlformats.org/officeDocument/2006/relationships/image" Target="media/image2.jpeg"/><Relationship Id="rId26" Type="http://schemas.openxmlformats.org/officeDocument/2006/relationships/hyperlink" Target="http://adilet.zan.kz/rus/docs/V1000006697"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hyperlink" Target="http://pharmnews.kz/ru/legislation/prikaz-mz-rk--801-ot-26-noyabrya-2009-goda_2144" TargetMode="External"/><Relationship Id="rId12" Type="http://schemas.openxmlformats.org/officeDocument/2006/relationships/hyperlink" Target="http://adilet.zan.kz/rus/docs/V1500011526" TargetMode="External"/><Relationship Id="rId17" Type="http://schemas.openxmlformats.org/officeDocument/2006/relationships/image" Target="media/image1.jpeg"/><Relationship Id="rId25" Type="http://schemas.openxmlformats.org/officeDocument/2006/relationships/hyperlink" Target="http://pharmnews.kz/ru/legislation/prikaz-mz-rk--666-ot-29-avgusta-2017-goda_1882" TargetMode="External"/><Relationship Id="rId2" Type="http://schemas.openxmlformats.org/officeDocument/2006/relationships/numbering" Target="numbering.xml"/><Relationship Id="rId16" Type="http://schemas.openxmlformats.org/officeDocument/2006/relationships/hyperlink" Target="http://pharmnews.kz/ru/legislation/prikaz-mz-rk--666-ot-29-avgusta-2017-goda_1882"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harmnews.kz/ru/legislation/prikaz-mz-rk--r-dsm-10-ot-5-sentyabrya-2018-goda_2459" TargetMode="External"/><Relationship Id="rId24" Type="http://schemas.openxmlformats.org/officeDocument/2006/relationships/hyperlink" Target="http://pharmnews.kz/ru/legislation/prikaz-mz-rk--666-ot-29-avgusta-2017-goda_1882" TargetMode="External"/><Relationship Id="rId5" Type="http://schemas.openxmlformats.org/officeDocument/2006/relationships/settings" Target="settings.xml"/><Relationship Id="rId15" Type="http://schemas.openxmlformats.org/officeDocument/2006/relationships/hyperlink" Target="http://pharmnews.kz/ru/legislation/prikaz-mz-rk--931-ot-8-dekabrya-2017-goda_2019"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adilet.zan.kz/rus/docs/V1000006697"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adilet.zan.kz/rus/docs/Z1500000379" TargetMode="External"/><Relationship Id="rId14" Type="http://schemas.openxmlformats.org/officeDocument/2006/relationships/hyperlink" Target="http://adilet.zan.kz/rus/docs/V090005946_" TargetMode="External"/><Relationship Id="rId22" Type="http://schemas.openxmlformats.org/officeDocument/2006/relationships/image" Target="media/image6.jpeg"/><Relationship Id="rId27" Type="http://schemas.openxmlformats.org/officeDocument/2006/relationships/hyperlink" Target="http://adilet.zan.kz/rus/docs/P1500001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F0AA-5F4F-4268-896A-93E185D8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11714</Words>
  <Characters>66771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5</cp:revision>
  <dcterms:created xsi:type="dcterms:W3CDTF">2019-08-19T05:50:00Z</dcterms:created>
  <dcterms:modified xsi:type="dcterms:W3CDTF">2019-08-20T09:26:00Z</dcterms:modified>
</cp:coreProperties>
</file>